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Pr="00CF3672" w:rsidRDefault="00CF3672" w:rsidP="00CF3672">
      <w:pPr>
        <w:pStyle w:val="a4"/>
        <w:ind w:left="0" w:right="3577"/>
        <w:jc w:val="left"/>
        <w:rPr>
          <w:sz w:val="24"/>
          <w:szCs w:val="24"/>
        </w:rPr>
      </w:pPr>
      <w:r>
        <w:rPr>
          <w:sz w:val="24"/>
          <w:szCs w:val="24"/>
        </w:rPr>
        <w:t xml:space="preserve">                               </w:t>
      </w:r>
    </w:p>
    <w:p w:rsidR="00CF3672" w:rsidRPr="00CF3672" w:rsidRDefault="00CF3672">
      <w:pPr>
        <w:pStyle w:val="a4"/>
        <w:ind w:left="3855" w:right="3577" w:firstLine="1"/>
        <w:rPr>
          <w:sz w:val="24"/>
          <w:szCs w:val="24"/>
        </w:rPr>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CF3672" w:rsidRDefault="00CF3672">
      <w:pPr>
        <w:pStyle w:val="a4"/>
        <w:ind w:left="3855" w:right="3577" w:firstLine="1"/>
      </w:pPr>
    </w:p>
    <w:p w:rsidR="005D0956" w:rsidRDefault="005D0956" w:rsidP="00CF3672">
      <w:pPr>
        <w:pStyle w:val="a4"/>
        <w:ind w:right="3577"/>
        <w:jc w:val="left"/>
      </w:pPr>
      <w:bookmarkStart w:id="0" w:name="_GoBack"/>
      <w:bookmarkEnd w:id="0"/>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pPr>
        <w:pStyle w:val="a3"/>
        <w:ind w:left="0"/>
        <w:jc w:val="left"/>
        <w:rPr>
          <w:sz w:val="24"/>
        </w:rPr>
      </w:pPr>
    </w:p>
    <w:p w:rsidR="005D0956" w:rsidRDefault="005D0956" w:rsidP="00CF3672">
      <w:pPr>
        <w:ind w:right="1169"/>
        <w:rPr>
          <w:sz w:val="24"/>
        </w:rPr>
      </w:pPr>
    </w:p>
    <w:p w:rsidR="005D0956" w:rsidRDefault="005D0956">
      <w:pPr>
        <w:jc w:val="center"/>
        <w:rPr>
          <w:sz w:val="24"/>
        </w:rPr>
        <w:sectPr w:rsidR="005D0956">
          <w:type w:val="continuous"/>
          <w:pgSz w:w="11910" w:h="16840"/>
          <w:pgMar w:top="1120" w:right="0" w:bottom="280" w:left="0" w:header="720" w:footer="720" w:gutter="0"/>
          <w:cols w:space="720"/>
        </w:sectPr>
      </w:pPr>
    </w:p>
    <w:p w:rsidR="005D0956" w:rsidRDefault="00674737" w:rsidP="00C56633">
      <w:pPr>
        <w:spacing w:before="72" w:line="278" w:lineRule="auto"/>
        <w:ind w:left="425" w:right="148"/>
        <w:jc w:val="center"/>
        <w:rPr>
          <w:b/>
          <w:sz w:val="28"/>
          <w:szCs w:val="28"/>
        </w:rPr>
      </w:pPr>
      <w:r w:rsidRPr="00383BA4">
        <w:rPr>
          <w:b/>
          <w:sz w:val="28"/>
          <w:szCs w:val="28"/>
        </w:rPr>
        <w:lastRenderedPageBreak/>
        <w:t>Аналитическая</w:t>
      </w:r>
      <w:r w:rsidRPr="00383BA4">
        <w:rPr>
          <w:b/>
          <w:spacing w:val="-8"/>
          <w:sz w:val="28"/>
          <w:szCs w:val="28"/>
        </w:rPr>
        <w:t xml:space="preserve"> </w:t>
      </w:r>
      <w:r w:rsidRPr="00383BA4">
        <w:rPr>
          <w:b/>
          <w:sz w:val="28"/>
          <w:szCs w:val="28"/>
        </w:rPr>
        <w:t>справка</w:t>
      </w:r>
      <w:r w:rsidRPr="00383BA4">
        <w:rPr>
          <w:b/>
          <w:spacing w:val="-6"/>
          <w:sz w:val="28"/>
          <w:szCs w:val="28"/>
        </w:rPr>
        <w:t xml:space="preserve"> </w:t>
      </w:r>
      <w:r w:rsidRPr="00383BA4">
        <w:rPr>
          <w:b/>
          <w:sz w:val="28"/>
          <w:szCs w:val="28"/>
        </w:rPr>
        <w:t>по</w:t>
      </w:r>
      <w:r w:rsidRPr="00383BA4">
        <w:rPr>
          <w:b/>
          <w:spacing w:val="-6"/>
          <w:sz w:val="28"/>
          <w:szCs w:val="28"/>
        </w:rPr>
        <w:t xml:space="preserve"> </w:t>
      </w:r>
      <w:r w:rsidRPr="00383BA4">
        <w:rPr>
          <w:b/>
          <w:sz w:val="28"/>
          <w:szCs w:val="28"/>
        </w:rPr>
        <w:t>результатам</w:t>
      </w:r>
      <w:r w:rsidRPr="00383BA4">
        <w:rPr>
          <w:b/>
          <w:spacing w:val="-9"/>
          <w:sz w:val="28"/>
          <w:szCs w:val="28"/>
        </w:rPr>
        <w:t xml:space="preserve"> </w:t>
      </w:r>
      <w:r w:rsidRPr="00383BA4">
        <w:rPr>
          <w:b/>
          <w:sz w:val="28"/>
          <w:szCs w:val="28"/>
        </w:rPr>
        <w:t>мониторинга</w:t>
      </w:r>
      <w:r w:rsidRPr="00383BA4">
        <w:rPr>
          <w:b/>
          <w:spacing w:val="-7"/>
          <w:sz w:val="28"/>
          <w:szCs w:val="28"/>
        </w:rPr>
        <w:t xml:space="preserve"> </w:t>
      </w:r>
      <w:r w:rsidRPr="00383BA4">
        <w:rPr>
          <w:b/>
          <w:sz w:val="28"/>
          <w:szCs w:val="28"/>
        </w:rPr>
        <w:t>качества</w:t>
      </w:r>
      <w:r w:rsidRPr="00383BA4">
        <w:rPr>
          <w:b/>
          <w:spacing w:val="-6"/>
          <w:sz w:val="28"/>
          <w:szCs w:val="28"/>
        </w:rPr>
        <w:t xml:space="preserve"> </w:t>
      </w:r>
      <w:r w:rsidRPr="00383BA4">
        <w:rPr>
          <w:b/>
          <w:sz w:val="28"/>
          <w:szCs w:val="28"/>
        </w:rPr>
        <w:t>дошкольного образования в</w:t>
      </w:r>
      <w:r w:rsidR="00C56633">
        <w:rPr>
          <w:b/>
          <w:sz w:val="28"/>
          <w:szCs w:val="28"/>
        </w:rPr>
        <w:t xml:space="preserve"> МБОУ НШ-Д/С Д.АБДРАШИТОВО </w:t>
      </w:r>
    </w:p>
    <w:p w:rsidR="00C56633" w:rsidRPr="00383BA4" w:rsidRDefault="00F66CE2" w:rsidP="00C56633">
      <w:pPr>
        <w:spacing w:before="72" w:line="278" w:lineRule="auto"/>
        <w:ind w:left="425" w:right="148"/>
        <w:jc w:val="center"/>
        <w:rPr>
          <w:b/>
          <w:sz w:val="28"/>
          <w:szCs w:val="28"/>
        </w:rPr>
      </w:pPr>
      <w:r>
        <w:rPr>
          <w:b/>
          <w:sz w:val="28"/>
          <w:szCs w:val="28"/>
        </w:rPr>
        <w:t xml:space="preserve">за 2023 </w:t>
      </w:r>
      <w:r w:rsidR="00C56633">
        <w:rPr>
          <w:b/>
          <w:sz w:val="28"/>
          <w:szCs w:val="28"/>
        </w:rPr>
        <w:t xml:space="preserve"> год</w:t>
      </w:r>
    </w:p>
    <w:p w:rsidR="005D0956" w:rsidRPr="00383BA4" w:rsidRDefault="005D0956" w:rsidP="00C56633">
      <w:pPr>
        <w:spacing w:line="276" w:lineRule="auto"/>
        <w:ind w:right="2452"/>
        <w:jc w:val="both"/>
        <w:rPr>
          <w:b/>
          <w:sz w:val="28"/>
          <w:szCs w:val="28"/>
        </w:rPr>
      </w:pPr>
    </w:p>
    <w:p w:rsidR="005D0956" w:rsidRPr="00383BA4" w:rsidRDefault="00674737" w:rsidP="00383BA4">
      <w:pPr>
        <w:spacing w:line="276" w:lineRule="auto"/>
        <w:ind w:left="1132" w:right="846" w:firstLine="487"/>
        <w:jc w:val="both"/>
        <w:rPr>
          <w:sz w:val="28"/>
          <w:szCs w:val="28"/>
        </w:rPr>
      </w:pPr>
      <w:r w:rsidRPr="00383BA4">
        <w:rPr>
          <w:sz w:val="28"/>
          <w:szCs w:val="28"/>
        </w:rPr>
        <w:t>В соответствии с годовым планом и приказом  ОУ</w:t>
      </w:r>
      <w:r w:rsidRPr="00383BA4">
        <w:rPr>
          <w:spacing w:val="-2"/>
          <w:sz w:val="28"/>
          <w:szCs w:val="28"/>
        </w:rPr>
        <w:t xml:space="preserve"> </w:t>
      </w:r>
      <w:r w:rsidRPr="00383BA4">
        <w:rPr>
          <w:spacing w:val="-3"/>
          <w:sz w:val="28"/>
          <w:szCs w:val="28"/>
        </w:rPr>
        <w:t xml:space="preserve"> </w:t>
      </w:r>
      <w:r w:rsidRPr="00383BA4">
        <w:rPr>
          <w:sz w:val="28"/>
          <w:szCs w:val="28"/>
        </w:rPr>
        <w:t>«О</w:t>
      </w:r>
      <w:r w:rsidRPr="00383BA4">
        <w:rPr>
          <w:spacing w:val="-3"/>
          <w:sz w:val="28"/>
          <w:szCs w:val="28"/>
        </w:rPr>
        <w:t xml:space="preserve"> </w:t>
      </w:r>
      <w:r w:rsidRPr="00383BA4">
        <w:rPr>
          <w:sz w:val="28"/>
          <w:szCs w:val="28"/>
        </w:rPr>
        <w:t>проведении</w:t>
      </w:r>
      <w:r w:rsidRPr="00383BA4">
        <w:rPr>
          <w:spacing w:val="-1"/>
          <w:sz w:val="28"/>
          <w:szCs w:val="28"/>
        </w:rPr>
        <w:t xml:space="preserve"> </w:t>
      </w:r>
      <w:r w:rsidRPr="00383BA4">
        <w:rPr>
          <w:sz w:val="28"/>
          <w:szCs w:val="28"/>
        </w:rPr>
        <w:t>внутренней</w:t>
      </w:r>
      <w:r w:rsidRPr="00383BA4">
        <w:rPr>
          <w:spacing w:val="-1"/>
          <w:sz w:val="28"/>
          <w:szCs w:val="28"/>
        </w:rPr>
        <w:t xml:space="preserve"> </w:t>
      </w:r>
      <w:r w:rsidRPr="00383BA4">
        <w:rPr>
          <w:sz w:val="28"/>
          <w:szCs w:val="28"/>
        </w:rPr>
        <w:t>системы</w:t>
      </w:r>
      <w:r w:rsidRPr="00383BA4">
        <w:rPr>
          <w:spacing w:val="-3"/>
          <w:sz w:val="28"/>
          <w:szCs w:val="28"/>
        </w:rPr>
        <w:t xml:space="preserve"> </w:t>
      </w:r>
      <w:r w:rsidRPr="00383BA4">
        <w:rPr>
          <w:sz w:val="28"/>
          <w:szCs w:val="28"/>
        </w:rPr>
        <w:t>оценки</w:t>
      </w:r>
      <w:r w:rsidRPr="00383BA4">
        <w:rPr>
          <w:spacing w:val="-1"/>
          <w:sz w:val="28"/>
          <w:szCs w:val="28"/>
        </w:rPr>
        <w:t xml:space="preserve"> </w:t>
      </w:r>
      <w:r w:rsidRPr="00383BA4">
        <w:rPr>
          <w:sz w:val="28"/>
          <w:szCs w:val="28"/>
        </w:rPr>
        <w:t xml:space="preserve">качества образования в ДОУ», Положением о внутренней системе оценки качества образования, Программой внутренней системы оценки качества образования (ВСОКО) </w:t>
      </w:r>
      <w:r w:rsidRPr="00383BA4">
        <w:rPr>
          <w:spacing w:val="40"/>
          <w:sz w:val="28"/>
          <w:szCs w:val="28"/>
        </w:rPr>
        <w:t xml:space="preserve"> </w:t>
      </w:r>
      <w:r w:rsidRPr="00383BA4">
        <w:rPr>
          <w:sz w:val="28"/>
          <w:szCs w:val="28"/>
        </w:rPr>
        <w:t>проведен мониторинг  по следующим показателям:</w:t>
      </w:r>
    </w:p>
    <w:p w:rsidR="005D0956" w:rsidRPr="00383BA4" w:rsidRDefault="00674737" w:rsidP="00383BA4">
      <w:pPr>
        <w:pStyle w:val="a5"/>
        <w:numPr>
          <w:ilvl w:val="0"/>
          <w:numId w:val="11"/>
        </w:numPr>
        <w:tabs>
          <w:tab w:val="left" w:pos="1295"/>
        </w:tabs>
        <w:spacing w:before="191"/>
        <w:ind w:left="1295" w:hanging="163"/>
        <w:jc w:val="both"/>
        <w:rPr>
          <w:sz w:val="28"/>
          <w:szCs w:val="28"/>
        </w:rPr>
      </w:pPr>
      <w:r w:rsidRPr="00383BA4">
        <w:rPr>
          <w:sz w:val="28"/>
          <w:szCs w:val="28"/>
        </w:rPr>
        <w:t>по</w:t>
      </w:r>
      <w:r w:rsidRPr="00383BA4">
        <w:rPr>
          <w:spacing w:val="-3"/>
          <w:sz w:val="28"/>
          <w:szCs w:val="28"/>
        </w:rPr>
        <w:t xml:space="preserve"> </w:t>
      </w:r>
      <w:r w:rsidRPr="00383BA4">
        <w:rPr>
          <w:sz w:val="28"/>
          <w:szCs w:val="28"/>
        </w:rPr>
        <w:t>качеству</w:t>
      </w:r>
      <w:r w:rsidRPr="00383BA4">
        <w:rPr>
          <w:spacing w:val="-8"/>
          <w:sz w:val="28"/>
          <w:szCs w:val="28"/>
        </w:rPr>
        <w:t xml:space="preserve"> </w:t>
      </w:r>
      <w:r w:rsidRPr="00383BA4">
        <w:rPr>
          <w:sz w:val="28"/>
          <w:szCs w:val="28"/>
        </w:rPr>
        <w:t>образовательных</w:t>
      </w:r>
      <w:r w:rsidRPr="00383BA4">
        <w:rPr>
          <w:spacing w:val="-3"/>
          <w:sz w:val="28"/>
          <w:szCs w:val="28"/>
        </w:rPr>
        <w:t xml:space="preserve"> </w:t>
      </w:r>
      <w:r w:rsidRPr="00383BA4">
        <w:rPr>
          <w:sz w:val="28"/>
          <w:szCs w:val="28"/>
        </w:rPr>
        <w:t>программ</w:t>
      </w:r>
      <w:r w:rsidRPr="00383BA4">
        <w:rPr>
          <w:spacing w:val="62"/>
          <w:sz w:val="28"/>
          <w:szCs w:val="28"/>
        </w:rPr>
        <w:t xml:space="preserve"> </w:t>
      </w:r>
      <w:r w:rsidRPr="00383BA4">
        <w:rPr>
          <w:spacing w:val="-4"/>
          <w:sz w:val="28"/>
          <w:szCs w:val="28"/>
        </w:rPr>
        <w:t>ОУ;</w:t>
      </w:r>
    </w:p>
    <w:p w:rsidR="005D0956" w:rsidRPr="00383BA4" w:rsidRDefault="00674737" w:rsidP="00383BA4">
      <w:pPr>
        <w:pStyle w:val="a5"/>
        <w:numPr>
          <w:ilvl w:val="0"/>
          <w:numId w:val="11"/>
        </w:numPr>
        <w:tabs>
          <w:tab w:val="left" w:pos="1295"/>
        </w:tabs>
        <w:spacing w:before="248"/>
        <w:ind w:left="1295" w:hanging="163"/>
        <w:jc w:val="both"/>
        <w:rPr>
          <w:sz w:val="28"/>
          <w:szCs w:val="28"/>
        </w:rPr>
      </w:pPr>
      <w:r w:rsidRPr="00383BA4">
        <w:rPr>
          <w:sz w:val="28"/>
          <w:szCs w:val="28"/>
        </w:rPr>
        <w:t>по</w:t>
      </w:r>
      <w:r w:rsidRPr="00383BA4">
        <w:rPr>
          <w:spacing w:val="-3"/>
          <w:sz w:val="28"/>
          <w:szCs w:val="28"/>
        </w:rPr>
        <w:t xml:space="preserve"> </w:t>
      </w:r>
      <w:r w:rsidRPr="00383BA4">
        <w:rPr>
          <w:sz w:val="28"/>
          <w:szCs w:val="28"/>
        </w:rPr>
        <w:t>качеству</w:t>
      </w:r>
      <w:r w:rsidRPr="00383BA4">
        <w:rPr>
          <w:spacing w:val="-7"/>
          <w:sz w:val="28"/>
          <w:szCs w:val="28"/>
        </w:rPr>
        <w:t xml:space="preserve"> </w:t>
      </w:r>
      <w:r w:rsidRPr="00383BA4">
        <w:rPr>
          <w:sz w:val="28"/>
          <w:szCs w:val="28"/>
        </w:rPr>
        <w:t>образовательных</w:t>
      </w:r>
      <w:r w:rsidRPr="00383BA4">
        <w:rPr>
          <w:spacing w:val="-2"/>
          <w:sz w:val="28"/>
          <w:szCs w:val="28"/>
        </w:rPr>
        <w:t xml:space="preserve"> условий;</w:t>
      </w:r>
    </w:p>
    <w:p w:rsidR="005D0956" w:rsidRPr="00383BA4" w:rsidRDefault="00674737" w:rsidP="00383BA4">
      <w:pPr>
        <w:pStyle w:val="a5"/>
        <w:numPr>
          <w:ilvl w:val="0"/>
          <w:numId w:val="11"/>
        </w:numPr>
        <w:tabs>
          <w:tab w:val="left" w:pos="1422"/>
        </w:tabs>
        <w:spacing w:before="249" w:line="276" w:lineRule="auto"/>
        <w:ind w:right="854" w:firstLine="0"/>
        <w:jc w:val="both"/>
        <w:rPr>
          <w:sz w:val="28"/>
          <w:szCs w:val="28"/>
        </w:rPr>
      </w:pPr>
      <w:r w:rsidRPr="00383BA4">
        <w:rPr>
          <w:sz w:val="28"/>
          <w:szCs w:val="28"/>
        </w:rPr>
        <w:t>по качеству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5D0956" w:rsidRPr="00383BA4" w:rsidRDefault="00674737" w:rsidP="00383BA4">
      <w:pPr>
        <w:pStyle w:val="a5"/>
        <w:numPr>
          <w:ilvl w:val="0"/>
          <w:numId w:val="11"/>
        </w:numPr>
        <w:tabs>
          <w:tab w:val="left" w:pos="1295"/>
        </w:tabs>
        <w:spacing w:before="199"/>
        <w:ind w:left="1295" w:hanging="163"/>
        <w:jc w:val="both"/>
        <w:rPr>
          <w:sz w:val="28"/>
          <w:szCs w:val="28"/>
        </w:rPr>
      </w:pPr>
      <w:r w:rsidRPr="00383BA4">
        <w:rPr>
          <w:sz w:val="28"/>
          <w:szCs w:val="28"/>
        </w:rPr>
        <w:t>обеспечение</w:t>
      </w:r>
      <w:r w:rsidRPr="00383BA4">
        <w:rPr>
          <w:spacing w:val="-5"/>
          <w:sz w:val="28"/>
          <w:szCs w:val="28"/>
        </w:rPr>
        <w:t xml:space="preserve"> </w:t>
      </w:r>
      <w:r w:rsidRPr="00383BA4">
        <w:rPr>
          <w:sz w:val="28"/>
          <w:szCs w:val="28"/>
        </w:rPr>
        <w:t>здоровья,</w:t>
      </w:r>
      <w:r w:rsidRPr="00383BA4">
        <w:rPr>
          <w:spacing w:val="-5"/>
          <w:sz w:val="28"/>
          <w:szCs w:val="28"/>
        </w:rPr>
        <w:t xml:space="preserve"> </w:t>
      </w:r>
      <w:r w:rsidRPr="00383BA4">
        <w:rPr>
          <w:sz w:val="28"/>
          <w:szCs w:val="28"/>
        </w:rPr>
        <w:t>безопасности</w:t>
      </w:r>
      <w:r w:rsidRPr="00383BA4">
        <w:rPr>
          <w:spacing w:val="-8"/>
          <w:sz w:val="28"/>
          <w:szCs w:val="28"/>
        </w:rPr>
        <w:t xml:space="preserve"> </w:t>
      </w:r>
      <w:r w:rsidRPr="00383BA4">
        <w:rPr>
          <w:sz w:val="28"/>
          <w:szCs w:val="28"/>
        </w:rPr>
        <w:t>и</w:t>
      </w:r>
      <w:r w:rsidRPr="00383BA4">
        <w:rPr>
          <w:spacing w:val="-5"/>
          <w:sz w:val="28"/>
          <w:szCs w:val="28"/>
        </w:rPr>
        <w:t xml:space="preserve"> </w:t>
      </w:r>
      <w:r w:rsidRPr="00383BA4">
        <w:rPr>
          <w:sz w:val="28"/>
          <w:szCs w:val="28"/>
        </w:rPr>
        <w:t>качества</w:t>
      </w:r>
      <w:r w:rsidRPr="00383BA4">
        <w:rPr>
          <w:spacing w:val="-6"/>
          <w:sz w:val="28"/>
          <w:szCs w:val="28"/>
        </w:rPr>
        <w:t xml:space="preserve"> </w:t>
      </w:r>
      <w:r w:rsidRPr="00383BA4">
        <w:rPr>
          <w:sz w:val="28"/>
          <w:szCs w:val="28"/>
        </w:rPr>
        <w:t>услуг</w:t>
      </w:r>
      <w:r w:rsidRPr="00383BA4">
        <w:rPr>
          <w:spacing w:val="-5"/>
          <w:sz w:val="28"/>
          <w:szCs w:val="28"/>
        </w:rPr>
        <w:t xml:space="preserve"> </w:t>
      </w:r>
      <w:r w:rsidRPr="00383BA4">
        <w:rPr>
          <w:sz w:val="28"/>
          <w:szCs w:val="28"/>
        </w:rPr>
        <w:t>по</w:t>
      </w:r>
      <w:r w:rsidRPr="00383BA4">
        <w:rPr>
          <w:spacing w:val="-4"/>
          <w:sz w:val="28"/>
          <w:szCs w:val="28"/>
        </w:rPr>
        <w:t xml:space="preserve"> </w:t>
      </w:r>
      <w:r w:rsidRPr="00383BA4">
        <w:rPr>
          <w:sz w:val="28"/>
          <w:szCs w:val="28"/>
        </w:rPr>
        <w:t>присмотру</w:t>
      </w:r>
      <w:r w:rsidRPr="00383BA4">
        <w:rPr>
          <w:spacing w:val="-8"/>
          <w:sz w:val="28"/>
          <w:szCs w:val="28"/>
        </w:rPr>
        <w:t xml:space="preserve"> </w:t>
      </w:r>
      <w:r w:rsidRPr="00383BA4">
        <w:rPr>
          <w:sz w:val="28"/>
          <w:szCs w:val="28"/>
        </w:rPr>
        <w:t>и</w:t>
      </w:r>
      <w:r w:rsidRPr="00383BA4">
        <w:rPr>
          <w:spacing w:val="-3"/>
          <w:sz w:val="28"/>
          <w:szCs w:val="28"/>
        </w:rPr>
        <w:t xml:space="preserve"> </w:t>
      </w:r>
      <w:r w:rsidRPr="00383BA4">
        <w:rPr>
          <w:spacing w:val="-2"/>
          <w:sz w:val="28"/>
          <w:szCs w:val="28"/>
        </w:rPr>
        <w:t>уходу;</w:t>
      </w:r>
    </w:p>
    <w:p w:rsidR="005D0956" w:rsidRPr="00383BA4" w:rsidRDefault="005D0956" w:rsidP="00383BA4">
      <w:pPr>
        <w:pStyle w:val="a5"/>
        <w:tabs>
          <w:tab w:val="left" w:pos="1295"/>
        </w:tabs>
        <w:spacing w:before="250"/>
        <w:ind w:left="1295"/>
        <w:jc w:val="both"/>
        <w:rPr>
          <w:sz w:val="28"/>
          <w:szCs w:val="28"/>
        </w:rPr>
      </w:pPr>
    </w:p>
    <w:p w:rsidR="005D0956" w:rsidRPr="00EC34A2" w:rsidRDefault="00674737" w:rsidP="00EC34A2">
      <w:pPr>
        <w:pStyle w:val="a6"/>
        <w:ind w:left="1134" w:right="711"/>
        <w:rPr>
          <w:sz w:val="28"/>
          <w:szCs w:val="28"/>
        </w:rPr>
      </w:pPr>
      <w:r w:rsidRPr="00EC34A2">
        <w:rPr>
          <w:sz w:val="28"/>
          <w:szCs w:val="28"/>
        </w:rPr>
        <w:t>Внутренняя система</w:t>
      </w:r>
      <w:r w:rsidR="00C56633">
        <w:rPr>
          <w:sz w:val="28"/>
          <w:szCs w:val="28"/>
        </w:rPr>
        <w:t xml:space="preserve"> оценки качества образования в </w:t>
      </w:r>
      <w:r w:rsidRPr="00EC34A2">
        <w:rPr>
          <w:sz w:val="28"/>
          <w:szCs w:val="28"/>
        </w:rPr>
        <w:t xml:space="preserve">ОУ проводилась  с ответственными </w:t>
      </w:r>
      <w:r w:rsidR="000F775C" w:rsidRPr="00EC34A2">
        <w:rPr>
          <w:sz w:val="28"/>
          <w:szCs w:val="28"/>
        </w:rPr>
        <w:t>лицами за проведение</w:t>
      </w:r>
      <w:r w:rsidRPr="00EC34A2">
        <w:rPr>
          <w:sz w:val="28"/>
          <w:szCs w:val="28"/>
        </w:rPr>
        <w:t>:</w:t>
      </w:r>
    </w:p>
    <w:p w:rsidR="005D0956" w:rsidRPr="00383BA4" w:rsidRDefault="000F775C" w:rsidP="00EC34A2">
      <w:pPr>
        <w:pStyle w:val="a3"/>
        <w:tabs>
          <w:tab w:val="left" w:pos="3506"/>
          <w:tab w:val="left" w:pos="3600"/>
          <w:tab w:val="left" w:pos="4320"/>
          <w:tab w:val="left" w:pos="5040"/>
          <w:tab w:val="left" w:pos="5760"/>
          <w:tab w:val="left" w:pos="6480"/>
          <w:tab w:val="left" w:pos="7200"/>
          <w:tab w:val="left" w:pos="7920"/>
          <w:tab w:val="left" w:pos="8640"/>
        </w:tabs>
        <w:spacing w:before="194" w:line="276" w:lineRule="auto"/>
        <w:ind w:left="0" w:right="1726"/>
        <w:rPr>
          <w:spacing w:val="-42"/>
          <w:sz w:val="28"/>
          <w:szCs w:val="28"/>
        </w:rPr>
      </w:pPr>
      <w:r w:rsidRPr="00383BA4">
        <w:rPr>
          <w:sz w:val="28"/>
          <w:szCs w:val="28"/>
        </w:rPr>
        <w:tab/>
        <w:t>Низаметдинова</w:t>
      </w:r>
      <w:r w:rsidR="00674737" w:rsidRPr="00383BA4">
        <w:rPr>
          <w:sz w:val="28"/>
          <w:szCs w:val="28"/>
        </w:rPr>
        <w:t>.</w:t>
      </w:r>
      <w:r w:rsidRPr="00383BA4">
        <w:rPr>
          <w:sz w:val="28"/>
          <w:szCs w:val="28"/>
        </w:rPr>
        <w:t xml:space="preserve"> З.Р.</w:t>
      </w:r>
      <w:r w:rsidR="00674737" w:rsidRPr="00383BA4">
        <w:rPr>
          <w:spacing w:val="-6"/>
          <w:sz w:val="28"/>
          <w:szCs w:val="28"/>
        </w:rPr>
        <w:t xml:space="preserve"> </w:t>
      </w:r>
      <w:r w:rsidR="00674737" w:rsidRPr="00383BA4">
        <w:rPr>
          <w:sz w:val="28"/>
          <w:szCs w:val="28"/>
        </w:rPr>
        <w:t>–</w:t>
      </w:r>
      <w:r w:rsidR="00674737" w:rsidRPr="00383BA4">
        <w:rPr>
          <w:spacing w:val="-3"/>
          <w:sz w:val="28"/>
          <w:szCs w:val="28"/>
        </w:rPr>
        <w:t xml:space="preserve"> </w:t>
      </w:r>
      <w:r w:rsidRPr="00383BA4">
        <w:rPr>
          <w:sz w:val="28"/>
          <w:szCs w:val="28"/>
        </w:rPr>
        <w:t>директор</w:t>
      </w:r>
      <w:r w:rsidR="00674737" w:rsidRPr="00383BA4">
        <w:rPr>
          <w:spacing w:val="-6"/>
          <w:sz w:val="28"/>
          <w:szCs w:val="28"/>
        </w:rPr>
        <w:t xml:space="preserve"> </w:t>
      </w:r>
      <w:r w:rsidR="00674737" w:rsidRPr="00383BA4">
        <w:rPr>
          <w:sz w:val="28"/>
          <w:szCs w:val="28"/>
        </w:rPr>
        <w:tab/>
      </w:r>
      <w:r w:rsidRPr="00383BA4">
        <w:rPr>
          <w:spacing w:val="-42"/>
          <w:sz w:val="28"/>
          <w:szCs w:val="28"/>
        </w:rPr>
        <w:t xml:space="preserve">      </w:t>
      </w:r>
      <w:r w:rsidR="00EC34A2">
        <w:rPr>
          <w:spacing w:val="-42"/>
          <w:sz w:val="28"/>
          <w:szCs w:val="28"/>
        </w:rPr>
        <w:tab/>
      </w:r>
    </w:p>
    <w:p w:rsidR="000F775C" w:rsidRPr="00383BA4" w:rsidRDefault="000F775C" w:rsidP="00383BA4">
      <w:pPr>
        <w:pStyle w:val="a3"/>
        <w:tabs>
          <w:tab w:val="left" w:pos="3506"/>
        </w:tabs>
        <w:spacing w:before="194" w:line="276" w:lineRule="auto"/>
        <w:ind w:left="0" w:right="1726"/>
        <w:rPr>
          <w:sz w:val="28"/>
          <w:szCs w:val="28"/>
        </w:rPr>
      </w:pPr>
      <w:r w:rsidRPr="00383BA4">
        <w:rPr>
          <w:sz w:val="28"/>
          <w:szCs w:val="28"/>
        </w:rPr>
        <w:t xml:space="preserve">                      </w:t>
      </w:r>
      <w:r w:rsidR="00383BA4">
        <w:rPr>
          <w:sz w:val="28"/>
          <w:szCs w:val="28"/>
        </w:rPr>
        <w:t xml:space="preserve">                             </w:t>
      </w:r>
      <w:r w:rsidRPr="00383BA4">
        <w:rPr>
          <w:sz w:val="28"/>
          <w:szCs w:val="28"/>
        </w:rPr>
        <w:t>Салимгареева А.К -воспитатель</w:t>
      </w:r>
    </w:p>
    <w:p w:rsidR="005D0956" w:rsidRPr="00383BA4" w:rsidRDefault="000F775C" w:rsidP="00383BA4">
      <w:pPr>
        <w:pStyle w:val="a3"/>
        <w:spacing w:before="1" w:line="276" w:lineRule="auto"/>
        <w:ind w:left="3528" w:right="3216" w:hanging="12"/>
        <w:rPr>
          <w:sz w:val="28"/>
          <w:szCs w:val="28"/>
        </w:rPr>
      </w:pPr>
      <w:r w:rsidRPr="00383BA4">
        <w:rPr>
          <w:sz w:val="28"/>
          <w:szCs w:val="28"/>
        </w:rPr>
        <w:t xml:space="preserve"> Нафикова Ф.Р.-воспитатель</w:t>
      </w:r>
    </w:p>
    <w:p w:rsidR="005D0956" w:rsidRPr="00383BA4" w:rsidRDefault="000F775C" w:rsidP="00383BA4">
      <w:pPr>
        <w:pStyle w:val="a3"/>
        <w:spacing w:line="298" w:lineRule="exact"/>
        <w:ind w:left="3528"/>
        <w:rPr>
          <w:sz w:val="28"/>
          <w:szCs w:val="28"/>
        </w:rPr>
      </w:pPr>
      <w:r w:rsidRPr="00383BA4">
        <w:rPr>
          <w:sz w:val="28"/>
          <w:szCs w:val="28"/>
        </w:rPr>
        <w:t xml:space="preserve"> Фахриева Л.Р.-заведу</w:t>
      </w:r>
      <w:r w:rsidR="00383BA4">
        <w:rPr>
          <w:sz w:val="28"/>
          <w:szCs w:val="28"/>
        </w:rPr>
        <w:t>ющий</w:t>
      </w:r>
      <w:r w:rsidRPr="00383BA4">
        <w:rPr>
          <w:sz w:val="28"/>
          <w:szCs w:val="28"/>
        </w:rPr>
        <w:t xml:space="preserve"> хозяйством</w:t>
      </w:r>
    </w:p>
    <w:p w:rsidR="005D0956" w:rsidRPr="00383BA4" w:rsidRDefault="005D0956" w:rsidP="00383BA4">
      <w:pPr>
        <w:pStyle w:val="a3"/>
        <w:spacing w:before="45" w:line="278" w:lineRule="auto"/>
        <w:ind w:left="3528" w:right="1726"/>
        <w:rPr>
          <w:sz w:val="28"/>
          <w:szCs w:val="28"/>
        </w:rPr>
      </w:pPr>
    </w:p>
    <w:p w:rsidR="005D0956" w:rsidRPr="00383BA4" w:rsidRDefault="00674737" w:rsidP="00383BA4">
      <w:pPr>
        <w:pStyle w:val="a3"/>
        <w:spacing w:line="276" w:lineRule="auto"/>
        <w:ind w:right="852"/>
        <w:rPr>
          <w:sz w:val="28"/>
          <w:szCs w:val="28"/>
        </w:rPr>
      </w:pPr>
      <w:r w:rsidRPr="00383BA4">
        <w:rPr>
          <w:b/>
          <w:sz w:val="28"/>
          <w:szCs w:val="28"/>
        </w:rPr>
        <w:t xml:space="preserve">Цель: </w:t>
      </w:r>
      <w:r w:rsidRPr="00383BA4">
        <w:rPr>
          <w:sz w:val="28"/>
          <w:szCs w:val="28"/>
        </w:rPr>
        <w:t>установле</w:t>
      </w:r>
      <w:r w:rsidR="00383BA4">
        <w:rPr>
          <w:sz w:val="28"/>
          <w:szCs w:val="28"/>
        </w:rPr>
        <w:t xml:space="preserve">ние соответствия реализуемой в </w:t>
      </w:r>
      <w:r w:rsidRPr="00383BA4">
        <w:rPr>
          <w:sz w:val="28"/>
          <w:szCs w:val="28"/>
        </w:rPr>
        <w:t>ОУ образовательной деятельно</w:t>
      </w:r>
      <w:r w:rsidR="000F775C" w:rsidRPr="00383BA4">
        <w:rPr>
          <w:sz w:val="28"/>
          <w:szCs w:val="28"/>
        </w:rPr>
        <w:t>сти требованиям  ФГОС ДО</w:t>
      </w:r>
      <w:r w:rsidRPr="00383BA4">
        <w:rPr>
          <w:sz w:val="28"/>
          <w:szCs w:val="28"/>
        </w:rPr>
        <w:t xml:space="preserve"> . Анализ данных о текущем состоянии и качестве работы в учреждении как основы для принятия управленческих решений в сфере образовательной политики на уровне ДОО.</w:t>
      </w:r>
    </w:p>
    <w:p w:rsidR="005D0956" w:rsidRPr="00383BA4" w:rsidRDefault="00674737" w:rsidP="00383BA4">
      <w:pPr>
        <w:ind w:left="1132"/>
        <w:jc w:val="both"/>
        <w:rPr>
          <w:sz w:val="28"/>
          <w:szCs w:val="28"/>
        </w:rPr>
      </w:pPr>
      <w:r w:rsidRPr="00383BA4">
        <w:rPr>
          <w:b/>
          <w:sz w:val="28"/>
          <w:szCs w:val="28"/>
        </w:rPr>
        <w:t>Сроки</w:t>
      </w:r>
      <w:r w:rsidRPr="00383BA4">
        <w:rPr>
          <w:b/>
          <w:spacing w:val="-7"/>
          <w:sz w:val="28"/>
          <w:szCs w:val="28"/>
        </w:rPr>
        <w:t xml:space="preserve"> </w:t>
      </w:r>
      <w:r w:rsidRPr="00383BA4">
        <w:rPr>
          <w:b/>
          <w:sz w:val="28"/>
          <w:szCs w:val="28"/>
        </w:rPr>
        <w:t>проведения:</w:t>
      </w:r>
      <w:r w:rsidRPr="00383BA4">
        <w:rPr>
          <w:b/>
          <w:spacing w:val="-1"/>
          <w:sz w:val="28"/>
          <w:szCs w:val="28"/>
        </w:rPr>
        <w:t xml:space="preserve"> </w:t>
      </w:r>
      <w:r w:rsidRPr="00383BA4">
        <w:rPr>
          <w:sz w:val="28"/>
          <w:szCs w:val="28"/>
        </w:rPr>
        <w:t>1</w:t>
      </w:r>
      <w:r w:rsidRPr="00383BA4">
        <w:rPr>
          <w:spacing w:val="-7"/>
          <w:sz w:val="28"/>
          <w:szCs w:val="28"/>
        </w:rPr>
        <w:t xml:space="preserve"> </w:t>
      </w:r>
      <w:r w:rsidR="00F66CE2">
        <w:rPr>
          <w:sz w:val="28"/>
          <w:szCs w:val="28"/>
        </w:rPr>
        <w:t>январь</w:t>
      </w:r>
      <w:r w:rsidRPr="00383BA4">
        <w:rPr>
          <w:spacing w:val="-6"/>
          <w:sz w:val="28"/>
          <w:szCs w:val="28"/>
        </w:rPr>
        <w:t xml:space="preserve"> </w:t>
      </w:r>
      <w:r w:rsidR="00F66CE2">
        <w:rPr>
          <w:sz w:val="28"/>
          <w:szCs w:val="28"/>
        </w:rPr>
        <w:t>2023</w:t>
      </w:r>
      <w:r w:rsidRPr="00383BA4">
        <w:rPr>
          <w:sz w:val="28"/>
          <w:szCs w:val="28"/>
        </w:rPr>
        <w:t>г.</w:t>
      </w:r>
      <w:r w:rsidRPr="00383BA4">
        <w:rPr>
          <w:spacing w:val="-6"/>
          <w:sz w:val="28"/>
          <w:szCs w:val="28"/>
        </w:rPr>
        <w:t xml:space="preserve"> </w:t>
      </w:r>
      <w:r w:rsidRPr="00383BA4">
        <w:rPr>
          <w:sz w:val="28"/>
          <w:szCs w:val="28"/>
        </w:rPr>
        <w:t>–</w:t>
      </w:r>
      <w:r w:rsidRPr="00383BA4">
        <w:rPr>
          <w:spacing w:val="-4"/>
          <w:sz w:val="28"/>
          <w:szCs w:val="28"/>
        </w:rPr>
        <w:t xml:space="preserve"> </w:t>
      </w:r>
      <w:r w:rsidRPr="00383BA4">
        <w:rPr>
          <w:sz w:val="28"/>
          <w:szCs w:val="28"/>
        </w:rPr>
        <w:t>31</w:t>
      </w:r>
      <w:r w:rsidRPr="00383BA4">
        <w:rPr>
          <w:spacing w:val="-7"/>
          <w:sz w:val="28"/>
          <w:szCs w:val="28"/>
        </w:rPr>
        <w:t xml:space="preserve"> </w:t>
      </w:r>
      <w:r w:rsidR="00F66CE2">
        <w:rPr>
          <w:sz w:val="28"/>
          <w:szCs w:val="28"/>
        </w:rPr>
        <w:t>декабря</w:t>
      </w:r>
      <w:r w:rsidRPr="00383BA4">
        <w:rPr>
          <w:spacing w:val="-6"/>
          <w:sz w:val="28"/>
          <w:szCs w:val="28"/>
        </w:rPr>
        <w:t xml:space="preserve"> </w:t>
      </w:r>
      <w:r w:rsidR="000F775C" w:rsidRPr="00383BA4">
        <w:rPr>
          <w:sz w:val="28"/>
          <w:szCs w:val="28"/>
        </w:rPr>
        <w:t>2023</w:t>
      </w:r>
      <w:r w:rsidRPr="00383BA4">
        <w:rPr>
          <w:spacing w:val="-7"/>
          <w:sz w:val="28"/>
          <w:szCs w:val="28"/>
        </w:rPr>
        <w:t xml:space="preserve"> </w:t>
      </w:r>
      <w:r w:rsidRPr="00383BA4">
        <w:rPr>
          <w:spacing w:val="-5"/>
          <w:sz w:val="28"/>
          <w:szCs w:val="28"/>
        </w:rPr>
        <w:t>г.</w:t>
      </w:r>
    </w:p>
    <w:p w:rsidR="005D0956" w:rsidRPr="00383BA4" w:rsidRDefault="00674737" w:rsidP="00383BA4">
      <w:pPr>
        <w:pStyle w:val="a3"/>
        <w:spacing w:before="41" w:line="276" w:lineRule="auto"/>
        <w:ind w:right="848"/>
        <w:rPr>
          <w:sz w:val="28"/>
          <w:szCs w:val="28"/>
        </w:rPr>
      </w:pPr>
      <w:r w:rsidRPr="00383BA4">
        <w:rPr>
          <w:b/>
          <w:sz w:val="28"/>
          <w:szCs w:val="28"/>
        </w:rPr>
        <w:t xml:space="preserve">Методы сбора информации: </w:t>
      </w:r>
      <w:r w:rsidRPr="00383BA4">
        <w:rPr>
          <w:sz w:val="28"/>
          <w:szCs w:val="28"/>
        </w:rPr>
        <w:t>анализ результатов внутреннего контроля образовательной</w:t>
      </w:r>
      <w:r w:rsidR="000F775C" w:rsidRPr="00383BA4">
        <w:rPr>
          <w:sz w:val="28"/>
          <w:szCs w:val="28"/>
        </w:rPr>
        <w:t xml:space="preserve"> деятельности; анализ ООП,</w:t>
      </w:r>
      <w:r w:rsidRPr="00383BA4">
        <w:rPr>
          <w:sz w:val="28"/>
          <w:szCs w:val="28"/>
        </w:rPr>
        <w:t xml:space="preserve">рабочей программы воспитания, </w:t>
      </w:r>
      <w:r w:rsidR="000F775C" w:rsidRPr="00383BA4">
        <w:rPr>
          <w:sz w:val="28"/>
          <w:szCs w:val="28"/>
        </w:rPr>
        <w:t xml:space="preserve">педагогический мониторинг, </w:t>
      </w:r>
      <w:r w:rsidRPr="00383BA4">
        <w:rPr>
          <w:sz w:val="28"/>
          <w:szCs w:val="28"/>
        </w:rPr>
        <w:t xml:space="preserve">социологическое анкетирование (участников образовательных отношений); </w:t>
      </w:r>
      <w:r w:rsidR="00C56633">
        <w:rPr>
          <w:sz w:val="28"/>
          <w:szCs w:val="28"/>
        </w:rPr>
        <w:t xml:space="preserve">аналитические отчеты педагогов </w:t>
      </w:r>
      <w:r w:rsidRPr="00383BA4">
        <w:rPr>
          <w:sz w:val="28"/>
          <w:szCs w:val="28"/>
        </w:rPr>
        <w:t>ОУ; наблюдение организованной образовательной деятельности, мероприятий; анализ документирования; анализ РППС ДОУ, анализ продуктов управленческой</w:t>
      </w:r>
      <w:r w:rsidRPr="00383BA4">
        <w:rPr>
          <w:spacing w:val="80"/>
          <w:sz w:val="28"/>
          <w:szCs w:val="28"/>
        </w:rPr>
        <w:t xml:space="preserve"> </w:t>
      </w:r>
      <w:r w:rsidRPr="00383BA4">
        <w:rPr>
          <w:sz w:val="28"/>
          <w:szCs w:val="28"/>
        </w:rPr>
        <w:t>и</w:t>
      </w:r>
      <w:r w:rsidRPr="00383BA4">
        <w:rPr>
          <w:spacing w:val="80"/>
          <w:sz w:val="28"/>
          <w:szCs w:val="28"/>
        </w:rPr>
        <w:t xml:space="preserve"> </w:t>
      </w:r>
      <w:r w:rsidRPr="00383BA4">
        <w:rPr>
          <w:sz w:val="28"/>
          <w:szCs w:val="28"/>
        </w:rPr>
        <w:t>педагогической</w:t>
      </w:r>
      <w:r w:rsidRPr="00383BA4">
        <w:rPr>
          <w:spacing w:val="80"/>
          <w:sz w:val="28"/>
          <w:szCs w:val="28"/>
        </w:rPr>
        <w:t xml:space="preserve"> </w:t>
      </w:r>
      <w:r w:rsidRPr="00383BA4">
        <w:rPr>
          <w:sz w:val="28"/>
          <w:szCs w:val="28"/>
        </w:rPr>
        <w:t>деятельности,</w:t>
      </w:r>
      <w:r w:rsidRPr="00383BA4">
        <w:rPr>
          <w:spacing w:val="80"/>
          <w:sz w:val="28"/>
          <w:szCs w:val="28"/>
        </w:rPr>
        <w:t xml:space="preserve"> </w:t>
      </w:r>
      <w:r w:rsidRPr="00383BA4">
        <w:rPr>
          <w:sz w:val="28"/>
          <w:szCs w:val="28"/>
        </w:rPr>
        <w:t>анализ</w:t>
      </w:r>
      <w:r w:rsidRPr="00383BA4">
        <w:rPr>
          <w:spacing w:val="80"/>
          <w:sz w:val="28"/>
          <w:szCs w:val="28"/>
        </w:rPr>
        <w:t xml:space="preserve"> </w:t>
      </w:r>
      <w:r w:rsidRPr="00383BA4">
        <w:rPr>
          <w:sz w:val="28"/>
          <w:szCs w:val="28"/>
        </w:rPr>
        <w:t>безопасности</w:t>
      </w:r>
      <w:r w:rsidRPr="00383BA4">
        <w:rPr>
          <w:spacing w:val="80"/>
          <w:sz w:val="28"/>
          <w:szCs w:val="28"/>
        </w:rPr>
        <w:t xml:space="preserve"> </w:t>
      </w:r>
      <w:r w:rsidRPr="00383BA4">
        <w:rPr>
          <w:sz w:val="28"/>
          <w:szCs w:val="28"/>
        </w:rPr>
        <w:t>в</w:t>
      </w:r>
      <w:r w:rsidRPr="00383BA4">
        <w:rPr>
          <w:spacing w:val="80"/>
          <w:sz w:val="28"/>
          <w:szCs w:val="28"/>
        </w:rPr>
        <w:t xml:space="preserve"> </w:t>
      </w:r>
      <w:r w:rsidRPr="00383BA4">
        <w:rPr>
          <w:sz w:val="28"/>
          <w:szCs w:val="28"/>
        </w:rPr>
        <w:t>групповых</w:t>
      </w:r>
    </w:p>
    <w:p w:rsidR="005D0956" w:rsidRDefault="005D0956" w:rsidP="00383BA4">
      <w:pPr>
        <w:spacing w:line="276" w:lineRule="auto"/>
        <w:jc w:val="both"/>
        <w:sectPr w:rsidR="005D0956">
          <w:pgSz w:w="11910" w:h="16840"/>
          <w:pgMar w:top="1040" w:right="0" w:bottom="280" w:left="0" w:header="720" w:footer="720" w:gutter="0"/>
          <w:cols w:space="720"/>
        </w:sectPr>
      </w:pPr>
    </w:p>
    <w:p w:rsidR="005D0956" w:rsidRPr="00383BA4" w:rsidRDefault="00674737" w:rsidP="00383BA4">
      <w:pPr>
        <w:pStyle w:val="a3"/>
        <w:tabs>
          <w:tab w:val="left" w:pos="2742"/>
          <w:tab w:val="left" w:pos="3099"/>
          <w:tab w:val="left" w:pos="4598"/>
          <w:tab w:val="left" w:pos="5430"/>
          <w:tab w:val="left" w:pos="6398"/>
          <w:tab w:val="left" w:pos="8357"/>
          <w:tab w:val="left" w:pos="10317"/>
        </w:tabs>
        <w:spacing w:before="67" w:line="278" w:lineRule="auto"/>
        <w:ind w:right="846"/>
        <w:rPr>
          <w:sz w:val="28"/>
          <w:szCs w:val="28"/>
        </w:rPr>
      </w:pPr>
      <w:r w:rsidRPr="00383BA4">
        <w:rPr>
          <w:spacing w:val="-2"/>
          <w:sz w:val="28"/>
          <w:szCs w:val="28"/>
        </w:rPr>
        <w:lastRenderedPageBreak/>
        <w:t>помещениях</w:t>
      </w:r>
      <w:r w:rsidRPr="00383BA4">
        <w:rPr>
          <w:sz w:val="28"/>
          <w:szCs w:val="28"/>
        </w:rPr>
        <w:tab/>
      </w:r>
      <w:r w:rsidRPr="00383BA4">
        <w:rPr>
          <w:spacing w:val="-10"/>
          <w:sz w:val="28"/>
          <w:szCs w:val="28"/>
        </w:rPr>
        <w:t>и</w:t>
      </w:r>
      <w:r w:rsidRPr="00383BA4">
        <w:rPr>
          <w:sz w:val="28"/>
          <w:szCs w:val="28"/>
        </w:rPr>
        <w:tab/>
      </w:r>
      <w:r w:rsidRPr="00383BA4">
        <w:rPr>
          <w:spacing w:val="-2"/>
          <w:sz w:val="28"/>
          <w:szCs w:val="28"/>
        </w:rPr>
        <w:t>территории</w:t>
      </w:r>
      <w:r w:rsidRPr="00383BA4">
        <w:rPr>
          <w:sz w:val="28"/>
          <w:szCs w:val="28"/>
        </w:rPr>
        <w:tab/>
      </w:r>
      <w:r w:rsidRPr="00383BA4">
        <w:rPr>
          <w:spacing w:val="-4"/>
          <w:sz w:val="28"/>
          <w:szCs w:val="28"/>
        </w:rPr>
        <w:t>ОУ,</w:t>
      </w:r>
      <w:r w:rsidRPr="00383BA4">
        <w:rPr>
          <w:sz w:val="28"/>
          <w:szCs w:val="28"/>
        </w:rPr>
        <w:tab/>
      </w:r>
      <w:r w:rsidRPr="00383BA4">
        <w:rPr>
          <w:spacing w:val="-2"/>
          <w:sz w:val="28"/>
          <w:szCs w:val="28"/>
        </w:rPr>
        <w:t>анализ</w:t>
      </w:r>
      <w:r w:rsidRPr="00383BA4">
        <w:rPr>
          <w:sz w:val="28"/>
          <w:szCs w:val="28"/>
        </w:rPr>
        <w:tab/>
      </w:r>
      <w:r w:rsidRPr="00383BA4">
        <w:rPr>
          <w:spacing w:val="-2"/>
          <w:sz w:val="28"/>
          <w:szCs w:val="28"/>
        </w:rPr>
        <w:t>заболеваемости</w:t>
      </w:r>
      <w:r w:rsidRPr="00383BA4">
        <w:rPr>
          <w:sz w:val="28"/>
          <w:szCs w:val="28"/>
        </w:rPr>
        <w:tab/>
      </w:r>
      <w:r w:rsidRPr="00383BA4">
        <w:rPr>
          <w:spacing w:val="-2"/>
          <w:sz w:val="28"/>
          <w:szCs w:val="28"/>
        </w:rPr>
        <w:t>воспитанников,</w:t>
      </w:r>
      <w:r w:rsidRPr="00383BA4">
        <w:rPr>
          <w:sz w:val="28"/>
          <w:szCs w:val="28"/>
        </w:rPr>
        <w:tab/>
      </w:r>
      <w:r w:rsidRPr="00383BA4">
        <w:rPr>
          <w:spacing w:val="-2"/>
          <w:sz w:val="28"/>
          <w:szCs w:val="28"/>
        </w:rPr>
        <w:t xml:space="preserve">анализ </w:t>
      </w:r>
      <w:r w:rsidRPr="00383BA4">
        <w:rPr>
          <w:sz w:val="28"/>
          <w:szCs w:val="28"/>
        </w:rPr>
        <w:t>официального сайта.</w:t>
      </w:r>
    </w:p>
    <w:p w:rsidR="005D0956" w:rsidRPr="00383BA4" w:rsidRDefault="005D0956">
      <w:pPr>
        <w:pStyle w:val="a3"/>
        <w:spacing w:before="45"/>
        <w:ind w:left="0"/>
        <w:jc w:val="left"/>
        <w:rPr>
          <w:sz w:val="28"/>
          <w:szCs w:val="28"/>
        </w:rPr>
      </w:pPr>
    </w:p>
    <w:p w:rsidR="005D0956" w:rsidRDefault="00674737">
      <w:pPr>
        <w:ind w:left="1132"/>
        <w:rPr>
          <w:b/>
          <w:sz w:val="28"/>
        </w:rPr>
      </w:pPr>
      <w:r>
        <w:rPr>
          <w:b/>
          <w:sz w:val="28"/>
        </w:rPr>
        <w:t>Комплекс</w:t>
      </w:r>
      <w:r>
        <w:rPr>
          <w:b/>
          <w:spacing w:val="-11"/>
          <w:sz w:val="28"/>
        </w:rPr>
        <w:t xml:space="preserve"> </w:t>
      </w:r>
      <w:r>
        <w:rPr>
          <w:b/>
          <w:sz w:val="28"/>
        </w:rPr>
        <w:t>мер</w:t>
      </w:r>
      <w:r>
        <w:rPr>
          <w:b/>
          <w:spacing w:val="-7"/>
          <w:sz w:val="28"/>
        </w:rPr>
        <w:t xml:space="preserve"> </w:t>
      </w:r>
      <w:r>
        <w:rPr>
          <w:b/>
          <w:sz w:val="28"/>
        </w:rPr>
        <w:t>и</w:t>
      </w:r>
      <w:r>
        <w:rPr>
          <w:b/>
          <w:spacing w:val="-9"/>
          <w:sz w:val="28"/>
        </w:rPr>
        <w:t xml:space="preserve"> </w:t>
      </w:r>
      <w:r>
        <w:rPr>
          <w:b/>
          <w:sz w:val="28"/>
        </w:rPr>
        <w:t>управленческих</w:t>
      </w:r>
      <w:r>
        <w:rPr>
          <w:b/>
          <w:spacing w:val="-6"/>
          <w:sz w:val="28"/>
        </w:rPr>
        <w:t xml:space="preserve"> </w:t>
      </w:r>
      <w:r>
        <w:rPr>
          <w:b/>
          <w:sz w:val="28"/>
        </w:rPr>
        <w:t>решений,</w:t>
      </w:r>
      <w:r>
        <w:rPr>
          <w:b/>
          <w:spacing w:val="-8"/>
          <w:sz w:val="28"/>
        </w:rPr>
        <w:t xml:space="preserve"> </w:t>
      </w:r>
      <w:r>
        <w:rPr>
          <w:b/>
          <w:sz w:val="28"/>
        </w:rPr>
        <w:t>направленных</w:t>
      </w:r>
      <w:r>
        <w:rPr>
          <w:b/>
          <w:spacing w:val="-6"/>
          <w:sz w:val="28"/>
        </w:rPr>
        <w:t xml:space="preserve"> </w:t>
      </w:r>
      <w:r>
        <w:rPr>
          <w:b/>
          <w:spacing w:val="-5"/>
          <w:sz w:val="28"/>
        </w:rPr>
        <w:t>на</w:t>
      </w:r>
    </w:p>
    <w:p w:rsidR="005D0956" w:rsidRDefault="00674737">
      <w:pPr>
        <w:spacing w:before="50" w:line="276" w:lineRule="auto"/>
        <w:ind w:left="1132" w:right="846"/>
        <w:rPr>
          <w:b/>
          <w:sz w:val="28"/>
        </w:rPr>
      </w:pPr>
      <w:r>
        <w:rPr>
          <w:b/>
          <w:sz w:val="28"/>
        </w:rPr>
        <w:t>совершенствование</w:t>
      </w:r>
      <w:r>
        <w:rPr>
          <w:b/>
          <w:spacing w:val="-7"/>
          <w:sz w:val="28"/>
        </w:rPr>
        <w:t xml:space="preserve"> </w:t>
      </w:r>
      <w:r>
        <w:rPr>
          <w:b/>
          <w:sz w:val="28"/>
        </w:rPr>
        <w:t>внутренней</w:t>
      </w:r>
      <w:r>
        <w:rPr>
          <w:b/>
          <w:spacing w:val="-9"/>
          <w:sz w:val="28"/>
        </w:rPr>
        <w:t xml:space="preserve"> </w:t>
      </w:r>
      <w:r>
        <w:rPr>
          <w:b/>
          <w:sz w:val="28"/>
        </w:rPr>
        <w:t>системы</w:t>
      </w:r>
      <w:r>
        <w:rPr>
          <w:b/>
          <w:spacing w:val="-7"/>
          <w:sz w:val="28"/>
        </w:rPr>
        <w:t xml:space="preserve"> </w:t>
      </w:r>
      <w:r>
        <w:rPr>
          <w:b/>
          <w:sz w:val="28"/>
        </w:rPr>
        <w:t>оценки</w:t>
      </w:r>
      <w:r>
        <w:rPr>
          <w:b/>
          <w:spacing w:val="-8"/>
          <w:sz w:val="28"/>
        </w:rPr>
        <w:t xml:space="preserve"> </w:t>
      </w:r>
      <w:r>
        <w:rPr>
          <w:b/>
          <w:sz w:val="28"/>
        </w:rPr>
        <w:t>качества</w:t>
      </w:r>
      <w:r>
        <w:rPr>
          <w:b/>
          <w:spacing w:val="-6"/>
          <w:sz w:val="28"/>
        </w:rPr>
        <w:t xml:space="preserve"> </w:t>
      </w:r>
      <w:r>
        <w:rPr>
          <w:b/>
          <w:sz w:val="28"/>
        </w:rPr>
        <w:t xml:space="preserve">дошкольного </w:t>
      </w:r>
      <w:r>
        <w:rPr>
          <w:b/>
          <w:spacing w:val="-2"/>
          <w:sz w:val="28"/>
        </w:rPr>
        <w:t>образования.</w:t>
      </w:r>
    </w:p>
    <w:p w:rsidR="005D0956" w:rsidRDefault="00674737">
      <w:pPr>
        <w:spacing w:after="50" w:line="321" w:lineRule="exact"/>
        <w:ind w:left="1002"/>
        <w:jc w:val="center"/>
        <w:rPr>
          <w:b/>
          <w:sz w:val="28"/>
        </w:rPr>
      </w:pPr>
      <w:r>
        <w:rPr>
          <w:b/>
          <w:spacing w:val="-2"/>
          <w:sz w:val="28"/>
        </w:rPr>
        <w:t>Показатели</w:t>
      </w:r>
    </w:p>
    <w:tbl>
      <w:tblPr>
        <w:tblStyle w:val="TableNormal"/>
        <w:tblW w:w="0" w:type="auto"/>
        <w:tblInd w:w="1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1483"/>
        <w:gridCol w:w="4045"/>
        <w:gridCol w:w="1133"/>
        <w:gridCol w:w="1136"/>
        <w:gridCol w:w="1133"/>
      </w:tblGrid>
      <w:tr w:rsidR="005D0956" w:rsidRPr="00383BA4">
        <w:trPr>
          <w:trHeight w:val="700"/>
        </w:trPr>
        <w:tc>
          <w:tcPr>
            <w:tcW w:w="428" w:type="dxa"/>
            <w:vMerge w:val="restart"/>
          </w:tcPr>
          <w:p w:rsidR="005D0956" w:rsidRPr="00383BA4" w:rsidRDefault="00674737">
            <w:pPr>
              <w:pStyle w:val="TableParagraph"/>
              <w:spacing w:line="225" w:lineRule="exact"/>
              <w:ind w:left="107"/>
              <w:rPr>
                <w:sz w:val="20"/>
                <w:szCs w:val="20"/>
              </w:rPr>
            </w:pPr>
            <w:r w:rsidRPr="00383BA4">
              <w:rPr>
                <w:spacing w:val="-10"/>
                <w:sz w:val="20"/>
                <w:szCs w:val="20"/>
              </w:rPr>
              <w:t>№</w:t>
            </w:r>
          </w:p>
        </w:tc>
        <w:tc>
          <w:tcPr>
            <w:tcW w:w="1483" w:type="dxa"/>
            <w:vMerge w:val="restart"/>
          </w:tcPr>
          <w:p w:rsidR="005D0956" w:rsidRPr="00383BA4" w:rsidRDefault="00674737">
            <w:pPr>
              <w:pStyle w:val="TableParagraph"/>
              <w:spacing w:line="237" w:lineRule="auto"/>
              <w:ind w:left="107" w:right="433"/>
              <w:rPr>
                <w:sz w:val="20"/>
                <w:szCs w:val="20"/>
              </w:rPr>
            </w:pPr>
            <w:r w:rsidRPr="00383BA4">
              <w:rPr>
                <w:spacing w:val="-2"/>
                <w:sz w:val="20"/>
                <w:szCs w:val="20"/>
              </w:rPr>
              <w:t>Процедура оценки</w:t>
            </w:r>
          </w:p>
        </w:tc>
        <w:tc>
          <w:tcPr>
            <w:tcW w:w="4045" w:type="dxa"/>
            <w:vMerge w:val="restart"/>
          </w:tcPr>
          <w:p w:rsidR="005D0956" w:rsidRPr="00383BA4" w:rsidRDefault="00674737">
            <w:pPr>
              <w:pStyle w:val="TableParagraph"/>
              <w:spacing w:line="225" w:lineRule="exact"/>
              <w:ind w:left="110"/>
              <w:rPr>
                <w:sz w:val="20"/>
                <w:szCs w:val="20"/>
              </w:rPr>
            </w:pPr>
            <w:r w:rsidRPr="00383BA4">
              <w:rPr>
                <w:sz w:val="20"/>
                <w:szCs w:val="20"/>
              </w:rPr>
              <w:t>Наименование</w:t>
            </w:r>
            <w:r w:rsidRPr="00383BA4">
              <w:rPr>
                <w:spacing w:val="-13"/>
                <w:sz w:val="20"/>
                <w:szCs w:val="20"/>
              </w:rPr>
              <w:t xml:space="preserve"> </w:t>
            </w:r>
            <w:r w:rsidRPr="00383BA4">
              <w:rPr>
                <w:spacing w:val="-2"/>
                <w:sz w:val="20"/>
                <w:szCs w:val="20"/>
              </w:rPr>
              <w:t>показателя</w:t>
            </w:r>
          </w:p>
        </w:tc>
        <w:tc>
          <w:tcPr>
            <w:tcW w:w="3402" w:type="dxa"/>
            <w:gridSpan w:val="3"/>
          </w:tcPr>
          <w:p w:rsidR="005D0956" w:rsidRPr="00383BA4" w:rsidRDefault="00674737">
            <w:pPr>
              <w:pStyle w:val="TableParagraph"/>
              <w:spacing w:line="225" w:lineRule="exact"/>
              <w:ind w:left="7"/>
              <w:jc w:val="center"/>
              <w:rPr>
                <w:sz w:val="20"/>
                <w:szCs w:val="20"/>
              </w:rPr>
            </w:pPr>
            <w:r w:rsidRPr="00383BA4">
              <w:rPr>
                <w:spacing w:val="-2"/>
                <w:sz w:val="20"/>
                <w:szCs w:val="20"/>
              </w:rPr>
              <w:t>Значения</w:t>
            </w:r>
          </w:p>
        </w:tc>
      </w:tr>
      <w:tr w:rsidR="005D0956" w:rsidRPr="00383BA4">
        <w:trPr>
          <w:trHeight w:val="400"/>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vMerge/>
            <w:tcBorders>
              <w:top w:val="nil"/>
            </w:tcBorders>
          </w:tcPr>
          <w:p w:rsidR="005D0956" w:rsidRPr="00383BA4" w:rsidRDefault="005D0956">
            <w:pPr>
              <w:rPr>
                <w:sz w:val="20"/>
                <w:szCs w:val="20"/>
              </w:rPr>
            </w:pPr>
          </w:p>
        </w:tc>
        <w:tc>
          <w:tcPr>
            <w:tcW w:w="1133" w:type="dxa"/>
          </w:tcPr>
          <w:p w:rsidR="005D0956" w:rsidRPr="00383BA4" w:rsidRDefault="00674737">
            <w:pPr>
              <w:pStyle w:val="TableParagraph"/>
              <w:spacing w:line="223" w:lineRule="exact"/>
              <w:ind w:left="0" w:right="38"/>
              <w:jc w:val="center"/>
              <w:rPr>
                <w:sz w:val="20"/>
                <w:szCs w:val="20"/>
              </w:rPr>
            </w:pPr>
            <w:r w:rsidRPr="00383BA4">
              <w:rPr>
                <w:spacing w:val="-2"/>
                <w:sz w:val="20"/>
                <w:szCs w:val="20"/>
              </w:rPr>
              <w:t>2021-</w:t>
            </w:r>
            <w:r w:rsidRPr="00383BA4">
              <w:rPr>
                <w:spacing w:val="-4"/>
                <w:sz w:val="20"/>
                <w:szCs w:val="20"/>
              </w:rPr>
              <w:t>2022</w:t>
            </w:r>
          </w:p>
        </w:tc>
        <w:tc>
          <w:tcPr>
            <w:tcW w:w="1136" w:type="dxa"/>
          </w:tcPr>
          <w:p w:rsidR="005D0956" w:rsidRPr="00383BA4" w:rsidRDefault="00674737">
            <w:pPr>
              <w:pStyle w:val="TableParagraph"/>
              <w:spacing w:line="223" w:lineRule="exact"/>
              <w:ind w:left="14" w:right="51"/>
              <w:jc w:val="center"/>
              <w:rPr>
                <w:sz w:val="20"/>
                <w:szCs w:val="20"/>
              </w:rPr>
            </w:pPr>
            <w:r w:rsidRPr="00383BA4">
              <w:rPr>
                <w:spacing w:val="-2"/>
                <w:sz w:val="20"/>
                <w:szCs w:val="20"/>
              </w:rPr>
              <w:t>2022-</w:t>
            </w:r>
            <w:r w:rsidRPr="00383BA4">
              <w:rPr>
                <w:spacing w:val="-4"/>
                <w:sz w:val="20"/>
                <w:szCs w:val="20"/>
              </w:rPr>
              <w:t>2023</w:t>
            </w:r>
          </w:p>
        </w:tc>
        <w:tc>
          <w:tcPr>
            <w:tcW w:w="1133" w:type="dxa"/>
          </w:tcPr>
          <w:p w:rsidR="005D0956" w:rsidRPr="00383BA4" w:rsidRDefault="00674737">
            <w:pPr>
              <w:pStyle w:val="TableParagraph"/>
              <w:spacing w:line="223" w:lineRule="exact"/>
              <w:ind w:left="107"/>
              <w:rPr>
                <w:sz w:val="20"/>
                <w:szCs w:val="20"/>
              </w:rPr>
            </w:pPr>
            <w:r w:rsidRPr="00383BA4">
              <w:rPr>
                <w:spacing w:val="-2"/>
                <w:sz w:val="20"/>
                <w:szCs w:val="20"/>
              </w:rPr>
              <w:t>динамика</w:t>
            </w:r>
          </w:p>
        </w:tc>
      </w:tr>
      <w:tr w:rsidR="005D0956" w:rsidRPr="00383BA4">
        <w:trPr>
          <w:trHeight w:val="460"/>
        </w:trPr>
        <w:tc>
          <w:tcPr>
            <w:tcW w:w="428" w:type="dxa"/>
            <w:vMerge w:val="restart"/>
          </w:tcPr>
          <w:p w:rsidR="005D0956" w:rsidRPr="00383BA4" w:rsidRDefault="00674737">
            <w:pPr>
              <w:pStyle w:val="TableParagraph"/>
              <w:spacing w:line="223" w:lineRule="exact"/>
              <w:ind w:left="107"/>
              <w:rPr>
                <w:sz w:val="20"/>
                <w:szCs w:val="20"/>
              </w:rPr>
            </w:pPr>
            <w:r w:rsidRPr="00383BA4">
              <w:rPr>
                <w:spacing w:val="-5"/>
                <w:sz w:val="20"/>
                <w:szCs w:val="20"/>
              </w:rPr>
              <w:t>1.</w:t>
            </w:r>
          </w:p>
        </w:tc>
        <w:tc>
          <w:tcPr>
            <w:tcW w:w="1483" w:type="dxa"/>
            <w:vMerge w:val="restart"/>
          </w:tcPr>
          <w:p w:rsidR="005D0956" w:rsidRPr="00383BA4" w:rsidRDefault="00674737">
            <w:pPr>
              <w:pStyle w:val="TableParagraph"/>
              <w:tabs>
                <w:tab w:val="left" w:pos="565"/>
              </w:tabs>
              <w:ind w:left="107" w:right="94"/>
              <w:rPr>
                <w:b/>
                <w:sz w:val="20"/>
                <w:szCs w:val="20"/>
              </w:rPr>
            </w:pPr>
            <w:r w:rsidRPr="00383BA4">
              <w:rPr>
                <w:b/>
                <w:spacing w:val="-6"/>
                <w:sz w:val="20"/>
                <w:szCs w:val="20"/>
              </w:rPr>
              <w:t>По</w:t>
            </w:r>
            <w:r w:rsidRPr="00383BA4">
              <w:rPr>
                <w:b/>
                <w:sz w:val="20"/>
                <w:szCs w:val="20"/>
              </w:rPr>
              <w:tab/>
            </w:r>
            <w:r w:rsidRPr="00383BA4">
              <w:rPr>
                <w:b/>
                <w:spacing w:val="-2"/>
                <w:sz w:val="20"/>
                <w:szCs w:val="20"/>
              </w:rPr>
              <w:t xml:space="preserve">качеству образователь </w:t>
            </w:r>
            <w:r w:rsidRPr="00383BA4">
              <w:rPr>
                <w:b/>
                <w:spacing w:val="-4"/>
                <w:sz w:val="20"/>
                <w:szCs w:val="20"/>
              </w:rPr>
              <w:t>ных</w:t>
            </w:r>
            <w:r w:rsidRPr="00383BA4">
              <w:rPr>
                <w:b/>
                <w:spacing w:val="40"/>
                <w:sz w:val="20"/>
                <w:szCs w:val="20"/>
              </w:rPr>
              <w:t xml:space="preserve"> </w:t>
            </w:r>
            <w:r w:rsidRPr="00383BA4">
              <w:rPr>
                <w:b/>
                <w:sz w:val="20"/>
                <w:szCs w:val="20"/>
              </w:rPr>
              <w:t>программ</w:t>
            </w:r>
            <w:r w:rsidRPr="00383BA4">
              <w:rPr>
                <w:b/>
                <w:spacing w:val="-13"/>
                <w:sz w:val="20"/>
                <w:szCs w:val="20"/>
              </w:rPr>
              <w:t xml:space="preserve"> </w:t>
            </w:r>
            <w:r w:rsidRPr="00383BA4">
              <w:rPr>
                <w:b/>
                <w:sz w:val="20"/>
                <w:szCs w:val="20"/>
              </w:rPr>
              <w:t>ДО</w:t>
            </w:r>
          </w:p>
        </w:tc>
        <w:tc>
          <w:tcPr>
            <w:tcW w:w="4045" w:type="dxa"/>
          </w:tcPr>
          <w:p w:rsidR="005D0956" w:rsidRPr="00383BA4" w:rsidRDefault="00674737">
            <w:pPr>
              <w:pStyle w:val="TableParagraph"/>
              <w:spacing w:line="226" w:lineRule="exact"/>
              <w:ind w:left="110"/>
              <w:rPr>
                <w:b/>
                <w:sz w:val="20"/>
                <w:szCs w:val="20"/>
              </w:rPr>
            </w:pPr>
            <w:r w:rsidRPr="00383BA4">
              <w:rPr>
                <w:b/>
                <w:sz w:val="20"/>
                <w:szCs w:val="20"/>
                <w:u w:val="single"/>
              </w:rPr>
              <w:t>Показатели</w:t>
            </w:r>
            <w:r w:rsidRPr="00383BA4">
              <w:rPr>
                <w:b/>
                <w:spacing w:val="-9"/>
                <w:sz w:val="20"/>
                <w:szCs w:val="20"/>
                <w:u w:val="single"/>
              </w:rPr>
              <w:t xml:space="preserve"> </w:t>
            </w:r>
            <w:r w:rsidRPr="00383BA4">
              <w:rPr>
                <w:b/>
                <w:spacing w:val="-2"/>
                <w:sz w:val="20"/>
                <w:szCs w:val="20"/>
                <w:u w:val="single"/>
              </w:rPr>
              <w:t>организация:</w:t>
            </w:r>
          </w:p>
          <w:p w:rsidR="005D0956" w:rsidRPr="00383BA4" w:rsidRDefault="00674737">
            <w:pPr>
              <w:pStyle w:val="TableParagraph"/>
              <w:spacing w:line="215" w:lineRule="exact"/>
              <w:ind w:left="110"/>
              <w:rPr>
                <w:sz w:val="20"/>
                <w:szCs w:val="20"/>
              </w:rPr>
            </w:pPr>
            <w:r w:rsidRPr="00383BA4">
              <w:rPr>
                <w:sz w:val="20"/>
                <w:szCs w:val="20"/>
              </w:rPr>
              <w:t>Соответствие</w:t>
            </w:r>
            <w:r w:rsidRPr="00383BA4">
              <w:rPr>
                <w:spacing w:val="-9"/>
                <w:sz w:val="20"/>
                <w:szCs w:val="20"/>
              </w:rPr>
              <w:t xml:space="preserve"> </w:t>
            </w:r>
            <w:r w:rsidRPr="00383BA4">
              <w:rPr>
                <w:sz w:val="20"/>
                <w:szCs w:val="20"/>
              </w:rPr>
              <w:t>ООП</w:t>
            </w:r>
            <w:r w:rsidRPr="00383BA4">
              <w:rPr>
                <w:spacing w:val="-8"/>
                <w:sz w:val="20"/>
                <w:szCs w:val="20"/>
              </w:rPr>
              <w:t xml:space="preserve"> </w:t>
            </w:r>
            <w:r w:rsidRPr="00383BA4">
              <w:rPr>
                <w:sz w:val="20"/>
                <w:szCs w:val="20"/>
              </w:rPr>
              <w:t>требованиям</w:t>
            </w:r>
            <w:r w:rsidRPr="00383BA4">
              <w:rPr>
                <w:spacing w:val="-9"/>
                <w:sz w:val="20"/>
                <w:szCs w:val="20"/>
              </w:rPr>
              <w:t xml:space="preserve"> </w:t>
            </w:r>
            <w:r w:rsidRPr="00383BA4">
              <w:rPr>
                <w:sz w:val="20"/>
                <w:szCs w:val="20"/>
              </w:rPr>
              <w:t>ФГОС</w:t>
            </w:r>
            <w:r w:rsidRPr="00383BA4">
              <w:rPr>
                <w:spacing w:val="-9"/>
                <w:sz w:val="20"/>
                <w:szCs w:val="20"/>
              </w:rPr>
              <w:t xml:space="preserve"> </w:t>
            </w:r>
            <w:r w:rsidRPr="00383BA4">
              <w:rPr>
                <w:spacing w:val="-5"/>
                <w:sz w:val="20"/>
                <w:szCs w:val="20"/>
              </w:rPr>
              <w:t>ДО</w:t>
            </w:r>
            <w:r w:rsidR="00802BFA">
              <w:rPr>
                <w:spacing w:val="-5"/>
                <w:sz w:val="20"/>
                <w:szCs w:val="20"/>
              </w:rPr>
              <w:t xml:space="preserve"> и ФОП ДО</w:t>
            </w:r>
          </w:p>
        </w:tc>
        <w:tc>
          <w:tcPr>
            <w:tcW w:w="1133" w:type="dxa"/>
          </w:tcPr>
          <w:p w:rsidR="005D0956" w:rsidRPr="00383BA4" w:rsidRDefault="00802BFA">
            <w:pPr>
              <w:pStyle w:val="TableParagraph"/>
              <w:spacing w:line="223" w:lineRule="exact"/>
              <w:ind w:left="8"/>
              <w:jc w:val="center"/>
              <w:rPr>
                <w:sz w:val="20"/>
                <w:szCs w:val="20"/>
              </w:rPr>
            </w:pPr>
            <w:r>
              <w:rPr>
                <w:spacing w:val="-5"/>
                <w:sz w:val="20"/>
                <w:szCs w:val="20"/>
              </w:rPr>
              <w:t>69</w:t>
            </w:r>
            <w:r w:rsidR="00674737" w:rsidRPr="00383BA4">
              <w:rPr>
                <w:spacing w:val="-5"/>
                <w:sz w:val="20"/>
                <w:szCs w:val="20"/>
              </w:rPr>
              <w:t>%</w:t>
            </w:r>
          </w:p>
        </w:tc>
        <w:tc>
          <w:tcPr>
            <w:tcW w:w="1136" w:type="dxa"/>
          </w:tcPr>
          <w:p w:rsidR="005D0956" w:rsidRPr="00383BA4" w:rsidRDefault="00802BFA">
            <w:pPr>
              <w:pStyle w:val="TableParagraph"/>
              <w:spacing w:line="223" w:lineRule="exact"/>
              <w:ind w:left="47" w:right="37"/>
              <w:jc w:val="center"/>
              <w:rPr>
                <w:sz w:val="20"/>
                <w:szCs w:val="20"/>
              </w:rPr>
            </w:pPr>
            <w:r>
              <w:rPr>
                <w:spacing w:val="-4"/>
                <w:sz w:val="20"/>
                <w:szCs w:val="20"/>
              </w:rPr>
              <w:t>72,</w:t>
            </w:r>
            <w:r w:rsidR="00674737" w:rsidRPr="00383BA4">
              <w:rPr>
                <w:spacing w:val="-4"/>
                <w:sz w:val="20"/>
                <w:szCs w:val="20"/>
              </w:rPr>
              <w:t>,5</w:t>
            </w:r>
          </w:p>
        </w:tc>
        <w:tc>
          <w:tcPr>
            <w:tcW w:w="1133" w:type="dxa"/>
          </w:tcPr>
          <w:p w:rsidR="005D0956" w:rsidRPr="00383BA4" w:rsidRDefault="00802BFA">
            <w:pPr>
              <w:pStyle w:val="TableParagraph"/>
              <w:spacing w:line="223" w:lineRule="exact"/>
              <w:ind w:left="101" w:right="95"/>
              <w:jc w:val="center"/>
              <w:rPr>
                <w:sz w:val="20"/>
                <w:szCs w:val="20"/>
              </w:rPr>
            </w:pPr>
            <w:r>
              <w:rPr>
                <w:spacing w:val="-4"/>
                <w:sz w:val="20"/>
                <w:szCs w:val="20"/>
              </w:rPr>
              <w:t>+3,5</w:t>
            </w:r>
          </w:p>
        </w:tc>
      </w:tr>
      <w:tr w:rsidR="005D0956" w:rsidRPr="00383BA4">
        <w:trPr>
          <w:trHeight w:val="688"/>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tcPr>
          <w:p w:rsidR="005D0956" w:rsidRPr="00383BA4" w:rsidRDefault="00674737">
            <w:pPr>
              <w:pStyle w:val="TableParagraph"/>
              <w:tabs>
                <w:tab w:val="left" w:pos="1291"/>
                <w:tab w:val="left" w:pos="1767"/>
                <w:tab w:val="left" w:pos="2590"/>
                <w:tab w:val="left" w:pos="2971"/>
                <w:tab w:val="left" w:pos="3344"/>
                <w:tab w:val="left" w:pos="3830"/>
              </w:tabs>
              <w:ind w:left="110" w:right="95"/>
              <w:rPr>
                <w:sz w:val="20"/>
                <w:szCs w:val="20"/>
              </w:rPr>
            </w:pPr>
            <w:r w:rsidRPr="00383BA4">
              <w:rPr>
                <w:spacing w:val="-2"/>
                <w:sz w:val="20"/>
                <w:szCs w:val="20"/>
              </w:rPr>
              <w:t>Соответствие</w:t>
            </w:r>
            <w:r w:rsidRPr="00383BA4">
              <w:rPr>
                <w:sz w:val="20"/>
                <w:szCs w:val="20"/>
              </w:rPr>
              <w:tab/>
            </w:r>
            <w:r w:rsidRPr="00383BA4">
              <w:rPr>
                <w:sz w:val="20"/>
                <w:szCs w:val="20"/>
              </w:rPr>
              <w:tab/>
            </w:r>
            <w:r w:rsidRPr="00383BA4">
              <w:rPr>
                <w:spacing w:val="-2"/>
                <w:sz w:val="20"/>
                <w:szCs w:val="20"/>
              </w:rPr>
              <w:t>Рабочей</w:t>
            </w:r>
            <w:r w:rsidRPr="00383BA4">
              <w:rPr>
                <w:sz w:val="20"/>
                <w:szCs w:val="20"/>
              </w:rPr>
              <w:tab/>
            </w:r>
            <w:r w:rsidRPr="00383BA4">
              <w:rPr>
                <w:sz w:val="20"/>
                <w:szCs w:val="20"/>
              </w:rPr>
              <w:tab/>
            </w:r>
            <w:r w:rsidRPr="00383BA4">
              <w:rPr>
                <w:spacing w:val="-2"/>
                <w:sz w:val="20"/>
                <w:szCs w:val="20"/>
              </w:rPr>
              <w:t>программы воспитания</w:t>
            </w:r>
            <w:r w:rsidRPr="00383BA4">
              <w:rPr>
                <w:sz w:val="20"/>
                <w:szCs w:val="20"/>
              </w:rPr>
              <w:tab/>
            </w:r>
            <w:r w:rsidRPr="00383BA4">
              <w:rPr>
                <w:spacing w:val="-2"/>
                <w:sz w:val="20"/>
                <w:szCs w:val="20"/>
              </w:rPr>
              <w:t>требованиям</w:t>
            </w:r>
            <w:r w:rsidRPr="00383BA4">
              <w:rPr>
                <w:sz w:val="20"/>
                <w:szCs w:val="20"/>
              </w:rPr>
              <w:tab/>
            </w:r>
            <w:r w:rsidRPr="00383BA4">
              <w:rPr>
                <w:spacing w:val="-4"/>
                <w:sz w:val="20"/>
                <w:szCs w:val="20"/>
              </w:rPr>
              <w:t>ФГОС</w:t>
            </w:r>
            <w:r w:rsidRPr="00383BA4">
              <w:rPr>
                <w:sz w:val="20"/>
                <w:szCs w:val="20"/>
              </w:rPr>
              <w:tab/>
            </w:r>
            <w:r w:rsidRPr="00383BA4">
              <w:rPr>
                <w:spacing w:val="-5"/>
                <w:sz w:val="20"/>
                <w:szCs w:val="20"/>
              </w:rPr>
              <w:t>ДО</w:t>
            </w:r>
            <w:r w:rsidRPr="00383BA4">
              <w:rPr>
                <w:sz w:val="20"/>
                <w:szCs w:val="20"/>
              </w:rPr>
              <w:tab/>
            </w:r>
            <w:r w:rsidRPr="00383BA4">
              <w:rPr>
                <w:spacing w:val="-10"/>
                <w:sz w:val="20"/>
                <w:szCs w:val="20"/>
              </w:rPr>
              <w:t>и</w:t>
            </w:r>
          </w:p>
          <w:p w:rsidR="005D0956" w:rsidRPr="00383BA4" w:rsidRDefault="00674737">
            <w:pPr>
              <w:pStyle w:val="TableParagraph"/>
              <w:spacing w:line="215" w:lineRule="exact"/>
              <w:ind w:left="110"/>
              <w:rPr>
                <w:sz w:val="20"/>
                <w:szCs w:val="20"/>
              </w:rPr>
            </w:pPr>
            <w:r w:rsidRPr="00383BA4">
              <w:rPr>
                <w:sz w:val="20"/>
                <w:szCs w:val="20"/>
              </w:rPr>
              <w:t>содержанию</w:t>
            </w:r>
            <w:r w:rsidRPr="00383BA4">
              <w:rPr>
                <w:spacing w:val="-10"/>
                <w:sz w:val="20"/>
                <w:szCs w:val="20"/>
              </w:rPr>
              <w:t xml:space="preserve"> </w:t>
            </w:r>
            <w:r w:rsidRPr="00383BA4">
              <w:rPr>
                <w:sz w:val="20"/>
                <w:szCs w:val="20"/>
              </w:rPr>
              <w:t>образовательных</w:t>
            </w:r>
            <w:r w:rsidRPr="00383BA4">
              <w:rPr>
                <w:spacing w:val="-11"/>
                <w:sz w:val="20"/>
                <w:szCs w:val="20"/>
              </w:rPr>
              <w:t xml:space="preserve"> </w:t>
            </w:r>
            <w:r w:rsidRPr="00383BA4">
              <w:rPr>
                <w:sz w:val="20"/>
                <w:szCs w:val="20"/>
              </w:rPr>
              <w:t>программ</w:t>
            </w:r>
            <w:r w:rsidRPr="00383BA4">
              <w:rPr>
                <w:spacing w:val="-9"/>
                <w:sz w:val="20"/>
                <w:szCs w:val="20"/>
              </w:rPr>
              <w:t xml:space="preserve"> </w:t>
            </w:r>
            <w:r w:rsidRPr="00383BA4">
              <w:rPr>
                <w:spacing w:val="-5"/>
                <w:sz w:val="20"/>
                <w:szCs w:val="20"/>
              </w:rPr>
              <w:t>ДО</w:t>
            </w:r>
          </w:p>
        </w:tc>
        <w:tc>
          <w:tcPr>
            <w:tcW w:w="1133" w:type="dxa"/>
          </w:tcPr>
          <w:p w:rsidR="005D0956" w:rsidRPr="00383BA4" w:rsidRDefault="00674737">
            <w:pPr>
              <w:pStyle w:val="TableParagraph"/>
              <w:spacing w:line="223" w:lineRule="exact"/>
              <w:ind w:left="8"/>
              <w:jc w:val="center"/>
              <w:rPr>
                <w:sz w:val="20"/>
                <w:szCs w:val="20"/>
              </w:rPr>
            </w:pPr>
            <w:r w:rsidRPr="00383BA4">
              <w:rPr>
                <w:spacing w:val="-5"/>
                <w:sz w:val="20"/>
                <w:szCs w:val="20"/>
              </w:rPr>
              <w:t>80%</w:t>
            </w:r>
          </w:p>
        </w:tc>
        <w:tc>
          <w:tcPr>
            <w:tcW w:w="1136" w:type="dxa"/>
          </w:tcPr>
          <w:p w:rsidR="005D0956" w:rsidRPr="00383BA4" w:rsidRDefault="00674737">
            <w:pPr>
              <w:pStyle w:val="TableParagraph"/>
              <w:spacing w:line="223" w:lineRule="exact"/>
              <w:ind w:left="46" w:right="37"/>
              <w:jc w:val="center"/>
              <w:rPr>
                <w:sz w:val="20"/>
                <w:szCs w:val="20"/>
              </w:rPr>
            </w:pPr>
            <w:r w:rsidRPr="00383BA4">
              <w:rPr>
                <w:spacing w:val="-5"/>
                <w:sz w:val="20"/>
                <w:szCs w:val="20"/>
              </w:rPr>
              <w:t>87%</w:t>
            </w:r>
          </w:p>
        </w:tc>
        <w:tc>
          <w:tcPr>
            <w:tcW w:w="1133" w:type="dxa"/>
          </w:tcPr>
          <w:p w:rsidR="005D0956" w:rsidRPr="00383BA4" w:rsidRDefault="00674737">
            <w:pPr>
              <w:pStyle w:val="TableParagraph"/>
              <w:spacing w:line="223" w:lineRule="exact"/>
              <w:ind w:left="100" w:right="95"/>
              <w:jc w:val="center"/>
              <w:rPr>
                <w:sz w:val="20"/>
                <w:szCs w:val="20"/>
              </w:rPr>
            </w:pPr>
            <w:r w:rsidRPr="00383BA4">
              <w:rPr>
                <w:spacing w:val="-5"/>
                <w:sz w:val="20"/>
                <w:szCs w:val="20"/>
              </w:rPr>
              <w:t>+7</w:t>
            </w:r>
          </w:p>
        </w:tc>
      </w:tr>
      <w:tr w:rsidR="005D0956" w:rsidRPr="00383BA4">
        <w:trPr>
          <w:trHeight w:val="460"/>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tcPr>
          <w:p w:rsidR="005D0956" w:rsidRPr="00383BA4" w:rsidRDefault="00674737">
            <w:pPr>
              <w:pStyle w:val="TableParagraph"/>
              <w:spacing w:line="227" w:lineRule="exact"/>
              <w:ind w:left="110"/>
              <w:rPr>
                <w:b/>
                <w:sz w:val="20"/>
                <w:szCs w:val="20"/>
              </w:rPr>
            </w:pPr>
            <w:r w:rsidRPr="00383BA4">
              <w:rPr>
                <w:b/>
                <w:sz w:val="20"/>
                <w:szCs w:val="20"/>
                <w:u w:val="single"/>
              </w:rPr>
              <w:t>Показатели</w:t>
            </w:r>
            <w:r w:rsidRPr="00383BA4">
              <w:rPr>
                <w:b/>
                <w:spacing w:val="-6"/>
                <w:sz w:val="20"/>
                <w:szCs w:val="20"/>
                <w:u w:val="single"/>
              </w:rPr>
              <w:t xml:space="preserve"> </w:t>
            </w:r>
            <w:r w:rsidRPr="00383BA4">
              <w:rPr>
                <w:b/>
                <w:sz w:val="20"/>
                <w:szCs w:val="20"/>
                <w:u w:val="single"/>
              </w:rPr>
              <w:t>для</w:t>
            </w:r>
            <w:r w:rsidRPr="00383BA4">
              <w:rPr>
                <w:b/>
                <w:spacing w:val="-6"/>
                <w:sz w:val="20"/>
                <w:szCs w:val="20"/>
                <w:u w:val="single"/>
              </w:rPr>
              <w:t xml:space="preserve"> </w:t>
            </w:r>
            <w:r w:rsidRPr="00383BA4">
              <w:rPr>
                <w:b/>
                <w:spacing w:val="-2"/>
                <w:sz w:val="20"/>
                <w:szCs w:val="20"/>
                <w:u w:val="single"/>
              </w:rPr>
              <w:t>групп:</w:t>
            </w:r>
          </w:p>
          <w:p w:rsidR="005D0956" w:rsidRPr="00383BA4" w:rsidRDefault="00674737">
            <w:pPr>
              <w:pStyle w:val="TableParagraph"/>
              <w:spacing w:line="214" w:lineRule="exact"/>
              <w:ind w:left="110"/>
              <w:rPr>
                <w:sz w:val="20"/>
                <w:szCs w:val="20"/>
              </w:rPr>
            </w:pPr>
            <w:r w:rsidRPr="00383BA4">
              <w:rPr>
                <w:spacing w:val="-2"/>
                <w:sz w:val="20"/>
                <w:szCs w:val="20"/>
              </w:rPr>
              <w:t>Понимание</w:t>
            </w:r>
            <w:r w:rsidRPr="00383BA4">
              <w:rPr>
                <w:spacing w:val="4"/>
                <w:sz w:val="20"/>
                <w:szCs w:val="20"/>
              </w:rPr>
              <w:t xml:space="preserve"> </w:t>
            </w:r>
            <w:r w:rsidRPr="00383BA4">
              <w:rPr>
                <w:spacing w:val="-2"/>
                <w:sz w:val="20"/>
                <w:szCs w:val="20"/>
              </w:rPr>
              <w:t>ребёнка</w:t>
            </w:r>
          </w:p>
        </w:tc>
        <w:tc>
          <w:tcPr>
            <w:tcW w:w="1133" w:type="dxa"/>
          </w:tcPr>
          <w:p w:rsidR="005D0956" w:rsidRPr="00383BA4" w:rsidRDefault="00674737">
            <w:pPr>
              <w:pStyle w:val="TableParagraph"/>
              <w:spacing w:line="225" w:lineRule="exact"/>
              <w:ind w:left="7"/>
              <w:jc w:val="center"/>
              <w:rPr>
                <w:sz w:val="20"/>
                <w:szCs w:val="20"/>
              </w:rPr>
            </w:pPr>
            <w:r w:rsidRPr="00383BA4">
              <w:rPr>
                <w:spacing w:val="-10"/>
                <w:sz w:val="20"/>
                <w:szCs w:val="20"/>
              </w:rPr>
              <w:t>2</w:t>
            </w:r>
          </w:p>
        </w:tc>
        <w:tc>
          <w:tcPr>
            <w:tcW w:w="1136" w:type="dxa"/>
          </w:tcPr>
          <w:p w:rsidR="005D0956" w:rsidRPr="00383BA4" w:rsidRDefault="00674737">
            <w:pPr>
              <w:pStyle w:val="TableParagraph"/>
              <w:spacing w:line="225" w:lineRule="exact"/>
              <w:ind w:left="46" w:right="37"/>
              <w:jc w:val="center"/>
              <w:rPr>
                <w:sz w:val="20"/>
                <w:szCs w:val="20"/>
              </w:rPr>
            </w:pPr>
            <w:r w:rsidRPr="00383BA4">
              <w:rPr>
                <w:spacing w:val="-10"/>
                <w:sz w:val="20"/>
                <w:szCs w:val="20"/>
              </w:rPr>
              <w:t>2</w:t>
            </w:r>
          </w:p>
        </w:tc>
        <w:tc>
          <w:tcPr>
            <w:tcW w:w="1133" w:type="dxa"/>
          </w:tcPr>
          <w:p w:rsidR="005D0956" w:rsidRPr="00383BA4" w:rsidRDefault="00674737">
            <w:pPr>
              <w:pStyle w:val="TableParagraph"/>
              <w:spacing w:line="225" w:lineRule="exact"/>
              <w:ind w:left="7"/>
              <w:jc w:val="center"/>
              <w:rPr>
                <w:sz w:val="20"/>
                <w:szCs w:val="20"/>
              </w:rPr>
            </w:pPr>
            <w:r w:rsidRPr="00383BA4">
              <w:rPr>
                <w:spacing w:val="-10"/>
                <w:sz w:val="20"/>
                <w:szCs w:val="20"/>
              </w:rPr>
              <w:t>0</w:t>
            </w:r>
          </w:p>
        </w:tc>
      </w:tr>
      <w:tr w:rsidR="005D0956" w:rsidRPr="00383BA4">
        <w:trPr>
          <w:trHeight w:val="460"/>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tcPr>
          <w:p w:rsidR="005D0956" w:rsidRPr="00383BA4" w:rsidRDefault="00674737">
            <w:pPr>
              <w:pStyle w:val="TableParagraph"/>
              <w:spacing w:line="223" w:lineRule="exact"/>
              <w:ind w:left="110"/>
              <w:rPr>
                <w:sz w:val="20"/>
                <w:szCs w:val="20"/>
              </w:rPr>
            </w:pPr>
            <w:r w:rsidRPr="00383BA4">
              <w:rPr>
                <w:sz w:val="20"/>
                <w:szCs w:val="20"/>
              </w:rPr>
              <w:t>Наблюдение</w:t>
            </w:r>
            <w:r w:rsidRPr="00383BA4">
              <w:rPr>
                <w:spacing w:val="-12"/>
                <w:sz w:val="20"/>
                <w:szCs w:val="20"/>
              </w:rPr>
              <w:t xml:space="preserve"> </w:t>
            </w:r>
            <w:r w:rsidRPr="00383BA4">
              <w:rPr>
                <w:sz w:val="20"/>
                <w:szCs w:val="20"/>
              </w:rPr>
              <w:t>и</w:t>
            </w:r>
            <w:r w:rsidRPr="00383BA4">
              <w:rPr>
                <w:spacing w:val="-11"/>
                <w:sz w:val="20"/>
                <w:szCs w:val="20"/>
              </w:rPr>
              <w:t xml:space="preserve"> </w:t>
            </w:r>
            <w:r w:rsidRPr="00383BA4">
              <w:rPr>
                <w:sz w:val="20"/>
                <w:szCs w:val="20"/>
              </w:rPr>
              <w:t>документирование</w:t>
            </w:r>
            <w:r w:rsidRPr="00383BA4">
              <w:rPr>
                <w:spacing w:val="-11"/>
                <w:sz w:val="20"/>
                <w:szCs w:val="20"/>
              </w:rPr>
              <w:t xml:space="preserve"> </w:t>
            </w:r>
            <w:r w:rsidRPr="00383BA4">
              <w:rPr>
                <w:spacing w:val="-2"/>
                <w:sz w:val="20"/>
                <w:szCs w:val="20"/>
              </w:rPr>
              <w:t>процессов</w:t>
            </w:r>
          </w:p>
          <w:p w:rsidR="005D0956" w:rsidRPr="00383BA4" w:rsidRDefault="00674737">
            <w:pPr>
              <w:pStyle w:val="TableParagraph"/>
              <w:spacing w:line="217" w:lineRule="exact"/>
              <w:ind w:left="110"/>
              <w:rPr>
                <w:sz w:val="20"/>
                <w:szCs w:val="20"/>
              </w:rPr>
            </w:pPr>
            <w:r w:rsidRPr="00383BA4">
              <w:rPr>
                <w:spacing w:val="-2"/>
                <w:sz w:val="20"/>
                <w:szCs w:val="20"/>
              </w:rPr>
              <w:t>развития</w:t>
            </w:r>
          </w:p>
        </w:tc>
        <w:tc>
          <w:tcPr>
            <w:tcW w:w="1133" w:type="dxa"/>
          </w:tcPr>
          <w:p w:rsidR="005D0956" w:rsidRPr="00383BA4" w:rsidRDefault="00674737">
            <w:pPr>
              <w:pStyle w:val="TableParagraph"/>
              <w:spacing w:line="223" w:lineRule="exact"/>
              <w:ind w:left="7"/>
              <w:jc w:val="center"/>
              <w:rPr>
                <w:sz w:val="20"/>
                <w:szCs w:val="20"/>
              </w:rPr>
            </w:pPr>
            <w:r w:rsidRPr="00383BA4">
              <w:rPr>
                <w:spacing w:val="-10"/>
                <w:sz w:val="20"/>
                <w:szCs w:val="20"/>
              </w:rPr>
              <w:t>2</w:t>
            </w:r>
          </w:p>
        </w:tc>
        <w:tc>
          <w:tcPr>
            <w:tcW w:w="1136" w:type="dxa"/>
          </w:tcPr>
          <w:p w:rsidR="005D0956" w:rsidRPr="00383BA4" w:rsidRDefault="00674737">
            <w:pPr>
              <w:pStyle w:val="TableParagraph"/>
              <w:spacing w:line="223" w:lineRule="exact"/>
              <w:ind w:left="46" w:right="37"/>
              <w:jc w:val="center"/>
              <w:rPr>
                <w:sz w:val="20"/>
                <w:szCs w:val="20"/>
              </w:rPr>
            </w:pPr>
            <w:r w:rsidRPr="00383BA4">
              <w:rPr>
                <w:spacing w:val="-10"/>
                <w:sz w:val="20"/>
                <w:szCs w:val="20"/>
              </w:rPr>
              <w:t>2</w:t>
            </w:r>
          </w:p>
        </w:tc>
        <w:tc>
          <w:tcPr>
            <w:tcW w:w="1133" w:type="dxa"/>
          </w:tcPr>
          <w:p w:rsidR="005D0956" w:rsidRPr="00383BA4" w:rsidRDefault="00674737">
            <w:pPr>
              <w:pStyle w:val="TableParagraph"/>
              <w:spacing w:line="223" w:lineRule="exact"/>
              <w:ind w:left="7"/>
              <w:jc w:val="center"/>
              <w:rPr>
                <w:sz w:val="20"/>
                <w:szCs w:val="20"/>
              </w:rPr>
            </w:pPr>
            <w:r w:rsidRPr="00383BA4">
              <w:rPr>
                <w:spacing w:val="-10"/>
                <w:sz w:val="20"/>
                <w:szCs w:val="20"/>
              </w:rPr>
              <w:t>0</w:t>
            </w:r>
          </w:p>
        </w:tc>
      </w:tr>
      <w:tr w:rsidR="005D0956" w:rsidRPr="00383BA4">
        <w:trPr>
          <w:trHeight w:val="1149"/>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tcPr>
          <w:p w:rsidR="005D0956" w:rsidRPr="00383BA4" w:rsidRDefault="00674737">
            <w:pPr>
              <w:pStyle w:val="TableParagraph"/>
              <w:ind w:left="110" w:right="950"/>
              <w:rPr>
                <w:sz w:val="20"/>
                <w:szCs w:val="20"/>
              </w:rPr>
            </w:pPr>
            <w:r w:rsidRPr="00383BA4">
              <w:rPr>
                <w:sz w:val="20"/>
                <w:szCs w:val="20"/>
              </w:rPr>
              <w:t xml:space="preserve">Показатели и уровня проявления инициативы в общении, игровой, </w:t>
            </w:r>
            <w:r w:rsidRPr="00383BA4">
              <w:rPr>
                <w:spacing w:val="-2"/>
                <w:sz w:val="20"/>
                <w:szCs w:val="20"/>
              </w:rPr>
              <w:t>познавательно-исследовательской,</w:t>
            </w:r>
          </w:p>
          <w:p w:rsidR="005D0956" w:rsidRPr="00383BA4" w:rsidRDefault="00674737">
            <w:pPr>
              <w:pStyle w:val="TableParagraph"/>
              <w:spacing w:line="228" w:lineRule="exact"/>
              <w:ind w:left="110"/>
              <w:rPr>
                <w:sz w:val="20"/>
                <w:szCs w:val="20"/>
              </w:rPr>
            </w:pPr>
            <w:r w:rsidRPr="00383BA4">
              <w:rPr>
                <w:sz w:val="20"/>
                <w:szCs w:val="20"/>
              </w:rPr>
              <w:t>продуктивной</w:t>
            </w:r>
            <w:r w:rsidRPr="00383BA4">
              <w:rPr>
                <w:spacing w:val="-13"/>
                <w:sz w:val="20"/>
                <w:szCs w:val="20"/>
              </w:rPr>
              <w:t xml:space="preserve"> </w:t>
            </w:r>
            <w:r w:rsidRPr="00383BA4">
              <w:rPr>
                <w:sz w:val="20"/>
                <w:szCs w:val="20"/>
              </w:rPr>
              <w:t>практиках,</w:t>
            </w:r>
            <w:r w:rsidRPr="00383BA4">
              <w:rPr>
                <w:spacing w:val="-12"/>
                <w:sz w:val="20"/>
                <w:szCs w:val="20"/>
              </w:rPr>
              <w:t xml:space="preserve"> </w:t>
            </w:r>
            <w:r w:rsidRPr="00383BA4">
              <w:rPr>
                <w:sz w:val="20"/>
                <w:szCs w:val="20"/>
              </w:rPr>
              <w:t>а</w:t>
            </w:r>
            <w:r w:rsidRPr="00383BA4">
              <w:rPr>
                <w:spacing w:val="-13"/>
                <w:sz w:val="20"/>
                <w:szCs w:val="20"/>
              </w:rPr>
              <w:t xml:space="preserve"> </w:t>
            </w:r>
            <w:r w:rsidRPr="00383BA4">
              <w:rPr>
                <w:sz w:val="20"/>
                <w:szCs w:val="20"/>
              </w:rPr>
              <w:t>также двигательной</w:t>
            </w:r>
            <w:r w:rsidRPr="00383BA4">
              <w:rPr>
                <w:spacing w:val="-10"/>
                <w:sz w:val="20"/>
                <w:szCs w:val="20"/>
              </w:rPr>
              <w:t xml:space="preserve"> </w:t>
            </w:r>
            <w:r w:rsidRPr="00383BA4">
              <w:rPr>
                <w:sz w:val="20"/>
                <w:szCs w:val="20"/>
              </w:rPr>
              <w:t>активности</w:t>
            </w:r>
            <w:r w:rsidRPr="00383BA4">
              <w:rPr>
                <w:spacing w:val="-8"/>
                <w:sz w:val="20"/>
                <w:szCs w:val="20"/>
              </w:rPr>
              <w:t xml:space="preserve"> </w:t>
            </w:r>
            <w:r w:rsidRPr="00383BA4">
              <w:rPr>
                <w:sz w:val="20"/>
                <w:szCs w:val="20"/>
              </w:rPr>
              <w:t>у</w:t>
            </w:r>
            <w:r w:rsidRPr="00383BA4">
              <w:rPr>
                <w:spacing w:val="-8"/>
                <w:sz w:val="20"/>
                <w:szCs w:val="20"/>
              </w:rPr>
              <w:t xml:space="preserve"> </w:t>
            </w:r>
            <w:r w:rsidRPr="00383BA4">
              <w:rPr>
                <w:spacing w:val="-2"/>
                <w:sz w:val="20"/>
                <w:szCs w:val="20"/>
              </w:rPr>
              <w:t>детей</w:t>
            </w:r>
          </w:p>
        </w:tc>
        <w:tc>
          <w:tcPr>
            <w:tcW w:w="1133" w:type="dxa"/>
          </w:tcPr>
          <w:p w:rsidR="005D0956" w:rsidRPr="00383BA4" w:rsidRDefault="00674737">
            <w:pPr>
              <w:pStyle w:val="TableParagraph"/>
              <w:spacing w:line="223" w:lineRule="exact"/>
              <w:ind w:left="8"/>
              <w:jc w:val="center"/>
              <w:rPr>
                <w:sz w:val="20"/>
                <w:szCs w:val="20"/>
              </w:rPr>
            </w:pPr>
            <w:r w:rsidRPr="00383BA4">
              <w:rPr>
                <w:spacing w:val="-5"/>
                <w:sz w:val="20"/>
                <w:szCs w:val="20"/>
              </w:rPr>
              <w:t>92%</w:t>
            </w:r>
          </w:p>
        </w:tc>
        <w:tc>
          <w:tcPr>
            <w:tcW w:w="1136" w:type="dxa"/>
          </w:tcPr>
          <w:p w:rsidR="005D0956" w:rsidRPr="00383BA4" w:rsidRDefault="00674737">
            <w:pPr>
              <w:pStyle w:val="TableParagraph"/>
              <w:spacing w:line="223" w:lineRule="exact"/>
              <w:ind w:left="46" w:right="37"/>
              <w:jc w:val="center"/>
              <w:rPr>
                <w:sz w:val="20"/>
                <w:szCs w:val="20"/>
              </w:rPr>
            </w:pPr>
            <w:r w:rsidRPr="00383BA4">
              <w:rPr>
                <w:spacing w:val="-5"/>
                <w:sz w:val="20"/>
                <w:szCs w:val="20"/>
              </w:rPr>
              <w:t>93%</w:t>
            </w:r>
          </w:p>
        </w:tc>
        <w:tc>
          <w:tcPr>
            <w:tcW w:w="1133" w:type="dxa"/>
          </w:tcPr>
          <w:p w:rsidR="005D0956" w:rsidRPr="00383BA4" w:rsidRDefault="00674737">
            <w:pPr>
              <w:pStyle w:val="TableParagraph"/>
              <w:spacing w:line="223" w:lineRule="exact"/>
              <w:ind w:left="100" w:right="95"/>
              <w:jc w:val="center"/>
              <w:rPr>
                <w:sz w:val="20"/>
                <w:szCs w:val="20"/>
              </w:rPr>
            </w:pPr>
            <w:r w:rsidRPr="00383BA4">
              <w:rPr>
                <w:spacing w:val="-5"/>
                <w:sz w:val="20"/>
                <w:szCs w:val="20"/>
              </w:rPr>
              <w:t>+1</w:t>
            </w:r>
          </w:p>
        </w:tc>
      </w:tr>
      <w:tr w:rsidR="005D0956" w:rsidRPr="00383BA4">
        <w:trPr>
          <w:trHeight w:val="1840"/>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tcPr>
          <w:p w:rsidR="005D0956" w:rsidRPr="00383BA4" w:rsidRDefault="00674737">
            <w:pPr>
              <w:pStyle w:val="TableParagraph"/>
              <w:ind w:left="110" w:right="111"/>
              <w:rPr>
                <w:sz w:val="20"/>
                <w:szCs w:val="20"/>
              </w:rPr>
            </w:pPr>
            <w:r w:rsidRPr="00383BA4">
              <w:rPr>
                <w:sz w:val="20"/>
                <w:szCs w:val="20"/>
              </w:rPr>
              <w:t>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 коммуникативное</w:t>
            </w:r>
            <w:r w:rsidRPr="00383BA4">
              <w:rPr>
                <w:spacing w:val="-11"/>
                <w:sz w:val="20"/>
                <w:szCs w:val="20"/>
              </w:rPr>
              <w:t xml:space="preserve"> </w:t>
            </w:r>
            <w:r w:rsidRPr="00383BA4">
              <w:rPr>
                <w:sz w:val="20"/>
                <w:szCs w:val="20"/>
              </w:rPr>
              <w:t>развитие,</w:t>
            </w:r>
            <w:r w:rsidRPr="00383BA4">
              <w:rPr>
                <w:spacing w:val="-9"/>
                <w:sz w:val="20"/>
                <w:szCs w:val="20"/>
              </w:rPr>
              <w:t xml:space="preserve"> </w:t>
            </w:r>
            <w:r w:rsidRPr="00383BA4">
              <w:rPr>
                <w:sz w:val="20"/>
                <w:szCs w:val="20"/>
              </w:rPr>
              <w:t>познавательное развитие,</w:t>
            </w:r>
            <w:r w:rsidRPr="00383BA4">
              <w:rPr>
                <w:spacing w:val="-9"/>
                <w:sz w:val="20"/>
                <w:szCs w:val="20"/>
              </w:rPr>
              <w:t xml:space="preserve"> </w:t>
            </w:r>
            <w:r w:rsidRPr="00383BA4">
              <w:rPr>
                <w:sz w:val="20"/>
                <w:szCs w:val="20"/>
              </w:rPr>
              <w:t>речевое</w:t>
            </w:r>
            <w:r w:rsidRPr="00383BA4">
              <w:rPr>
                <w:spacing w:val="-9"/>
                <w:sz w:val="20"/>
                <w:szCs w:val="20"/>
              </w:rPr>
              <w:t xml:space="preserve"> </w:t>
            </w:r>
            <w:r w:rsidRPr="00383BA4">
              <w:rPr>
                <w:sz w:val="20"/>
                <w:szCs w:val="20"/>
              </w:rPr>
              <w:t>развитие,</w:t>
            </w:r>
            <w:r w:rsidRPr="00383BA4">
              <w:rPr>
                <w:spacing w:val="-7"/>
                <w:sz w:val="20"/>
                <w:szCs w:val="20"/>
              </w:rPr>
              <w:t xml:space="preserve"> </w:t>
            </w:r>
            <w:r w:rsidRPr="00383BA4">
              <w:rPr>
                <w:spacing w:val="-2"/>
                <w:sz w:val="20"/>
                <w:szCs w:val="20"/>
              </w:rPr>
              <w:t>художественно-</w:t>
            </w:r>
          </w:p>
          <w:p w:rsidR="005D0956" w:rsidRPr="00383BA4" w:rsidRDefault="00674737">
            <w:pPr>
              <w:pStyle w:val="TableParagraph"/>
              <w:spacing w:line="217" w:lineRule="exact"/>
              <w:ind w:left="110"/>
              <w:rPr>
                <w:sz w:val="20"/>
                <w:szCs w:val="20"/>
              </w:rPr>
            </w:pPr>
            <w:r w:rsidRPr="00383BA4">
              <w:rPr>
                <w:sz w:val="20"/>
                <w:szCs w:val="20"/>
              </w:rPr>
              <w:t>эстетическое</w:t>
            </w:r>
            <w:r w:rsidRPr="00383BA4">
              <w:rPr>
                <w:spacing w:val="-13"/>
                <w:sz w:val="20"/>
                <w:szCs w:val="20"/>
              </w:rPr>
              <w:t xml:space="preserve"> </w:t>
            </w:r>
            <w:r w:rsidRPr="00383BA4">
              <w:rPr>
                <w:sz w:val="20"/>
                <w:szCs w:val="20"/>
              </w:rPr>
              <w:t>развитие,</w:t>
            </w:r>
            <w:r w:rsidRPr="00383BA4">
              <w:rPr>
                <w:spacing w:val="-11"/>
                <w:sz w:val="20"/>
                <w:szCs w:val="20"/>
              </w:rPr>
              <w:t xml:space="preserve"> </w:t>
            </w:r>
            <w:r w:rsidRPr="00383BA4">
              <w:rPr>
                <w:sz w:val="20"/>
                <w:szCs w:val="20"/>
              </w:rPr>
              <w:t>физическое</w:t>
            </w:r>
            <w:r w:rsidRPr="00383BA4">
              <w:rPr>
                <w:spacing w:val="-12"/>
                <w:sz w:val="20"/>
                <w:szCs w:val="20"/>
              </w:rPr>
              <w:t xml:space="preserve"> </w:t>
            </w:r>
            <w:r w:rsidRPr="00383BA4">
              <w:rPr>
                <w:spacing w:val="-2"/>
                <w:sz w:val="20"/>
                <w:szCs w:val="20"/>
              </w:rPr>
              <w:t>развитие</w:t>
            </w:r>
          </w:p>
        </w:tc>
        <w:tc>
          <w:tcPr>
            <w:tcW w:w="1133" w:type="dxa"/>
          </w:tcPr>
          <w:p w:rsidR="005D0956" w:rsidRPr="00383BA4" w:rsidRDefault="00674737">
            <w:pPr>
              <w:pStyle w:val="TableParagraph"/>
              <w:spacing w:line="223" w:lineRule="exact"/>
              <w:ind w:left="8"/>
              <w:jc w:val="center"/>
              <w:rPr>
                <w:sz w:val="20"/>
                <w:szCs w:val="20"/>
              </w:rPr>
            </w:pPr>
            <w:r w:rsidRPr="00383BA4">
              <w:rPr>
                <w:spacing w:val="-5"/>
                <w:sz w:val="20"/>
                <w:szCs w:val="20"/>
              </w:rPr>
              <w:t>86%</w:t>
            </w:r>
          </w:p>
        </w:tc>
        <w:tc>
          <w:tcPr>
            <w:tcW w:w="1136" w:type="dxa"/>
          </w:tcPr>
          <w:p w:rsidR="005D0956" w:rsidRPr="00383BA4" w:rsidRDefault="00674737">
            <w:pPr>
              <w:pStyle w:val="TableParagraph"/>
              <w:spacing w:line="223" w:lineRule="exact"/>
              <w:ind w:left="46" w:right="37"/>
              <w:jc w:val="center"/>
              <w:rPr>
                <w:sz w:val="20"/>
                <w:szCs w:val="20"/>
              </w:rPr>
            </w:pPr>
            <w:r w:rsidRPr="00383BA4">
              <w:rPr>
                <w:spacing w:val="-5"/>
                <w:sz w:val="20"/>
                <w:szCs w:val="20"/>
              </w:rPr>
              <w:t>87%</w:t>
            </w:r>
          </w:p>
        </w:tc>
        <w:tc>
          <w:tcPr>
            <w:tcW w:w="1133" w:type="dxa"/>
          </w:tcPr>
          <w:p w:rsidR="005D0956" w:rsidRPr="00383BA4" w:rsidRDefault="00674737">
            <w:pPr>
              <w:pStyle w:val="TableParagraph"/>
              <w:spacing w:line="223" w:lineRule="exact"/>
              <w:ind w:left="100" w:right="95"/>
              <w:jc w:val="center"/>
              <w:rPr>
                <w:sz w:val="20"/>
                <w:szCs w:val="20"/>
              </w:rPr>
            </w:pPr>
            <w:r w:rsidRPr="00383BA4">
              <w:rPr>
                <w:spacing w:val="-5"/>
                <w:sz w:val="20"/>
                <w:szCs w:val="20"/>
              </w:rPr>
              <w:t>+1</w:t>
            </w:r>
          </w:p>
        </w:tc>
      </w:tr>
      <w:tr w:rsidR="005D0956" w:rsidRPr="00383BA4">
        <w:trPr>
          <w:trHeight w:val="460"/>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tcPr>
          <w:p w:rsidR="005D0956" w:rsidRPr="00383BA4" w:rsidRDefault="005D0956" w:rsidP="00C56633">
            <w:pPr>
              <w:pStyle w:val="TableParagraph"/>
              <w:spacing w:line="223" w:lineRule="exact"/>
              <w:rPr>
                <w:sz w:val="20"/>
                <w:szCs w:val="20"/>
              </w:rPr>
            </w:pPr>
          </w:p>
        </w:tc>
        <w:tc>
          <w:tcPr>
            <w:tcW w:w="1133" w:type="dxa"/>
          </w:tcPr>
          <w:p w:rsidR="005D0956" w:rsidRPr="00383BA4" w:rsidRDefault="005D0956">
            <w:pPr>
              <w:pStyle w:val="TableParagraph"/>
              <w:spacing w:line="223" w:lineRule="exact"/>
              <w:ind w:left="8"/>
              <w:jc w:val="center"/>
              <w:rPr>
                <w:sz w:val="20"/>
                <w:szCs w:val="20"/>
              </w:rPr>
            </w:pPr>
          </w:p>
        </w:tc>
        <w:tc>
          <w:tcPr>
            <w:tcW w:w="1136" w:type="dxa"/>
          </w:tcPr>
          <w:p w:rsidR="005D0956" w:rsidRPr="00383BA4" w:rsidRDefault="005D0956" w:rsidP="00C56633">
            <w:pPr>
              <w:pStyle w:val="TableParagraph"/>
              <w:spacing w:line="223" w:lineRule="exact"/>
              <w:ind w:left="46" w:right="37"/>
              <w:rPr>
                <w:sz w:val="20"/>
                <w:szCs w:val="20"/>
              </w:rPr>
            </w:pPr>
          </w:p>
        </w:tc>
        <w:tc>
          <w:tcPr>
            <w:tcW w:w="1133" w:type="dxa"/>
          </w:tcPr>
          <w:p w:rsidR="005D0956" w:rsidRPr="00383BA4" w:rsidRDefault="005D0956" w:rsidP="00C56633">
            <w:pPr>
              <w:pStyle w:val="TableParagraph"/>
              <w:spacing w:line="223" w:lineRule="exact"/>
              <w:ind w:left="9"/>
              <w:rPr>
                <w:sz w:val="20"/>
                <w:szCs w:val="20"/>
              </w:rPr>
            </w:pPr>
          </w:p>
        </w:tc>
      </w:tr>
      <w:tr w:rsidR="005D0956" w:rsidRPr="00383BA4">
        <w:trPr>
          <w:trHeight w:val="894"/>
        </w:trPr>
        <w:tc>
          <w:tcPr>
            <w:tcW w:w="428" w:type="dxa"/>
            <w:vMerge w:val="restart"/>
          </w:tcPr>
          <w:p w:rsidR="005D0956" w:rsidRPr="00383BA4" w:rsidRDefault="00674737">
            <w:pPr>
              <w:pStyle w:val="TableParagraph"/>
              <w:spacing w:before="223"/>
              <w:ind w:left="107"/>
              <w:rPr>
                <w:sz w:val="20"/>
                <w:szCs w:val="20"/>
              </w:rPr>
            </w:pPr>
            <w:r w:rsidRPr="00383BA4">
              <w:rPr>
                <w:spacing w:val="-5"/>
                <w:sz w:val="20"/>
                <w:szCs w:val="20"/>
              </w:rPr>
              <w:t>2.</w:t>
            </w:r>
          </w:p>
        </w:tc>
        <w:tc>
          <w:tcPr>
            <w:tcW w:w="1483" w:type="dxa"/>
            <w:vMerge w:val="restart"/>
          </w:tcPr>
          <w:p w:rsidR="005D0956" w:rsidRPr="00383BA4" w:rsidRDefault="00674737">
            <w:pPr>
              <w:pStyle w:val="TableParagraph"/>
              <w:tabs>
                <w:tab w:val="left" w:pos="565"/>
              </w:tabs>
              <w:ind w:left="107" w:right="94"/>
              <w:rPr>
                <w:b/>
                <w:sz w:val="20"/>
                <w:szCs w:val="20"/>
              </w:rPr>
            </w:pPr>
            <w:r w:rsidRPr="00383BA4">
              <w:rPr>
                <w:b/>
                <w:spacing w:val="-6"/>
                <w:sz w:val="20"/>
                <w:szCs w:val="20"/>
              </w:rPr>
              <w:t>По</w:t>
            </w:r>
            <w:r w:rsidRPr="00383BA4">
              <w:rPr>
                <w:b/>
                <w:sz w:val="20"/>
                <w:szCs w:val="20"/>
              </w:rPr>
              <w:tab/>
            </w:r>
            <w:r w:rsidRPr="00383BA4">
              <w:rPr>
                <w:b/>
                <w:spacing w:val="-2"/>
                <w:sz w:val="20"/>
                <w:szCs w:val="20"/>
              </w:rPr>
              <w:t xml:space="preserve">качеству образователь </w:t>
            </w:r>
            <w:r w:rsidRPr="00383BA4">
              <w:rPr>
                <w:b/>
                <w:sz w:val="20"/>
                <w:szCs w:val="20"/>
              </w:rPr>
              <w:t>ных условий</w:t>
            </w:r>
          </w:p>
        </w:tc>
        <w:tc>
          <w:tcPr>
            <w:tcW w:w="4045" w:type="dxa"/>
          </w:tcPr>
          <w:p w:rsidR="005D0956" w:rsidRPr="00383BA4" w:rsidRDefault="00674737">
            <w:pPr>
              <w:pStyle w:val="TableParagraph"/>
              <w:spacing w:line="225" w:lineRule="exact"/>
              <w:ind w:left="110"/>
              <w:rPr>
                <w:sz w:val="20"/>
                <w:szCs w:val="20"/>
              </w:rPr>
            </w:pPr>
            <w:r w:rsidRPr="00383BA4">
              <w:rPr>
                <w:sz w:val="20"/>
                <w:szCs w:val="20"/>
                <w:u w:val="single"/>
              </w:rPr>
              <w:t>Показатели</w:t>
            </w:r>
            <w:r w:rsidRPr="00383BA4">
              <w:rPr>
                <w:spacing w:val="-10"/>
                <w:sz w:val="20"/>
                <w:szCs w:val="20"/>
                <w:u w:val="single"/>
              </w:rPr>
              <w:t xml:space="preserve"> </w:t>
            </w:r>
            <w:r w:rsidRPr="00383BA4">
              <w:rPr>
                <w:spacing w:val="-2"/>
                <w:sz w:val="20"/>
                <w:szCs w:val="20"/>
                <w:u w:val="single"/>
              </w:rPr>
              <w:t>организации:</w:t>
            </w:r>
          </w:p>
          <w:p w:rsidR="005D0956" w:rsidRPr="00383BA4" w:rsidRDefault="005D0956">
            <w:pPr>
              <w:pStyle w:val="TableParagraph"/>
              <w:spacing w:before="5"/>
              <w:ind w:left="0"/>
              <w:rPr>
                <w:b/>
                <w:sz w:val="20"/>
                <w:szCs w:val="20"/>
              </w:rPr>
            </w:pPr>
          </w:p>
          <w:p w:rsidR="005D0956" w:rsidRPr="00383BA4" w:rsidRDefault="00674737">
            <w:pPr>
              <w:pStyle w:val="TableParagraph"/>
              <w:ind w:left="110"/>
              <w:rPr>
                <w:sz w:val="20"/>
                <w:szCs w:val="20"/>
              </w:rPr>
            </w:pPr>
            <w:r w:rsidRPr="00383BA4">
              <w:rPr>
                <w:sz w:val="20"/>
                <w:szCs w:val="20"/>
              </w:rPr>
              <w:t>-</w:t>
            </w:r>
            <w:r w:rsidRPr="00383BA4">
              <w:rPr>
                <w:spacing w:val="-9"/>
                <w:sz w:val="20"/>
                <w:szCs w:val="20"/>
              </w:rPr>
              <w:t xml:space="preserve"> </w:t>
            </w:r>
            <w:r w:rsidRPr="00383BA4">
              <w:rPr>
                <w:sz w:val="20"/>
                <w:szCs w:val="20"/>
              </w:rPr>
              <w:t>Финансовые</w:t>
            </w:r>
            <w:r w:rsidRPr="00383BA4">
              <w:rPr>
                <w:spacing w:val="-4"/>
                <w:sz w:val="20"/>
                <w:szCs w:val="20"/>
              </w:rPr>
              <w:t xml:space="preserve"> </w:t>
            </w:r>
            <w:r w:rsidRPr="00383BA4">
              <w:rPr>
                <w:spacing w:val="-2"/>
                <w:sz w:val="20"/>
                <w:szCs w:val="20"/>
              </w:rPr>
              <w:t>условия,</w:t>
            </w:r>
          </w:p>
        </w:tc>
        <w:tc>
          <w:tcPr>
            <w:tcW w:w="1133" w:type="dxa"/>
          </w:tcPr>
          <w:p w:rsidR="005D0956" w:rsidRPr="00383BA4" w:rsidRDefault="00674737">
            <w:pPr>
              <w:pStyle w:val="TableParagraph"/>
              <w:spacing w:line="223" w:lineRule="exact"/>
              <w:ind w:left="8"/>
              <w:jc w:val="center"/>
              <w:rPr>
                <w:sz w:val="20"/>
                <w:szCs w:val="20"/>
              </w:rPr>
            </w:pPr>
            <w:r w:rsidRPr="00383BA4">
              <w:rPr>
                <w:spacing w:val="-5"/>
                <w:sz w:val="20"/>
                <w:szCs w:val="20"/>
              </w:rPr>
              <w:t>70%</w:t>
            </w:r>
          </w:p>
        </w:tc>
        <w:tc>
          <w:tcPr>
            <w:tcW w:w="1136" w:type="dxa"/>
          </w:tcPr>
          <w:p w:rsidR="005D0956" w:rsidRPr="00383BA4" w:rsidRDefault="00674737">
            <w:pPr>
              <w:pStyle w:val="TableParagraph"/>
              <w:spacing w:line="223" w:lineRule="exact"/>
              <w:ind w:left="46" w:right="37"/>
              <w:jc w:val="center"/>
              <w:rPr>
                <w:sz w:val="20"/>
                <w:szCs w:val="20"/>
              </w:rPr>
            </w:pPr>
            <w:r w:rsidRPr="00383BA4">
              <w:rPr>
                <w:spacing w:val="-5"/>
                <w:sz w:val="20"/>
                <w:szCs w:val="20"/>
              </w:rPr>
              <w:t>75%</w:t>
            </w:r>
          </w:p>
        </w:tc>
        <w:tc>
          <w:tcPr>
            <w:tcW w:w="1133" w:type="dxa"/>
          </w:tcPr>
          <w:p w:rsidR="005D0956" w:rsidRPr="00383BA4" w:rsidRDefault="00674737">
            <w:pPr>
              <w:pStyle w:val="TableParagraph"/>
              <w:spacing w:line="223" w:lineRule="exact"/>
              <w:ind w:left="100" w:right="95"/>
              <w:jc w:val="center"/>
              <w:rPr>
                <w:sz w:val="20"/>
                <w:szCs w:val="20"/>
              </w:rPr>
            </w:pPr>
            <w:r w:rsidRPr="00383BA4">
              <w:rPr>
                <w:spacing w:val="-5"/>
                <w:sz w:val="20"/>
                <w:szCs w:val="20"/>
              </w:rPr>
              <w:t>+5</w:t>
            </w:r>
          </w:p>
        </w:tc>
      </w:tr>
      <w:tr w:rsidR="005D0956" w:rsidRPr="00383BA4">
        <w:trPr>
          <w:trHeight w:val="230"/>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tcPr>
          <w:p w:rsidR="005D0956" w:rsidRPr="00383BA4" w:rsidRDefault="00674737">
            <w:pPr>
              <w:pStyle w:val="TableParagraph"/>
              <w:spacing w:line="210" w:lineRule="exact"/>
              <w:ind w:left="110"/>
              <w:rPr>
                <w:sz w:val="20"/>
                <w:szCs w:val="20"/>
              </w:rPr>
            </w:pPr>
            <w:r w:rsidRPr="00383BA4">
              <w:rPr>
                <w:spacing w:val="-2"/>
                <w:sz w:val="20"/>
                <w:szCs w:val="20"/>
              </w:rPr>
              <w:t>-</w:t>
            </w:r>
            <w:r w:rsidRPr="00383BA4">
              <w:rPr>
                <w:spacing w:val="10"/>
                <w:sz w:val="20"/>
                <w:szCs w:val="20"/>
              </w:rPr>
              <w:t xml:space="preserve"> </w:t>
            </w:r>
            <w:r w:rsidRPr="00383BA4">
              <w:rPr>
                <w:spacing w:val="-2"/>
                <w:sz w:val="20"/>
                <w:szCs w:val="20"/>
              </w:rPr>
              <w:t>Материально-техническое</w:t>
            </w:r>
            <w:r w:rsidRPr="00383BA4">
              <w:rPr>
                <w:spacing w:val="12"/>
                <w:sz w:val="20"/>
                <w:szCs w:val="20"/>
              </w:rPr>
              <w:t xml:space="preserve"> </w:t>
            </w:r>
            <w:r w:rsidRPr="00383BA4">
              <w:rPr>
                <w:spacing w:val="-2"/>
                <w:sz w:val="20"/>
                <w:szCs w:val="20"/>
              </w:rPr>
              <w:t>обеспечение</w:t>
            </w:r>
          </w:p>
        </w:tc>
        <w:tc>
          <w:tcPr>
            <w:tcW w:w="1133" w:type="dxa"/>
          </w:tcPr>
          <w:p w:rsidR="005D0956" w:rsidRPr="00383BA4" w:rsidRDefault="00674737">
            <w:pPr>
              <w:pStyle w:val="TableParagraph"/>
              <w:spacing w:line="210" w:lineRule="exact"/>
              <w:ind w:left="8"/>
              <w:jc w:val="center"/>
              <w:rPr>
                <w:sz w:val="20"/>
                <w:szCs w:val="20"/>
              </w:rPr>
            </w:pPr>
            <w:r w:rsidRPr="00383BA4">
              <w:rPr>
                <w:spacing w:val="-5"/>
                <w:sz w:val="20"/>
                <w:szCs w:val="20"/>
              </w:rPr>
              <w:t>70%</w:t>
            </w:r>
          </w:p>
        </w:tc>
        <w:tc>
          <w:tcPr>
            <w:tcW w:w="1136" w:type="dxa"/>
          </w:tcPr>
          <w:p w:rsidR="005D0956" w:rsidRPr="00383BA4" w:rsidRDefault="00802BFA">
            <w:pPr>
              <w:pStyle w:val="TableParagraph"/>
              <w:spacing w:line="210" w:lineRule="exact"/>
              <w:ind w:left="46" w:right="37"/>
              <w:jc w:val="center"/>
              <w:rPr>
                <w:sz w:val="20"/>
                <w:szCs w:val="20"/>
              </w:rPr>
            </w:pPr>
            <w:r>
              <w:rPr>
                <w:spacing w:val="-5"/>
                <w:sz w:val="20"/>
                <w:szCs w:val="20"/>
              </w:rPr>
              <w:t>72</w:t>
            </w:r>
            <w:r w:rsidR="00674737" w:rsidRPr="00383BA4">
              <w:rPr>
                <w:spacing w:val="-5"/>
                <w:sz w:val="20"/>
                <w:szCs w:val="20"/>
              </w:rPr>
              <w:t>%</w:t>
            </w:r>
          </w:p>
        </w:tc>
        <w:tc>
          <w:tcPr>
            <w:tcW w:w="1133" w:type="dxa"/>
          </w:tcPr>
          <w:p w:rsidR="005D0956" w:rsidRPr="00383BA4" w:rsidRDefault="00802BFA">
            <w:pPr>
              <w:pStyle w:val="TableParagraph"/>
              <w:spacing w:line="210" w:lineRule="exact"/>
              <w:ind w:left="100" w:right="95"/>
              <w:jc w:val="center"/>
              <w:rPr>
                <w:sz w:val="20"/>
                <w:szCs w:val="20"/>
              </w:rPr>
            </w:pPr>
            <w:r>
              <w:rPr>
                <w:spacing w:val="-5"/>
                <w:sz w:val="20"/>
                <w:szCs w:val="20"/>
              </w:rPr>
              <w:t>+2</w:t>
            </w:r>
          </w:p>
        </w:tc>
      </w:tr>
      <w:tr w:rsidR="005D0956" w:rsidRPr="00383BA4">
        <w:trPr>
          <w:trHeight w:val="429"/>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tcPr>
          <w:p w:rsidR="005D0956" w:rsidRPr="00383BA4" w:rsidRDefault="00674737">
            <w:pPr>
              <w:pStyle w:val="TableParagraph"/>
              <w:spacing w:line="225" w:lineRule="exact"/>
              <w:ind w:left="110"/>
              <w:rPr>
                <w:sz w:val="20"/>
                <w:szCs w:val="20"/>
              </w:rPr>
            </w:pPr>
            <w:r w:rsidRPr="00383BA4">
              <w:rPr>
                <w:sz w:val="20"/>
                <w:szCs w:val="20"/>
              </w:rPr>
              <w:t>-</w:t>
            </w:r>
            <w:r w:rsidRPr="00383BA4">
              <w:rPr>
                <w:spacing w:val="-10"/>
                <w:sz w:val="20"/>
                <w:szCs w:val="20"/>
              </w:rPr>
              <w:t xml:space="preserve"> </w:t>
            </w:r>
            <w:r w:rsidRPr="00383BA4">
              <w:rPr>
                <w:sz w:val="20"/>
                <w:szCs w:val="20"/>
              </w:rPr>
              <w:t>Информационное</w:t>
            </w:r>
            <w:r w:rsidRPr="00383BA4">
              <w:rPr>
                <w:spacing w:val="-8"/>
                <w:sz w:val="20"/>
                <w:szCs w:val="20"/>
              </w:rPr>
              <w:t xml:space="preserve"> </w:t>
            </w:r>
            <w:r w:rsidRPr="00383BA4">
              <w:rPr>
                <w:spacing w:val="-2"/>
                <w:sz w:val="20"/>
                <w:szCs w:val="20"/>
              </w:rPr>
              <w:t>обеспечение</w:t>
            </w:r>
          </w:p>
        </w:tc>
        <w:tc>
          <w:tcPr>
            <w:tcW w:w="1133" w:type="dxa"/>
          </w:tcPr>
          <w:p w:rsidR="005D0956" w:rsidRPr="00383BA4" w:rsidRDefault="00674737">
            <w:pPr>
              <w:pStyle w:val="TableParagraph"/>
              <w:spacing w:line="223" w:lineRule="exact"/>
              <w:ind w:left="8"/>
              <w:jc w:val="center"/>
              <w:rPr>
                <w:sz w:val="20"/>
                <w:szCs w:val="20"/>
              </w:rPr>
            </w:pPr>
            <w:r w:rsidRPr="00383BA4">
              <w:rPr>
                <w:spacing w:val="-5"/>
                <w:sz w:val="20"/>
                <w:szCs w:val="20"/>
              </w:rPr>
              <w:t>65%</w:t>
            </w:r>
          </w:p>
        </w:tc>
        <w:tc>
          <w:tcPr>
            <w:tcW w:w="1136" w:type="dxa"/>
          </w:tcPr>
          <w:p w:rsidR="005D0956" w:rsidRPr="00383BA4" w:rsidRDefault="00674737">
            <w:pPr>
              <w:pStyle w:val="TableParagraph"/>
              <w:spacing w:line="223" w:lineRule="exact"/>
              <w:ind w:left="46" w:right="37"/>
              <w:jc w:val="center"/>
              <w:rPr>
                <w:sz w:val="20"/>
                <w:szCs w:val="20"/>
              </w:rPr>
            </w:pPr>
            <w:r w:rsidRPr="00383BA4">
              <w:rPr>
                <w:spacing w:val="-5"/>
                <w:sz w:val="20"/>
                <w:szCs w:val="20"/>
              </w:rPr>
              <w:t>70%</w:t>
            </w:r>
          </w:p>
        </w:tc>
        <w:tc>
          <w:tcPr>
            <w:tcW w:w="1133" w:type="dxa"/>
          </w:tcPr>
          <w:p w:rsidR="005D0956" w:rsidRPr="00383BA4" w:rsidRDefault="00674737">
            <w:pPr>
              <w:pStyle w:val="TableParagraph"/>
              <w:spacing w:line="223" w:lineRule="exact"/>
              <w:ind w:left="100" w:right="95"/>
              <w:jc w:val="center"/>
              <w:rPr>
                <w:sz w:val="20"/>
                <w:szCs w:val="20"/>
              </w:rPr>
            </w:pPr>
            <w:r w:rsidRPr="00383BA4">
              <w:rPr>
                <w:spacing w:val="-5"/>
                <w:sz w:val="20"/>
                <w:szCs w:val="20"/>
              </w:rPr>
              <w:t>+5</w:t>
            </w:r>
          </w:p>
        </w:tc>
      </w:tr>
      <w:tr w:rsidR="005D0956" w:rsidRPr="00383BA4">
        <w:trPr>
          <w:trHeight w:val="429"/>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tcPr>
          <w:p w:rsidR="005D0956" w:rsidRPr="00383BA4" w:rsidRDefault="00674737">
            <w:pPr>
              <w:pStyle w:val="TableParagraph"/>
              <w:spacing w:line="225" w:lineRule="exact"/>
              <w:ind w:left="110"/>
              <w:rPr>
                <w:sz w:val="20"/>
                <w:szCs w:val="20"/>
              </w:rPr>
            </w:pPr>
            <w:r w:rsidRPr="00383BA4">
              <w:rPr>
                <w:sz w:val="20"/>
                <w:szCs w:val="20"/>
              </w:rPr>
              <w:t>-</w:t>
            </w:r>
            <w:r w:rsidRPr="00383BA4">
              <w:rPr>
                <w:spacing w:val="-6"/>
                <w:sz w:val="20"/>
                <w:szCs w:val="20"/>
              </w:rPr>
              <w:t xml:space="preserve"> </w:t>
            </w:r>
            <w:r w:rsidRPr="00383BA4">
              <w:rPr>
                <w:sz w:val="20"/>
                <w:szCs w:val="20"/>
              </w:rPr>
              <w:t>Кадровое</w:t>
            </w:r>
            <w:r w:rsidRPr="00383BA4">
              <w:rPr>
                <w:spacing w:val="-3"/>
                <w:sz w:val="20"/>
                <w:szCs w:val="20"/>
              </w:rPr>
              <w:t xml:space="preserve"> </w:t>
            </w:r>
            <w:r w:rsidRPr="00383BA4">
              <w:rPr>
                <w:spacing w:val="-2"/>
                <w:sz w:val="20"/>
                <w:szCs w:val="20"/>
              </w:rPr>
              <w:t>обеспечение</w:t>
            </w:r>
          </w:p>
        </w:tc>
        <w:tc>
          <w:tcPr>
            <w:tcW w:w="1133" w:type="dxa"/>
          </w:tcPr>
          <w:p w:rsidR="005D0956" w:rsidRPr="00383BA4" w:rsidRDefault="00802BFA">
            <w:pPr>
              <w:pStyle w:val="TableParagraph"/>
              <w:spacing w:line="223" w:lineRule="exact"/>
              <w:ind w:left="12"/>
              <w:jc w:val="center"/>
              <w:rPr>
                <w:sz w:val="20"/>
                <w:szCs w:val="20"/>
              </w:rPr>
            </w:pPr>
            <w:r>
              <w:rPr>
                <w:spacing w:val="-4"/>
                <w:sz w:val="20"/>
                <w:szCs w:val="20"/>
              </w:rPr>
              <w:t>50</w:t>
            </w:r>
            <w:r w:rsidR="00674737" w:rsidRPr="00383BA4">
              <w:rPr>
                <w:spacing w:val="-4"/>
                <w:sz w:val="20"/>
                <w:szCs w:val="20"/>
              </w:rPr>
              <w:t>%</w:t>
            </w:r>
          </w:p>
        </w:tc>
        <w:tc>
          <w:tcPr>
            <w:tcW w:w="1136" w:type="dxa"/>
          </w:tcPr>
          <w:p w:rsidR="005D0956" w:rsidRPr="00383BA4" w:rsidRDefault="00802BFA">
            <w:pPr>
              <w:pStyle w:val="TableParagraph"/>
              <w:spacing w:line="223" w:lineRule="exact"/>
              <w:ind w:left="46" w:right="37"/>
              <w:jc w:val="center"/>
              <w:rPr>
                <w:sz w:val="20"/>
                <w:szCs w:val="20"/>
              </w:rPr>
            </w:pPr>
            <w:r>
              <w:rPr>
                <w:spacing w:val="-5"/>
                <w:sz w:val="20"/>
                <w:szCs w:val="20"/>
              </w:rPr>
              <w:t>100</w:t>
            </w:r>
            <w:r w:rsidR="00674737" w:rsidRPr="00383BA4">
              <w:rPr>
                <w:spacing w:val="-5"/>
                <w:sz w:val="20"/>
                <w:szCs w:val="20"/>
              </w:rPr>
              <w:t>%</w:t>
            </w:r>
          </w:p>
        </w:tc>
        <w:tc>
          <w:tcPr>
            <w:tcW w:w="1133" w:type="dxa"/>
          </w:tcPr>
          <w:p w:rsidR="005D0956" w:rsidRPr="00383BA4" w:rsidRDefault="00802BFA">
            <w:pPr>
              <w:pStyle w:val="TableParagraph"/>
              <w:spacing w:line="223" w:lineRule="exact"/>
              <w:ind w:left="100" w:right="95"/>
              <w:jc w:val="center"/>
              <w:rPr>
                <w:sz w:val="20"/>
                <w:szCs w:val="20"/>
              </w:rPr>
            </w:pPr>
            <w:r>
              <w:rPr>
                <w:spacing w:val="-4"/>
                <w:sz w:val="20"/>
                <w:szCs w:val="20"/>
              </w:rPr>
              <w:t>+50</w:t>
            </w:r>
          </w:p>
        </w:tc>
      </w:tr>
      <w:tr w:rsidR="005D0956" w:rsidRPr="00383BA4">
        <w:trPr>
          <w:trHeight w:val="1092"/>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tcPr>
          <w:p w:rsidR="005D0956" w:rsidRPr="00383BA4" w:rsidRDefault="00674737">
            <w:pPr>
              <w:pStyle w:val="TableParagraph"/>
              <w:spacing w:before="2"/>
              <w:ind w:left="110"/>
              <w:rPr>
                <w:b/>
                <w:sz w:val="20"/>
                <w:szCs w:val="20"/>
              </w:rPr>
            </w:pPr>
            <w:r w:rsidRPr="00383BA4">
              <w:rPr>
                <w:b/>
                <w:sz w:val="20"/>
                <w:szCs w:val="20"/>
                <w:u w:val="single"/>
              </w:rPr>
              <w:t>Показатели</w:t>
            </w:r>
            <w:r w:rsidRPr="00383BA4">
              <w:rPr>
                <w:b/>
                <w:spacing w:val="-6"/>
                <w:sz w:val="20"/>
                <w:szCs w:val="20"/>
                <w:u w:val="single"/>
              </w:rPr>
              <w:t xml:space="preserve"> </w:t>
            </w:r>
            <w:r w:rsidRPr="00383BA4">
              <w:rPr>
                <w:b/>
                <w:sz w:val="20"/>
                <w:szCs w:val="20"/>
                <w:u w:val="single"/>
              </w:rPr>
              <w:t>для</w:t>
            </w:r>
            <w:r w:rsidRPr="00383BA4">
              <w:rPr>
                <w:b/>
                <w:spacing w:val="-6"/>
                <w:sz w:val="20"/>
                <w:szCs w:val="20"/>
                <w:u w:val="single"/>
              </w:rPr>
              <w:t xml:space="preserve"> </w:t>
            </w:r>
            <w:r w:rsidRPr="00383BA4">
              <w:rPr>
                <w:b/>
                <w:spacing w:val="-2"/>
                <w:sz w:val="20"/>
                <w:szCs w:val="20"/>
                <w:u w:val="single"/>
              </w:rPr>
              <w:t>групп</w:t>
            </w:r>
            <w:r w:rsidR="00802BFA">
              <w:rPr>
                <w:b/>
                <w:spacing w:val="-2"/>
                <w:sz w:val="20"/>
                <w:szCs w:val="20"/>
                <w:u w:val="single"/>
              </w:rPr>
              <w:t>ы</w:t>
            </w:r>
            <w:r w:rsidRPr="00383BA4">
              <w:rPr>
                <w:b/>
                <w:spacing w:val="-2"/>
                <w:sz w:val="20"/>
                <w:szCs w:val="20"/>
                <w:u w:val="single"/>
              </w:rPr>
              <w:t>:</w:t>
            </w:r>
          </w:p>
          <w:p w:rsidR="005D0956" w:rsidRPr="00383BA4" w:rsidRDefault="00674737">
            <w:pPr>
              <w:pStyle w:val="TableParagraph"/>
              <w:spacing w:before="193"/>
              <w:ind w:left="110" w:right="95"/>
              <w:rPr>
                <w:sz w:val="20"/>
                <w:szCs w:val="20"/>
              </w:rPr>
            </w:pPr>
            <w:r w:rsidRPr="00383BA4">
              <w:rPr>
                <w:sz w:val="20"/>
                <w:szCs w:val="20"/>
              </w:rPr>
              <w:t>-</w:t>
            </w:r>
            <w:r w:rsidRPr="00383BA4">
              <w:rPr>
                <w:spacing w:val="-13"/>
                <w:sz w:val="20"/>
                <w:szCs w:val="20"/>
              </w:rPr>
              <w:t xml:space="preserve"> </w:t>
            </w:r>
            <w:r w:rsidRPr="00383BA4">
              <w:rPr>
                <w:sz w:val="20"/>
                <w:szCs w:val="20"/>
              </w:rPr>
              <w:t>Качество</w:t>
            </w:r>
            <w:r w:rsidRPr="00383BA4">
              <w:rPr>
                <w:spacing w:val="-12"/>
                <w:sz w:val="20"/>
                <w:szCs w:val="20"/>
              </w:rPr>
              <w:t xml:space="preserve"> </w:t>
            </w:r>
            <w:r w:rsidRPr="00383BA4">
              <w:rPr>
                <w:sz w:val="20"/>
                <w:szCs w:val="20"/>
              </w:rPr>
              <w:t xml:space="preserve">психолого-педагогических </w:t>
            </w:r>
            <w:r w:rsidRPr="00383BA4">
              <w:rPr>
                <w:spacing w:val="-2"/>
                <w:sz w:val="20"/>
                <w:szCs w:val="20"/>
              </w:rPr>
              <w:t>условий</w:t>
            </w:r>
          </w:p>
        </w:tc>
        <w:tc>
          <w:tcPr>
            <w:tcW w:w="1133" w:type="dxa"/>
          </w:tcPr>
          <w:p w:rsidR="005D0956" w:rsidRPr="00383BA4" w:rsidRDefault="00674737">
            <w:pPr>
              <w:pStyle w:val="TableParagraph"/>
              <w:spacing w:line="225" w:lineRule="exact"/>
              <w:ind w:left="8"/>
              <w:jc w:val="center"/>
              <w:rPr>
                <w:sz w:val="20"/>
                <w:szCs w:val="20"/>
              </w:rPr>
            </w:pPr>
            <w:r w:rsidRPr="00383BA4">
              <w:rPr>
                <w:spacing w:val="-5"/>
                <w:sz w:val="20"/>
                <w:szCs w:val="20"/>
              </w:rPr>
              <w:t>72%</w:t>
            </w:r>
          </w:p>
        </w:tc>
        <w:tc>
          <w:tcPr>
            <w:tcW w:w="1136" w:type="dxa"/>
          </w:tcPr>
          <w:p w:rsidR="005D0956" w:rsidRPr="00383BA4" w:rsidRDefault="00674737">
            <w:pPr>
              <w:pStyle w:val="TableParagraph"/>
              <w:spacing w:line="225" w:lineRule="exact"/>
              <w:ind w:left="46" w:right="37"/>
              <w:jc w:val="center"/>
              <w:rPr>
                <w:sz w:val="20"/>
                <w:szCs w:val="20"/>
              </w:rPr>
            </w:pPr>
            <w:r w:rsidRPr="00383BA4">
              <w:rPr>
                <w:spacing w:val="-5"/>
                <w:sz w:val="20"/>
                <w:szCs w:val="20"/>
              </w:rPr>
              <w:t>73%</w:t>
            </w:r>
          </w:p>
        </w:tc>
        <w:tc>
          <w:tcPr>
            <w:tcW w:w="1133" w:type="dxa"/>
          </w:tcPr>
          <w:p w:rsidR="005D0956" w:rsidRPr="00383BA4" w:rsidRDefault="00674737">
            <w:pPr>
              <w:pStyle w:val="TableParagraph"/>
              <w:spacing w:line="225" w:lineRule="exact"/>
              <w:ind w:left="100" w:right="95"/>
              <w:jc w:val="center"/>
              <w:rPr>
                <w:sz w:val="20"/>
                <w:szCs w:val="20"/>
              </w:rPr>
            </w:pPr>
            <w:r w:rsidRPr="00383BA4">
              <w:rPr>
                <w:spacing w:val="-5"/>
                <w:sz w:val="20"/>
                <w:szCs w:val="20"/>
              </w:rPr>
              <w:t>+1</w:t>
            </w:r>
          </w:p>
        </w:tc>
      </w:tr>
      <w:tr w:rsidR="005D0956" w:rsidRPr="00383BA4">
        <w:trPr>
          <w:trHeight w:val="688"/>
        </w:trPr>
        <w:tc>
          <w:tcPr>
            <w:tcW w:w="428" w:type="dxa"/>
            <w:vMerge/>
            <w:tcBorders>
              <w:top w:val="nil"/>
            </w:tcBorders>
          </w:tcPr>
          <w:p w:rsidR="005D0956" w:rsidRPr="00383BA4" w:rsidRDefault="005D0956">
            <w:pPr>
              <w:rPr>
                <w:sz w:val="20"/>
                <w:szCs w:val="20"/>
              </w:rPr>
            </w:pPr>
          </w:p>
        </w:tc>
        <w:tc>
          <w:tcPr>
            <w:tcW w:w="1483" w:type="dxa"/>
            <w:vMerge/>
            <w:tcBorders>
              <w:top w:val="nil"/>
            </w:tcBorders>
          </w:tcPr>
          <w:p w:rsidR="005D0956" w:rsidRPr="00383BA4" w:rsidRDefault="005D0956">
            <w:pPr>
              <w:rPr>
                <w:sz w:val="20"/>
                <w:szCs w:val="20"/>
              </w:rPr>
            </w:pPr>
          </w:p>
        </w:tc>
        <w:tc>
          <w:tcPr>
            <w:tcW w:w="4045" w:type="dxa"/>
          </w:tcPr>
          <w:p w:rsidR="005D0956" w:rsidRPr="00383BA4" w:rsidRDefault="00674737">
            <w:pPr>
              <w:pStyle w:val="TableParagraph"/>
              <w:tabs>
                <w:tab w:val="left" w:pos="1513"/>
                <w:tab w:val="left" w:pos="2855"/>
                <w:tab w:val="left" w:pos="3652"/>
              </w:tabs>
              <w:spacing w:line="223" w:lineRule="exact"/>
              <w:ind w:left="110"/>
              <w:rPr>
                <w:sz w:val="20"/>
                <w:szCs w:val="20"/>
              </w:rPr>
            </w:pPr>
            <w:r w:rsidRPr="00383BA4">
              <w:rPr>
                <w:spacing w:val="-2"/>
                <w:sz w:val="20"/>
                <w:szCs w:val="20"/>
              </w:rPr>
              <w:t>Соответствие</w:t>
            </w:r>
            <w:r w:rsidRPr="00383BA4">
              <w:rPr>
                <w:sz w:val="20"/>
                <w:szCs w:val="20"/>
              </w:rPr>
              <w:tab/>
            </w:r>
            <w:r w:rsidRPr="00383BA4">
              <w:rPr>
                <w:spacing w:val="-2"/>
                <w:sz w:val="20"/>
                <w:szCs w:val="20"/>
              </w:rPr>
              <w:t>требованиям</w:t>
            </w:r>
            <w:r w:rsidRPr="00383BA4">
              <w:rPr>
                <w:sz w:val="20"/>
                <w:szCs w:val="20"/>
              </w:rPr>
              <w:tab/>
            </w:r>
            <w:r w:rsidRPr="00383BA4">
              <w:rPr>
                <w:spacing w:val="-4"/>
                <w:sz w:val="20"/>
                <w:szCs w:val="20"/>
              </w:rPr>
              <w:t>ФГОС</w:t>
            </w:r>
            <w:r w:rsidRPr="00383BA4">
              <w:rPr>
                <w:sz w:val="20"/>
                <w:szCs w:val="20"/>
              </w:rPr>
              <w:tab/>
            </w:r>
            <w:r w:rsidRPr="00383BA4">
              <w:rPr>
                <w:spacing w:val="-5"/>
                <w:sz w:val="20"/>
                <w:szCs w:val="20"/>
              </w:rPr>
              <w:t>Д</w:t>
            </w:r>
            <w:r w:rsidR="00802BFA" w:rsidRPr="00383BA4">
              <w:rPr>
                <w:spacing w:val="-5"/>
                <w:sz w:val="20"/>
                <w:szCs w:val="20"/>
              </w:rPr>
              <w:t>о</w:t>
            </w:r>
            <w:r w:rsidR="00802BFA">
              <w:rPr>
                <w:spacing w:val="-5"/>
                <w:sz w:val="20"/>
                <w:szCs w:val="20"/>
              </w:rPr>
              <w:t xml:space="preserve"> и ФОП ДО</w:t>
            </w:r>
          </w:p>
          <w:p w:rsidR="005D0956" w:rsidRPr="00383BA4" w:rsidRDefault="00674737">
            <w:pPr>
              <w:pStyle w:val="TableParagraph"/>
              <w:spacing w:line="228" w:lineRule="exact"/>
              <w:ind w:left="110"/>
              <w:rPr>
                <w:sz w:val="20"/>
                <w:szCs w:val="20"/>
              </w:rPr>
            </w:pPr>
            <w:r w:rsidRPr="00383BA4">
              <w:rPr>
                <w:sz w:val="20"/>
                <w:szCs w:val="20"/>
              </w:rPr>
              <w:t>развивающей</w:t>
            </w:r>
            <w:r w:rsidRPr="00383BA4">
              <w:rPr>
                <w:spacing w:val="52"/>
                <w:sz w:val="20"/>
                <w:szCs w:val="20"/>
              </w:rPr>
              <w:t xml:space="preserve"> </w:t>
            </w:r>
            <w:r w:rsidRPr="00383BA4">
              <w:rPr>
                <w:sz w:val="20"/>
                <w:szCs w:val="20"/>
              </w:rPr>
              <w:t xml:space="preserve">предметно-пространственной </w:t>
            </w:r>
            <w:r w:rsidRPr="00383BA4">
              <w:rPr>
                <w:spacing w:val="-2"/>
                <w:sz w:val="20"/>
                <w:szCs w:val="20"/>
              </w:rPr>
              <w:t>среды</w:t>
            </w:r>
          </w:p>
        </w:tc>
        <w:tc>
          <w:tcPr>
            <w:tcW w:w="1133" w:type="dxa"/>
          </w:tcPr>
          <w:p w:rsidR="005D0956" w:rsidRPr="00383BA4" w:rsidRDefault="00674737">
            <w:pPr>
              <w:pStyle w:val="TableParagraph"/>
              <w:spacing w:line="223" w:lineRule="exact"/>
              <w:ind w:left="8"/>
              <w:jc w:val="center"/>
              <w:rPr>
                <w:sz w:val="20"/>
                <w:szCs w:val="20"/>
              </w:rPr>
            </w:pPr>
            <w:r w:rsidRPr="00383BA4">
              <w:rPr>
                <w:spacing w:val="-5"/>
                <w:sz w:val="20"/>
                <w:szCs w:val="20"/>
              </w:rPr>
              <w:t>57%</w:t>
            </w:r>
          </w:p>
        </w:tc>
        <w:tc>
          <w:tcPr>
            <w:tcW w:w="1136" w:type="dxa"/>
          </w:tcPr>
          <w:p w:rsidR="005D0956" w:rsidRPr="00383BA4" w:rsidRDefault="00674737">
            <w:pPr>
              <w:pStyle w:val="TableParagraph"/>
              <w:spacing w:line="223" w:lineRule="exact"/>
              <w:ind w:left="46" w:right="37"/>
              <w:jc w:val="center"/>
              <w:rPr>
                <w:sz w:val="20"/>
                <w:szCs w:val="20"/>
              </w:rPr>
            </w:pPr>
            <w:r w:rsidRPr="00383BA4">
              <w:rPr>
                <w:spacing w:val="-5"/>
                <w:sz w:val="20"/>
                <w:szCs w:val="20"/>
              </w:rPr>
              <w:t>67%</w:t>
            </w:r>
          </w:p>
        </w:tc>
        <w:tc>
          <w:tcPr>
            <w:tcW w:w="1133" w:type="dxa"/>
          </w:tcPr>
          <w:p w:rsidR="005D0956" w:rsidRPr="00383BA4" w:rsidRDefault="00674737">
            <w:pPr>
              <w:pStyle w:val="TableParagraph"/>
              <w:spacing w:line="223" w:lineRule="exact"/>
              <w:ind w:left="9"/>
              <w:jc w:val="center"/>
              <w:rPr>
                <w:sz w:val="20"/>
                <w:szCs w:val="20"/>
              </w:rPr>
            </w:pPr>
            <w:r w:rsidRPr="00383BA4">
              <w:rPr>
                <w:spacing w:val="-5"/>
                <w:sz w:val="20"/>
                <w:szCs w:val="20"/>
              </w:rPr>
              <w:t>+10</w:t>
            </w:r>
          </w:p>
        </w:tc>
      </w:tr>
      <w:tr w:rsidR="005D0956" w:rsidRPr="00383BA4">
        <w:trPr>
          <w:trHeight w:val="1381"/>
        </w:trPr>
        <w:tc>
          <w:tcPr>
            <w:tcW w:w="428" w:type="dxa"/>
          </w:tcPr>
          <w:p w:rsidR="005D0956" w:rsidRPr="00383BA4" w:rsidRDefault="00674737">
            <w:pPr>
              <w:pStyle w:val="TableParagraph"/>
              <w:spacing w:line="223" w:lineRule="exact"/>
              <w:ind w:left="107"/>
              <w:rPr>
                <w:sz w:val="20"/>
                <w:szCs w:val="20"/>
              </w:rPr>
            </w:pPr>
            <w:r w:rsidRPr="00383BA4">
              <w:rPr>
                <w:spacing w:val="-5"/>
                <w:sz w:val="20"/>
                <w:szCs w:val="20"/>
              </w:rPr>
              <w:t>3.</w:t>
            </w:r>
          </w:p>
        </w:tc>
        <w:tc>
          <w:tcPr>
            <w:tcW w:w="1483" w:type="dxa"/>
          </w:tcPr>
          <w:p w:rsidR="005D0956" w:rsidRPr="00383BA4" w:rsidRDefault="00674737">
            <w:pPr>
              <w:pStyle w:val="TableParagraph"/>
              <w:ind w:left="107"/>
              <w:rPr>
                <w:b/>
                <w:sz w:val="20"/>
                <w:szCs w:val="20"/>
              </w:rPr>
            </w:pPr>
            <w:r w:rsidRPr="00383BA4">
              <w:rPr>
                <w:b/>
                <w:spacing w:val="-2"/>
                <w:sz w:val="20"/>
                <w:szCs w:val="20"/>
              </w:rPr>
              <w:t xml:space="preserve">Повышение качества взаимодейств </w:t>
            </w:r>
            <w:r w:rsidRPr="00383BA4">
              <w:rPr>
                <w:b/>
                <w:sz w:val="20"/>
                <w:szCs w:val="20"/>
              </w:rPr>
              <w:t>ия</w:t>
            </w:r>
            <w:r w:rsidRPr="00383BA4">
              <w:rPr>
                <w:b/>
                <w:spacing w:val="80"/>
                <w:sz w:val="20"/>
                <w:szCs w:val="20"/>
              </w:rPr>
              <w:t xml:space="preserve"> </w:t>
            </w:r>
            <w:r w:rsidRPr="00383BA4">
              <w:rPr>
                <w:b/>
                <w:sz w:val="20"/>
                <w:szCs w:val="20"/>
              </w:rPr>
              <w:t>с</w:t>
            </w:r>
            <w:r w:rsidRPr="00383BA4">
              <w:rPr>
                <w:b/>
                <w:spacing w:val="80"/>
                <w:sz w:val="20"/>
                <w:szCs w:val="20"/>
              </w:rPr>
              <w:t xml:space="preserve"> </w:t>
            </w:r>
            <w:r w:rsidRPr="00383BA4">
              <w:rPr>
                <w:b/>
                <w:sz w:val="20"/>
                <w:szCs w:val="20"/>
              </w:rPr>
              <w:t xml:space="preserve">семьей </w:t>
            </w:r>
            <w:r w:rsidRPr="00383BA4">
              <w:rPr>
                <w:b/>
                <w:spacing w:val="-2"/>
                <w:sz w:val="20"/>
                <w:szCs w:val="20"/>
              </w:rPr>
              <w:t>(участие</w:t>
            </w:r>
          </w:p>
          <w:p w:rsidR="005D0956" w:rsidRPr="00383BA4" w:rsidRDefault="00674737">
            <w:pPr>
              <w:pStyle w:val="TableParagraph"/>
              <w:tabs>
                <w:tab w:val="left" w:pos="1268"/>
              </w:tabs>
              <w:spacing w:line="212" w:lineRule="exact"/>
              <w:ind w:left="107"/>
              <w:rPr>
                <w:b/>
                <w:sz w:val="20"/>
                <w:szCs w:val="20"/>
              </w:rPr>
            </w:pPr>
            <w:r w:rsidRPr="00383BA4">
              <w:rPr>
                <w:b/>
                <w:spacing w:val="-2"/>
                <w:sz w:val="20"/>
                <w:szCs w:val="20"/>
              </w:rPr>
              <w:t>семьи</w:t>
            </w:r>
            <w:r w:rsidRPr="00383BA4">
              <w:rPr>
                <w:b/>
                <w:sz w:val="20"/>
                <w:szCs w:val="20"/>
              </w:rPr>
              <w:tab/>
            </w:r>
            <w:r w:rsidRPr="00383BA4">
              <w:rPr>
                <w:b/>
                <w:spacing w:val="-10"/>
                <w:sz w:val="20"/>
                <w:szCs w:val="20"/>
              </w:rPr>
              <w:t>в</w:t>
            </w:r>
          </w:p>
        </w:tc>
        <w:tc>
          <w:tcPr>
            <w:tcW w:w="4045" w:type="dxa"/>
          </w:tcPr>
          <w:p w:rsidR="005D0956" w:rsidRPr="00383BA4" w:rsidRDefault="005D0956" w:rsidP="00C56633">
            <w:pPr>
              <w:pStyle w:val="TableParagraph"/>
              <w:ind w:left="0"/>
              <w:rPr>
                <w:sz w:val="20"/>
                <w:szCs w:val="20"/>
              </w:rPr>
            </w:pPr>
          </w:p>
        </w:tc>
        <w:tc>
          <w:tcPr>
            <w:tcW w:w="1133" w:type="dxa"/>
          </w:tcPr>
          <w:p w:rsidR="005D0956" w:rsidRPr="00383BA4" w:rsidRDefault="005D0956">
            <w:pPr>
              <w:pStyle w:val="TableParagraph"/>
              <w:spacing w:line="223" w:lineRule="exact"/>
              <w:ind w:left="8"/>
              <w:jc w:val="center"/>
              <w:rPr>
                <w:sz w:val="20"/>
                <w:szCs w:val="20"/>
              </w:rPr>
            </w:pPr>
          </w:p>
        </w:tc>
        <w:tc>
          <w:tcPr>
            <w:tcW w:w="1136" w:type="dxa"/>
          </w:tcPr>
          <w:p w:rsidR="005D0956" w:rsidRPr="00383BA4" w:rsidRDefault="005D0956" w:rsidP="00C56633">
            <w:pPr>
              <w:pStyle w:val="TableParagraph"/>
              <w:spacing w:line="223" w:lineRule="exact"/>
              <w:ind w:left="46" w:right="37"/>
              <w:rPr>
                <w:sz w:val="20"/>
                <w:szCs w:val="20"/>
              </w:rPr>
            </w:pPr>
          </w:p>
        </w:tc>
        <w:tc>
          <w:tcPr>
            <w:tcW w:w="1133" w:type="dxa"/>
          </w:tcPr>
          <w:p w:rsidR="005D0956" w:rsidRPr="00383BA4" w:rsidRDefault="005D0956" w:rsidP="00C56633">
            <w:pPr>
              <w:pStyle w:val="TableParagraph"/>
              <w:spacing w:line="223" w:lineRule="exact"/>
              <w:ind w:left="99" w:right="95"/>
              <w:rPr>
                <w:sz w:val="20"/>
                <w:szCs w:val="20"/>
              </w:rPr>
            </w:pPr>
          </w:p>
        </w:tc>
      </w:tr>
    </w:tbl>
    <w:p w:rsidR="005D0956" w:rsidRDefault="005D0956">
      <w:pPr>
        <w:spacing w:line="223" w:lineRule="exact"/>
        <w:jc w:val="center"/>
        <w:rPr>
          <w:sz w:val="20"/>
        </w:rPr>
        <w:sectPr w:rsidR="005D0956">
          <w:pgSz w:w="11910" w:h="16840"/>
          <w:pgMar w:top="1040" w:right="0" w:bottom="280" w:left="0" w:header="720" w:footer="720" w:gutter="0"/>
          <w:cols w:space="720"/>
        </w:sectPr>
      </w:pPr>
    </w:p>
    <w:tbl>
      <w:tblPr>
        <w:tblStyle w:val="TableNormal"/>
        <w:tblW w:w="0" w:type="auto"/>
        <w:tblInd w:w="1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1483"/>
        <w:gridCol w:w="4045"/>
        <w:gridCol w:w="1133"/>
        <w:gridCol w:w="1136"/>
        <w:gridCol w:w="1133"/>
      </w:tblGrid>
      <w:tr w:rsidR="005D0956">
        <w:trPr>
          <w:trHeight w:val="1651"/>
        </w:trPr>
        <w:tc>
          <w:tcPr>
            <w:tcW w:w="428" w:type="dxa"/>
            <w:vMerge w:val="restart"/>
          </w:tcPr>
          <w:p w:rsidR="005D0956" w:rsidRDefault="005D0956">
            <w:pPr>
              <w:pStyle w:val="TableParagraph"/>
              <w:ind w:left="0"/>
              <w:rPr>
                <w:sz w:val="20"/>
              </w:rPr>
            </w:pPr>
          </w:p>
        </w:tc>
        <w:tc>
          <w:tcPr>
            <w:tcW w:w="1483" w:type="dxa"/>
            <w:vMerge w:val="restart"/>
          </w:tcPr>
          <w:p w:rsidR="005D0956" w:rsidRDefault="00674737">
            <w:pPr>
              <w:pStyle w:val="TableParagraph"/>
              <w:ind w:left="107"/>
              <w:rPr>
                <w:b/>
                <w:sz w:val="20"/>
              </w:rPr>
            </w:pPr>
            <w:r>
              <w:rPr>
                <w:b/>
                <w:spacing w:val="-2"/>
                <w:sz w:val="20"/>
              </w:rPr>
              <w:t xml:space="preserve">образователь </w:t>
            </w:r>
            <w:r>
              <w:rPr>
                <w:b/>
                <w:spacing w:val="-4"/>
                <w:sz w:val="20"/>
              </w:rPr>
              <w:t xml:space="preserve">ной </w:t>
            </w:r>
            <w:r>
              <w:rPr>
                <w:b/>
                <w:spacing w:val="-2"/>
                <w:sz w:val="20"/>
              </w:rPr>
              <w:t>деятельности</w:t>
            </w:r>
          </w:p>
          <w:p w:rsidR="005D0956" w:rsidRDefault="00674737">
            <w:pPr>
              <w:pStyle w:val="TableParagraph"/>
              <w:spacing w:line="229" w:lineRule="exact"/>
              <w:ind w:left="107"/>
              <w:rPr>
                <w:b/>
                <w:sz w:val="20"/>
              </w:rPr>
            </w:pPr>
            <w:r>
              <w:rPr>
                <w:b/>
                <w:spacing w:val="-10"/>
                <w:sz w:val="20"/>
              </w:rPr>
              <w:t>,</w:t>
            </w:r>
          </w:p>
          <w:p w:rsidR="005D0956" w:rsidRDefault="00674737">
            <w:pPr>
              <w:pStyle w:val="TableParagraph"/>
              <w:tabs>
                <w:tab w:val="left" w:pos="843"/>
              </w:tabs>
              <w:ind w:left="107" w:right="93"/>
              <w:rPr>
                <w:b/>
                <w:sz w:val="20"/>
              </w:rPr>
            </w:pPr>
            <w:r>
              <w:rPr>
                <w:b/>
                <w:spacing w:val="-2"/>
                <w:sz w:val="20"/>
              </w:rPr>
              <w:t>удовлетворен ность</w:t>
            </w:r>
            <w:r>
              <w:rPr>
                <w:b/>
                <w:sz w:val="20"/>
              </w:rPr>
              <w:tab/>
            </w:r>
            <w:r>
              <w:rPr>
                <w:b/>
                <w:spacing w:val="-2"/>
                <w:sz w:val="20"/>
              </w:rPr>
              <w:t xml:space="preserve">семьи образователь </w:t>
            </w:r>
            <w:r>
              <w:rPr>
                <w:b/>
                <w:spacing w:val="-4"/>
                <w:sz w:val="20"/>
              </w:rPr>
              <w:t xml:space="preserve">ными </w:t>
            </w:r>
            <w:r>
              <w:rPr>
                <w:b/>
                <w:spacing w:val="-2"/>
                <w:sz w:val="20"/>
              </w:rPr>
              <w:t xml:space="preserve">услугами, индивидуаль </w:t>
            </w:r>
            <w:r>
              <w:rPr>
                <w:b/>
                <w:spacing w:val="-4"/>
                <w:sz w:val="20"/>
              </w:rPr>
              <w:t xml:space="preserve">ная </w:t>
            </w:r>
            <w:r>
              <w:rPr>
                <w:b/>
                <w:spacing w:val="-2"/>
                <w:sz w:val="20"/>
              </w:rPr>
              <w:t>поддержка развития</w:t>
            </w:r>
          </w:p>
          <w:p w:rsidR="005D0956" w:rsidRDefault="00674737">
            <w:pPr>
              <w:pStyle w:val="TableParagraph"/>
              <w:tabs>
                <w:tab w:val="left" w:pos="1270"/>
              </w:tabs>
              <w:spacing w:line="229" w:lineRule="exact"/>
              <w:ind w:left="107"/>
              <w:rPr>
                <w:b/>
                <w:sz w:val="20"/>
              </w:rPr>
            </w:pPr>
            <w:r>
              <w:rPr>
                <w:b/>
                <w:spacing w:val="-2"/>
                <w:sz w:val="20"/>
              </w:rPr>
              <w:t>детей</w:t>
            </w:r>
            <w:r>
              <w:rPr>
                <w:b/>
                <w:sz w:val="20"/>
              </w:rPr>
              <w:tab/>
            </w:r>
            <w:r>
              <w:rPr>
                <w:b/>
                <w:spacing w:val="-10"/>
                <w:sz w:val="20"/>
              </w:rPr>
              <w:t>в</w:t>
            </w:r>
          </w:p>
          <w:p w:rsidR="005D0956" w:rsidRDefault="00674737">
            <w:pPr>
              <w:pStyle w:val="TableParagraph"/>
              <w:spacing w:before="1" w:line="212" w:lineRule="exact"/>
              <w:ind w:left="107"/>
              <w:rPr>
                <w:b/>
                <w:sz w:val="20"/>
              </w:rPr>
            </w:pPr>
            <w:r>
              <w:rPr>
                <w:b/>
                <w:spacing w:val="-2"/>
                <w:sz w:val="20"/>
              </w:rPr>
              <w:t>семье)</w:t>
            </w:r>
          </w:p>
        </w:tc>
        <w:tc>
          <w:tcPr>
            <w:tcW w:w="4045" w:type="dxa"/>
          </w:tcPr>
          <w:p w:rsidR="005D0956" w:rsidRDefault="00674737">
            <w:pPr>
              <w:pStyle w:val="TableParagraph"/>
              <w:ind w:left="110"/>
              <w:rPr>
                <w:sz w:val="20"/>
              </w:rPr>
            </w:pPr>
            <w:r>
              <w:rPr>
                <w:sz w:val="20"/>
              </w:rPr>
              <w:t>Уровень</w:t>
            </w:r>
            <w:r>
              <w:rPr>
                <w:spacing w:val="-13"/>
                <w:sz w:val="20"/>
              </w:rPr>
              <w:t xml:space="preserve"> </w:t>
            </w:r>
            <w:r>
              <w:rPr>
                <w:sz w:val="20"/>
              </w:rPr>
              <w:t>удовлетворенности</w:t>
            </w:r>
            <w:r>
              <w:rPr>
                <w:spacing w:val="-12"/>
                <w:sz w:val="20"/>
              </w:rPr>
              <w:t xml:space="preserve"> </w:t>
            </w:r>
            <w:r>
              <w:rPr>
                <w:sz w:val="20"/>
              </w:rPr>
              <w:t>родителей образовательными</w:t>
            </w:r>
            <w:r>
              <w:rPr>
                <w:spacing w:val="40"/>
                <w:sz w:val="20"/>
              </w:rPr>
              <w:t xml:space="preserve"> </w:t>
            </w:r>
            <w:r>
              <w:rPr>
                <w:sz w:val="20"/>
              </w:rPr>
              <w:t>услугами в сфере дошкольного образования</w:t>
            </w:r>
          </w:p>
        </w:tc>
        <w:tc>
          <w:tcPr>
            <w:tcW w:w="1133" w:type="dxa"/>
          </w:tcPr>
          <w:p w:rsidR="005D0956" w:rsidRDefault="00674737">
            <w:pPr>
              <w:pStyle w:val="TableParagraph"/>
              <w:spacing w:line="225" w:lineRule="exact"/>
              <w:ind w:left="8"/>
              <w:jc w:val="center"/>
              <w:rPr>
                <w:sz w:val="20"/>
              </w:rPr>
            </w:pPr>
            <w:r>
              <w:rPr>
                <w:spacing w:val="-5"/>
                <w:sz w:val="20"/>
              </w:rPr>
              <w:t>92%</w:t>
            </w:r>
          </w:p>
        </w:tc>
        <w:tc>
          <w:tcPr>
            <w:tcW w:w="1136" w:type="dxa"/>
          </w:tcPr>
          <w:p w:rsidR="005D0956" w:rsidRDefault="00674737">
            <w:pPr>
              <w:pStyle w:val="TableParagraph"/>
              <w:spacing w:line="225" w:lineRule="exact"/>
              <w:ind w:left="46" w:right="37"/>
              <w:jc w:val="center"/>
              <w:rPr>
                <w:sz w:val="20"/>
              </w:rPr>
            </w:pPr>
            <w:r>
              <w:rPr>
                <w:spacing w:val="-5"/>
                <w:sz w:val="20"/>
              </w:rPr>
              <w:t>93%</w:t>
            </w:r>
          </w:p>
        </w:tc>
        <w:tc>
          <w:tcPr>
            <w:tcW w:w="1133" w:type="dxa"/>
          </w:tcPr>
          <w:p w:rsidR="005D0956" w:rsidRDefault="00674737">
            <w:pPr>
              <w:pStyle w:val="TableParagraph"/>
              <w:spacing w:line="225" w:lineRule="exact"/>
              <w:ind w:left="100" w:right="95"/>
              <w:jc w:val="center"/>
              <w:rPr>
                <w:sz w:val="20"/>
              </w:rPr>
            </w:pPr>
            <w:r>
              <w:rPr>
                <w:spacing w:val="-5"/>
                <w:sz w:val="20"/>
              </w:rPr>
              <w:t>+1</w:t>
            </w:r>
          </w:p>
        </w:tc>
      </w:tr>
      <w:tr w:rsidR="005D0956">
        <w:trPr>
          <w:trHeight w:val="1790"/>
        </w:trPr>
        <w:tc>
          <w:tcPr>
            <w:tcW w:w="428" w:type="dxa"/>
            <w:vMerge/>
            <w:tcBorders>
              <w:top w:val="nil"/>
            </w:tcBorders>
          </w:tcPr>
          <w:p w:rsidR="005D0956" w:rsidRDefault="005D0956">
            <w:pPr>
              <w:rPr>
                <w:sz w:val="2"/>
                <w:szCs w:val="2"/>
              </w:rPr>
            </w:pPr>
          </w:p>
        </w:tc>
        <w:tc>
          <w:tcPr>
            <w:tcW w:w="1483" w:type="dxa"/>
            <w:vMerge/>
            <w:tcBorders>
              <w:top w:val="nil"/>
            </w:tcBorders>
          </w:tcPr>
          <w:p w:rsidR="005D0956" w:rsidRDefault="005D0956">
            <w:pPr>
              <w:rPr>
                <w:sz w:val="2"/>
                <w:szCs w:val="2"/>
              </w:rPr>
            </w:pPr>
          </w:p>
        </w:tc>
        <w:tc>
          <w:tcPr>
            <w:tcW w:w="4045" w:type="dxa"/>
          </w:tcPr>
          <w:p w:rsidR="005D0956" w:rsidRDefault="00674737">
            <w:pPr>
              <w:pStyle w:val="TableParagraph"/>
              <w:spacing w:line="242" w:lineRule="auto"/>
              <w:ind w:left="110"/>
              <w:rPr>
                <w:sz w:val="20"/>
              </w:rPr>
            </w:pPr>
            <w:r>
              <w:rPr>
                <w:sz w:val="20"/>
              </w:rPr>
              <w:t>Вовлечение</w:t>
            </w:r>
            <w:r>
              <w:rPr>
                <w:spacing w:val="-13"/>
                <w:sz w:val="20"/>
              </w:rPr>
              <w:t xml:space="preserve"> </w:t>
            </w:r>
            <w:r>
              <w:rPr>
                <w:sz w:val="20"/>
              </w:rPr>
              <w:t>семьи</w:t>
            </w:r>
            <w:r>
              <w:rPr>
                <w:spacing w:val="-12"/>
                <w:sz w:val="20"/>
              </w:rPr>
              <w:t xml:space="preserve"> </w:t>
            </w:r>
            <w:r>
              <w:rPr>
                <w:sz w:val="20"/>
              </w:rPr>
              <w:t>в</w:t>
            </w:r>
            <w:r>
              <w:rPr>
                <w:spacing w:val="-13"/>
                <w:sz w:val="20"/>
              </w:rPr>
              <w:t xml:space="preserve"> </w:t>
            </w:r>
            <w:r>
              <w:rPr>
                <w:sz w:val="20"/>
              </w:rPr>
              <w:t xml:space="preserve">образовательную </w:t>
            </w:r>
            <w:r>
              <w:rPr>
                <w:spacing w:val="-2"/>
                <w:sz w:val="20"/>
              </w:rPr>
              <w:t>деятельность</w:t>
            </w:r>
          </w:p>
        </w:tc>
        <w:tc>
          <w:tcPr>
            <w:tcW w:w="1133" w:type="dxa"/>
          </w:tcPr>
          <w:p w:rsidR="005D0956" w:rsidRDefault="00674737">
            <w:pPr>
              <w:pStyle w:val="TableParagraph"/>
              <w:spacing w:line="223" w:lineRule="exact"/>
              <w:ind w:left="8"/>
              <w:jc w:val="center"/>
              <w:rPr>
                <w:sz w:val="20"/>
              </w:rPr>
            </w:pPr>
            <w:r>
              <w:rPr>
                <w:spacing w:val="-5"/>
                <w:sz w:val="20"/>
              </w:rPr>
              <w:t>75%</w:t>
            </w:r>
          </w:p>
        </w:tc>
        <w:tc>
          <w:tcPr>
            <w:tcW w:w="1136" w:type="dxa"/>
          </w:tcPr>
          <w:p w:rsidR="005D0956" w:rsidRDefault="00674737">
            <w:pPr>
              <w:pStyle w:val="TableParagraph"/>
              <w:spacing w:line="223" w:lineRule="exact"/>
              <w:ind w:left="46" w:right="37"/>
              <w:jc w:val="center"/>
              <w:rPr>
                <w:sz w:val="20"/>
              </w:rPr>
            </w:pPr>
            <w:r>
              <w:rPr>
                <w:spacing w:val="-5"/>
                <w:sz w:val="20"/>
              </w:rPr>
              <w:t>79%</w:t>
            </w:r>
          </w:p>
        </w:tc>
        <w:tc>
          <w:tcPr>
            <w:tcW w:w="1133" w:type="dxa"/>
          </w:tcPr>
          <w:p w:rsidR="005D0956" w:rsidRDefault="00674737">
            <w:pPr>
              <w:pStyle w:val="TableParagraph"/>
              <w:spacing w:line="223" w:lineRule="exact"/>
              <w:ind w:left="100" w:right="95"/>
              <w:jc w:val="center"/>
              <w:rPr>
                <w:sz w:val="20"/>
              </w:rPr>
            </w:pPr>
            <w:r>
              <w:rPr>
                <w:spacing w:val="-5"/>
                <w:sz w:val="20"/>
              </w:rPr>
              <w:t>+4</w:t>
            </w:r>
          </w:p>
        </w:tc>
      </w:tr>
      <w:tr w:rsidR="005D0956">
        <w:trPr>
          <w:trHeight w:val="1521"/>
        </w:trPr>
        <w:tc>
          <w:tcPr>
            <w:tcW w:w="428" w:type="dxa"/>
            <w:vMerge w:val="restart"/>
          </w:tcPr>
          <w:p w:rsidR="005D0956" w:rsidRDefault="00674737">
            <w:pPr>
              <w:pStyle w:val="TableParagraph"/>
              <w:spacing w:line="223" w:lineRule="exact"/>
              <w:ind w:left="107"/>
              <w:rPr>
                <w:sz w:val="20"/>
              </w:rPr>
            </w:pPr>
            <w:r>
              <w:rPr>
                <w:spacing w:val="-5"/>
                <w:sz w:val="20"/>
              </w:rPr>
              <w:t>4.</w:t>
            </w:r>
          </w:p>
        </w:tc>
        <w:tc>
          <w:tcPr>
            <w:tcW w:w="1483" w:type="dxa"/>
            <w:vMerge w:val="restart"/>
          </w:tcPr>
          <w:p w:rsidR="005D0956" w:rsidRDefault="00674737">
            <w:pPr>
              <w:pStyle w:val="TableParagraph"/>
              <w:tabs>
                <w:tab w:val="left" w:pos="563"/>
                <w:tab w:val="left" w:pos="1162"/>
              </w:tabs>
              <w:ind w:left="107" w:right="92"/>
              <w:rPr>
                <w:b/>
                <w:sz w:val="20"/>
              </w:rPr>
            </w:pPr>
            <w:r>
              <w:rPr>
                <w:b/>
                <w:spacing w:val="-2"/>
                <w:sz w:val="20"/>
              </w:rPr>
              <w:t xml:space="preserve">Обеспечение здоровья, безопасности </w:t>
            </w:r>
            <w:r>
              <w:rPr>
                <w:b/>
                <w:spacing w:val="-10"/>
                <w:sz w:val="20"/>
              </w:rPr>
              <w:t>и</w:t>
            </w:r>
            <w:r>
              <w:rPr>
                <w:b/>
                <w:sz w:val="20"/>
              </w:rPr>
              <w:tab/>
            </w:r>
            <w:r>
              <w:rPr>
                <w:b/>
                <w:spacing w:val="-2"/>
                <w:sz w:val="20"/>
              </w:rPr>
              <w:t>качества услуг</w:t>
            </w:r>
            <w:r>
              <w:rPr>
                <w:b/>
                <w:sz w:val="20"/>
              </w:rPr>
              <w:tab/>
            </w:r>
            <w:r>
              <w:rPr>
                <w:b/>
                <w:spacing w:val="-6"/>
                <w:sz w:val="20"/>
              </w:rPr>
              <w:t xml:space="preserve">по </w:t>
            </w:r>
            <w:r>
              <w:rPr>
                <w:b/>
                <w:sz w:val="20"/>
              </w:rPr>
              <w:t>присмотру</w:t>
            </w:r>
            <w:r>
              <w:rPr>
                <w:b/>
                <w:spacing w:val="80"/>
                <w:sz w:val="20"/>
              </w:rPr>
              <w:t xml:space="preserve"> </w:t>
            </w:r>
            <w:r>
              <w:rPr>
                <w:b/>
                <w:sz w:val="20"/>
              </w:rPr>
              <w:t xml:space="preserve">и </w:t>
            </w:r>
            <w:r>
              <w:rPr>
                <w:b/>
                <w:spacing w:val="-2"/>
                <w:sz w:val="20"/>
              </w:rPr>
              <w:t>уходу</w:t>
            </w:r>
          </w:p>
        </w:tc>
        <w:tc>
          <w:tcPr>
            <w:tcW w:w="4045" w:type="dxa"/>
          </w:tcPr>
          <w:p w:rsidR="005D0956" w:rsidRDefault="00674737">
            <w:pPr>
              <w:pStyle w:val="TableParagraph"/>
              <w:spacing w:line="448" w:lineRule="auto"/>
              <w:ind w:left="110"/>
              <w:rPr>
                <w:sz w:val="20"/>
              </w:rPr>
            </w:pPr>
            <w:r>
              <w:rPr>
                <w:sz w:val="20"/>
              </w:rPr>
              <w:t>Безопасность</w:t>
            </w:r>
            <w:r>
              <w:rPr>
                <w:spacing w:val="-13"/>
                <w:sz w:val="20"/>
              </w:rPr>
              <w:t xml:space="preserve"> </w:t>
            </w:r>
            <w:r>
              <w:rPr>
                <w:sz w:val="20"/>
              </w:rPr>
              <w:t>внутреннего</w:t>
            </w:r>
            <w:r>
              <w:rPr>
                <w:spacing w:val="-12"/>
                <w:sz w:val="20"/>
              </w:rPr>
              <w:t xml:space="preserve"> </w:t>
            </w:r>
            <w:r>
              <w:rPr>
                <w:sz w:val="20"/>
              </w:rPr>
              <w:t>помещения, Безопасность территории,</w:t>
            </w:r>
          </w:p>
          <w:p w:rsidR="005D0956" w:rsidRDefault="00674737">
            <w:pPr>
              <w:pStyle w:val="TableParagraph"/>
              <w:ind w:left="110"/>
              <w:rPr>
                <w:sz w:val="20"/>
              </w:rPr>
            </w:pPr>
            <w:r>
              <w:rPr>
                <w:sz w:val="20"/>
              </w:rPr>
              <w:t>Регулярные</w:t>
            </w:r>
            <w:r>
              <w:rPr>
                <w:spacing w:val="-13"/>
                <w:sz w:val="20"/>
              </w:rPr>
              <w:t xml:space="preserve"> </w:t>
            </w:r>
            <w:r>
              <w:rPr>
                <w:sz w:val="20"/>
              </w:rPr>
              <w:t>действия</w:t>
            </w:r>
            <w:r>
              <w:rPr>
                <w:spacing w:val="-12"/>
                <w:sz w:val="20"/>
              </w:rPr>
              <w:t xml:space="preserve"> </w:t>
            </w:r>
            <w:r>
              <w:rPr>
                <w:sz w:val="20"/>
              </w:rPr>
              <w:t>по</w:t>
            </w:r>
            <w:r>
              <w:rPr>
                <w:spacing w:val="-13"/>
                <w:sz w:val="20"/>
              </w:rPr>
              <w:t xml:space="preserve"> </w:t>
            </w:r>
            <w:r>
              <w:rPr>
                <w:sz w:val="20"/>
              </w:rPr>
              <w:t xml:space="preserve">обеспечению </w:t>
            </w:r>
            <w:r>
              <w:rPr>
                <w:spacing w:val="-2"/>
                <w:sz w:val="20"/>
              </w:rPr>
              <w:t>безопасности,</w:t>
            </w:r>
          </w:p>
        </w:tc>
        <w:tc>
          <w:tcPr>
            <w:tcW w:w="1133" w:type="dxa"/>
          </w:tcPr>
          <w:p w:rsidR="005D0956" w:rsidRDefault="00674737">
            <w:pPr>
              <w:pStyle w:val="TableParagraph"/>
              <w:spacing w:line="223" w:lineRule="exact"/>
              <w:ind w:left="12"/>
              <w:jc w:val="center"/>
              <w:rPr>
                <w:sz w:val="20"/>
              </w:rPr>
            </w:pPr>
            <w:r>
              <w:rPr>
                <w:spacing w:val="-4"/>
                <w:sz w:val="20"/>
              </w:rPr>
              <w:t>100%</w:t>
            </w:r>
          </w:p>
        </w:tc>
        <w:tc>
          <w:tcPr>
            <w:tcW w:w="1136" w:type="dxa"/>
          </w:tcPr>
          <w:p w:rsidR="005D0956" w:rsidRDefault="00674737">
            <w:pPr>
              <w:pStyle w:val="TableParagraph"/>
              <w:spacing w:line="223" w:lineRule="exact"/>
              <w:ind w:left="51" w:right="37"/>
              <w:jc w:val="center"/>
              <w:rPr>
                <w:sz w:val="20"/>
              </w:rPr>
            </w:pPr>
            <w:r>
              <w:rPr>
                <w:spacing w:val="-4"/>
                <w:sz w:val="20"/>
              </w:rPr>
              <w:t>100%</w:t>
            </w:r>
          </w:p>
        </w:tc>
        <w:tc>
          <w:tcPr>
            <w:tcW w:w="1133" w:type="dxa"/>
          </w:tcPr>
          <w:p w:rsidR="005D0956" w:rsidRDefault="00674737">
            <w:pPr>
              <w:pStyle w:val="TableParagraph"/>
              <w:spacing w:line="223" w:lineRule="exact"/>
              <w:ind w:left="7"/>
              <w:jc w:val="center"/>
              <w:rPr>
                <w:sz w:val="20"/>
              </w:rPr>
            </w:pPr>
            <w:r>
              <w:rPr>
                <w:spacing w:val="-10"/>
                <w:sz w:val="20"/>
              </w:rPr>
              <w:t>0</w:t>
            </w:r>
          </w:p>
        </w:tc>
      </w:tr>
      <w:tr w:rsidR="005D0956">
        <w:trPr>
          <w:trHeight w:val="230"/>
        </w:trPr>
        <w:tc>
          <w:tcPr>
            <w:tcW w:w="428" w:type="dxa"/>
            <w:vMerge/>
            <w:tcBorders>
              <w:top w:val="nil"/>
            </w:tcBorders>
          </w:tcPr>
          <w:p w:rsidR="005D0956" w:rsidRDefault="005D0956">
            <w:pPr>
              <w:rPr>
                <w:sz w:val="2"/>
                <w:szCs w:val="2"/>
              </w:rPr>
            </w:pPr>
          </w:p>
        </w:tc>
        <w:tc>
          <w:tcPr>
            <w:tcW w:w="1483" w:type="dxa"/>
            <w:vMerge/>
            <w:tcBorders>
              <w:top w:val="nil"/>
            </w:tcBorders>
          </w:tcPr>
          <w:p w:rsidR="005D0956" w:rsidRDefault="005D0956">
            <w:pPr>
              <w:rPr>
                <w:sz w:val="2"/>
                <w:szCs w:val="2"/>
              </w:rPr>
            </w:pPr>
          </w:p>
        </w:tc>
        <w:tc>
          <w:tcPr>
            <w:tcW w:w="4045" w:type="dxa"/>
          </w:tcPr>
          <w:p w:rsidR="005D0956" w:rsidRDefault="00674737">
            <w:pPr>
              <w:pStyle w:val="TableParagraph"/>
              <w:spacing w:line="210" w:lineRule="exact"/>
              <w:ind w:left="110"/>
              <w:rPr>
                <w:sz w:val="20"/>
              </w:rPr>
            </w:pPr>
            <w:r>
              <w:rPr>
                <w:spacing w:val="-2"/>
                <w:sz w:val="20"/>
              </w:rPr>
              <w:t>Организация</w:t>
            </w:r>
            <w:r>
              <w:rPr>
                <w:spacing w:val="8"/>
                <w:sz w:val="20"/>
              </w:rPr>
              <w:t xml:space="preserve"> </w:t>
            </w:r>
            <w:r>
              <w:rPr>
                <w:spacing w:val="-2"/>
                <w:sz w:val="20"/>
              </w:rPr>
              <w:t>медицинского</w:t>
            </w:r>
            <w:r>
              <w:rPr>
                <w:spacing w:val="12"/>
                <w:sz w:val="20"/>
              </w:rPr>
              <w:t xml:space="preserve"> </w:t>
            </w:r>
            <w:r>
              <w:rPr>
                <w:spacing w:val="-2"/>
                <w:sz w:val="20"/>
              </w:rPr>
              <w:t>сопровождения</w:t>
            </w:r>
          </w:p>
        </w:tc>
        <w:tc>
          <w:tcPr>
            <w:tcW w:w="1133" w:type="dxa"/>
          </w:tcPr>
          <w:p w:rsidR="005D0956" w:rsidRDefault="00674737">
            <w:pPr>
              <w:pStyle w:val="TableParagraph"/>
              <w:spacing w:line="210" w:lineRule="exact"/>
              <w:ind w:left="12"/>
              <w:jc w:val="center"/>
              <w:rPr>
                <w:sz w:val="20"/>
              </w:rPr>
            </w:pPr>
            <w:r>
              <w:rPr>
                <w:spacing w:val="-4"/>
                <w:sz w:val="20"/>
              </w:rPr>
              <w:t>100%</w:t>
            </w:r>
          </w:p>
        </w:tc>
        <w:tc>
          <w:tcPr>
            <w:tcW w:w="1136" w:type="dxa"/>
          </w:tcPr>
          <w:p w:rsidR="005D0956" w:rsidRDefault="00674737">
            <w:pPr>
              <w:pStyle w:val="TableParagraph"/>
              <w:spacing w:line="210" w:lineRule="exact"/>
              <w:ind w:left="51" w:right="37"/>
              <w:jc w:val="center"/>
              <w:rPr>
                <w:sz w:val="20"/>
              </w:rPr>
            </w:pPr>
            <w:r>
              <w:rPr>
                <w:spacing w:val="-4"/>
                <w:sz w:val="20"/>
              </w:rPr>
              <w:t>100%</w:t>
            </w:r>
          </w:p>
        </w:tc>
        <w:tc>
          <w:tcPr>
            <w:tcW w:w="1133" w:type="dxa"/>
          </w:tcPr>
          <w:p w:rsidR="005D0956" w:rsidRDefault="00674737">
            <w:pPr>
              <w:pStyle w:val="TableParagraph"/>
              <w:spacing w:line="210" w:lineRule="exact"/>
              <w:ind w:left="7"/>
              <w:jc w:val="center"/>
              <w:rPr>
                <w:sz w:val="20"/>
              </w:rPr>
            </w:pPr>
            <w:r>
              <w:rPr>
                <w:spacing w:val="-10"/>
                <w:sz w:val="20"/>
              </w:rPr>
              <w:t>0</w:t>
            </w:r>
          </w:p>
        </w:tc>
      </w:tr>
      <w:tr w:rsidR="005D0956">
        <w:trPr>
          <w:trHeight w:val="659"/>
        </w:trPr>
        <w:tc>
          <w:tcPr>
            <w:tcW w:w="428" w:type="dxa"/>
            <w:vMerge/>
            <w:tcBorders>
              <w:top w:val="nil"/>
            </w:tcBorders>
          </w:tcPr>
          <w:p w:rsidR="005D0956" w:rsidRDefault="005D0956">
            <w:pPr>
              <w:rPr>
                <w:sz w:val="2"/>
                <w:szCs w:val="2"/>
              </w:rPr>
            </w:pPr>
          </w:p>
        </w:tc>
        <w:tc>
          <w:tcPr>
            <w:tcW w:w="1483" w:type="dxa"/>
            <w:vMerge/>
            <w:tcBorders>
              <w:top w:val="nil"/>
            </w:tcBorders>
          </w:tcPr>
          <w:p w:rsidR="005D0956" w:rsidRDefault="005D0956">
            <w:pPr>
              <w:rPr>
                <w:sz w:val="2"/>
                <w:szCs w:val="2"/>
              </w:rPr>
            </w:pPr>
          </w:p>
        </w:tc>
        <w:tc>
          <w:tcPr>
            <w:tcW w:w="4045" w:type="dxa"/>
          </w:tcPr>
          <w:p w:rsidR="005D0956" w:rsidRDefault="00674737">
            <w:pPr>
              <w:pStyle w:val="TableParagraph"/>
              <w:spacing w:line="225" w:lineRule="exact"/>
              <w:ind w:left="110"/>
              <w:rPr>
                <w:sz w:val="20"/>
              </w:rPr>
            </w:pPr>
            <w:r>
              <w:rPr>
                <w:sz w:val="20"/>
              </w:rPr>
              <w:t>Хоз-быт.</w:t>
            </w:r>
            <w:r>
              <w:rPr>
                <w:spacing w:val="-10"/>
                <w:sz w:val="20"/>
              </w:rPr>
              <w:t xml:space="preserve"> </w:t>
            </w:r>
            <w:r>
              <w:rPr>
                <w:spacing w:val="-2"/>
                <w:sz w:val="20"/>
              </w:rPr>
              <w:t>Обслуживание</w:t>
            </w:r>
          </w:p>
        </w:tc>
        <w:tc>
          <w:tcPr>
            <w:tcW w:w="1133" w:type="dxa"/>
          </w:tcPr>
          <w:p w:rsidR="005D0956" w:rsidRDefault="00674737">
            <w:pPr>
              <w:pStyle w:val="TableParagraph"/>
              <w:spacing w:line="223" w:lineRule="exact"/>
              <w:ind w:left="12"/>
              <w:jc w:val="center"/>
              <w:rPr>
                <w:sz w:val="20"/>
              </w:rPr>
            </w:pPr>
            <w:r>
              <w:rPr>
                <w:spacing w:val="-4"/>
                <w:sz w:val="20"/>
              </w:rPr>
              <w:t>100%</w:t>
            </w:r>
          </w:p>
        </w:tc>
        <w:tc>
          <w:tcPr>
            <w:tcW w:w="1136" w:type="dxa"/>
          </w:tcPr>
          <w:p w:rsidR="005D0956" w:rsidRDefault="00674737">
            <w:pPr>
              <w:pStyle w:val="TableParagraph"/>
              <w:spacing w:line="223" w:lineRule="exact"/>
              <w:ind w:left="51" w:right="37"/>
              <w:jc w:val="center"/>
              <w:rPr>
                <w:sz w:val="20"/>
              </w:rPr>
            </w:pPr>
            <w:r>
              <w:rPr>
                <w:spacing w:val="-4"/>
                <w:sz w:val="20"/>
              </w:rPr>
              <w:t>100%</w:t>
            </w:r>
          </w:p>
        </w:tc>
        <w:tc>
          <w:tcPr>
            <w:tcW w:w="1133" w:type="dxa"/>
          </w:tcPr>
          <w:p w:rsidR="005D0956" w:rsidRDefault="00674737">
            <w:pPr>
              <w:pStyle w:val="TableParagraph"/>
              <w:spacing w:line="223" w:lineRule="exact"/>
              <w:ind w:left="7"/>
              <w:jc w:val="center"/>
              <w:rPr>
                <w:sz w:val="20"/>
              </w:rPr>
            </w:pPr>
            <w:r>
              <w:rPr>
                <w:spacing w:val="-10"/>
                <w:sz w:val="20"/>
              </w:rPr>
              <w:t>0</w:t>
            </w:r>
          </w:p>
        </w:tc>
      </w:tr>
      <w:tr w:rsidR="005D0956">
        <w:trPr>
          <w:trHeight w:val="429"/>
        </w:trPr>
        <w:tc>
          <w:tcPr>
            <w:tcW w:w="428" w:type="dxa"/>
            <w:vMerge/>
            <w:tcBorders>
              <w:top w:val="nil"/>
            </w:tcBorders>
          </w:tcPr>
          <w:p w:rsidR="005D0956" w:rsidRDefault="005D0956">
            <w:pPr>
              <w:rPr>
                <w:sz w:val="2"/>
                <w:szCs w:val="2"/>
              </w:rPr>
            </w:pPr>
          </w:p>
        </w:tc>
        <w:tc>
          <w:tcPr>
            <w:tcW w:w="1483" w:type="dxa"/>
            <w:vMerge/>
            <w:tcBorders>
              <w:top w:val="nil"/>
            </w:tcBorders>
          </w:tcPr>
          <w:p w:rsidR="005D0956" w:rsidRDefault="005D0956">
            <w:pPr>
              <w:rPr>
                <w:sz w:val="2"/>
                <w:szCs w:val="2"/>
              </w:rPr>
            </w:pPr>
          </w:p>
        </w:tc>
        <w:tc>
          <w:tcPr>
            <w:tcW w:w="4045" w:type="dxa"/>
          </w:tcPr>
          <w:p w:rsidR="005D0956" w:rsidRDefault="00674737">
            <w:pPr>
              <w:pStyle w:val="TableParagraph"/>
              <w:spacing w:line="225" w:lineRule="exact"/>
              <w:ind w:left="110"/>
              <w:rPr>
                <w:sz w:val="20"/>
              </w:rPr>
            </w:pPr>
            <w:r>
              <w:rPr>
                <w:spacing w:val="-2"/>
                <w:sz w:val="20"/>
              </w:rPr>
              <w:t>Заболеваемость</w:t>
            </w:r>
          </w:p>
        </w:tc>
        <w:tc>
          <w:tcPr>
            <w:tcW w:w="1133" w:type="dxa"/>
          </w:tcPr>
          <w:p w:rsidR="005D0956" w:rsidRDefault="00674737">
            <w:pPr>
              <w:pStyle w:val="TableParagraph"/>
              <w:spacing w:line="223" w:lineRule="exact"/>
              <w:ind w:left="8"/>
              <w:jc w:val="center"/>
              <w:rPr>
                <w:sz w:val="20"/>
              </w:rPr>
            </w:pPr>
            <w:r>
              <w:rPr>
                <w:spacing w:val="-5"/>
                <w:sz w:val="20"/>
              </w:rPr>
              <w:t>41%</w:t>
            </w:r>
          </w:p>
        </w:tc>
        <w:tc>
          <w:tcPr>
            <w:tcW w:w="1136" w:type="dxa"/>
          </w:tcPr>
          <w:p w:rsidR="005D0956" w:rsidRDefault="00674737">
            <w:pPr>
              <w:pStyle w:val="TableParagraph"/>
              <w:spacing w:line="223" w:lineRule="exact"/>
              <w:ind w:left="46" w:right="37"/>
              <w:jc w:val="center"/>
              <w:rPr>
                <w:sz w:val="20"/>
              </w:rPr>
            </w:pPr>
            <w:r>
              <w:rPr>
                <w:spacing w:val="-5"/>
                <w:sz w:val="20"/>
              </w:rPr>
              <w:t>41%</w:t>
            </w:r>
          </w:p>
        </w:tc>
        <w:tc>
          <w:tcPr>
            <w:tcW w:w="1133" w:type="dxa"/>
          </w:tcPr>
          <w:p w:rsidR="005D0956" w:rsidRDefault="00674737">
            <w:pPr>
              <w:pStyle w:val="TableParagraph"/>
              <w:spacing w:line="223" w:lineRule="exact"/>
              <w:ind w:left="7"/>
              <w:jc w:val="center"/>
              <w:rPr>
                <w:sz w:val="20"/>
              </w:rPr>
            </w:pPr>
            <w:r>
              <w:rPr>
                <w:spacing w:val="-10"/>
                <w:sz w:val="20"/>
              </w:rPr>
              <w:t>0</w:t>
            </w:r>
          </w:p>
        </w:tc>
      </w:tr>
      <w:tr w:rsidR="005D0956">
        <w:trPr>
          <w:trHeight w:val="230"/>
        </w:trPr>
        <w:tc>
          <w:tcPr>
            <w:tcW w:w="428" w:type="dxa"/>
            <w:vMerge/>
            <w:tcBorders>
              <w:top w:val="nil"/>
            </w:tcBorders>
          </w:tcPr>
          <w:p w:rsidR="005D0956" w:rsidRDefault="005D0956">
            <w:pPr>
              <w:rPr>
                <w:sz w:val="2"/>
                <w:szCs w:val="2"/>
              </w:rPr>
            </w:pPr>
          </w:p>
        </w:tc>
        <w:tc>
          <w:tcPr>
            <w:tcW w:w="1483" w:type="dxa"/>
            <w:vMerge/>
            <w:tcBorders>
              <w:top w:val="nil"/>
            </w:tcBorders>
          </w:tcPr>
          <w:p w:rsidR="005D0956" w:rsidRDefault="005D0956">
            <w:pPr>
              <w:rPr>
                <w:sz w:val="2"/>
                <w:szCs w:val="2"/>
              </w:rPr>
            </w:pPr>
          </w:p>
        </w:tc>
        <w:tc>
          <w:tcPr>
            <w:tcW w:w="4045" w:type="dxa"/>
          </w:tcPr>
          <w:p w:rsidR="005D0956" w:rsidRDefault="00674737">
            <w:pPr>
              <w:pStyle w:val="TableParagraph"/>
              <w:spacing w:line="210" w:lineRule="exact"/>
              <w:ind w:left="110"/>
              <w:rPr>
                <w:sz w:val="20"/>
              </w:rPr>
            </w:pPr>
            <w:r>
              <w:rPr>
                <w:sz w:val="20"/>
              </w:rPr>
              <w:t>Качество</w:t>
            </w:r>
            <w:r>
              <w:rPr>
                <w:spacing w:val="-7"/>
                <w:sz w:val="20"/>
              </w:rPr>
              <w:t xml:space="preserve"> </w:t>
            </w:r>
            <w:r>
              <w:rPr>
                <w:sz w:val="20"/>
              </w:rPr>
              <w:t>присмотра</w:t>
            </w:r>
            <w:r>
              <w:rPr>
                <w:spacing w:val="-6"/>
                <w:sz w:val="20"/>
              </w:rPr>
              <w:t xml:space="preserve"> </w:t>
            </w:r>
            <w:r>
              <w:rPr>
                <w:sz w:val="20"/>
              </w:rPr>
              <w:t>и</w:t>
            </w:r>
            <w:r>
              <w:rPr>
                <w:spacing w:val="-5"/>
                <w:sz w:val="20"/>
              </w:rPr>
              <w:t xml:space="preserve"> </w:t>
            </w:r>
            <w:r>
              <w:rPr>
                <w:spacing w:val="-2"/>
                <w:sz w:val="20"/>
              </w:rPr>
              <w:t>ухода</w:t>
            </w:r>
          </w:p>
        </w:tc>
        <w:tc>
          <w:tcPr>
            <w:tcW w:w="1133" w:type="dxa"/>
          </w:tcPr>
          <w:p w:rsidR="005D0956" w:rsidRDefault="00674737">
            <w:pPr>
              <w:pStyle w:val="TableParagraph"/>
              <w:spacing w:line="210" w:lineRule="exact"/>
              <w:ind w:left="8"/>
              <w:jc w:val="center"/>
              <w:rPr>
                <w:sz w:val="20"/>
              </w:rPr>
            </w:pPr>
            <w:r>
              <w:rPr>
                <w:spacing w:val="-5"/>
                <w:sz w:val="20"/>
              </w:rPr>
              <w:t>88%</w:t>
            </w:r>
          </w:p>
        </w:tc>
        <w:tc>
          <w:tcPr>
            <w:tcW w:w="1136" w:type="dxa"/>
          </w:tcPr>
          <w:p w:rsidR="005D0956" w:rsidRDefault="00674737">
            <w:pPr>
              <w:pStyle w:val="TableParagraph"/>
              <w:spacing w:line="210" w:lineRule="exact"/>
              <w:ind w:left="46" w:right="37"/>
              <w:jc w:val="center"/>
              <w:rPr>
                <w:sz w:val="20"/>
              </w:rPr>
            </w:pPr>
            <w:r>
              <w:rPr>
                <w:spacing w:val="-5"/>
                <w:sz w:val="20"/>
              </w:rPr>
              <w:t>90%</w:t>
            </w:r>
          </w:p>
        </w:tc>
        <w:tc>
          <w:tcPr>
            <w:tcW w:w="1133" w:type="dxa"/>
          </w:tcPr>
          <w:p w:rsidR="005D0956" w:rsidRDefault="00674737">
            <w:pPr>
              <w:pStyle w:val="TableParagraph"/>
              <w:spacing w:line="210" w:lineRule="exact"/>
              <w:ind w:left="100" w:right="95"/>
              <w:jc w:val="center"/>
              <w:rPr>
                <w:sz w:val="20"/>
              </w:rPr>
            </w:pPr>
            <w:r>
              <w:rPr>
                <w:spacing w:val="-5"/>
                <w:sz w:val="20"/>
              </w:rPr>
              <w:t>+2</w:t>
            </w:r>
          </w:p>
        </w:tc>
      </w:tr>
    </w:tbl>
    <w:p w:rsidR="005D0956" w:rsidRDefault="005D0956">
      <w:pPr>
        <w:pStyle w:val="a3"/>
        <w:spacing w:before="56"/>
        <w:ind w:left="0"/>
        <w:jc w:val="left"/>
        <w:rPr>
          <w:b/>
        </w:rPr>
      </w:pPr>
    </w:p>
    <w:p w:rsidR="005D0956" w:rsidRPr="00383BA4" w:rsidRDefault="00674737">
      <w:pPr>
        <w:pStyle w:val="a3"/>
        <w:spacing w:before="1" w:line="276" w:lineRule="auto"/>
        <w:ind w:right="847"/>
        <w:rPr>
          <w:sz w:val="28"/>
          <w:szCs w:val="28"/>
        </w:rPr>
      </w:pPr>
      <w:r w:rsidRPr="00383BA4">
        <w:rPr>
          <w:sz w:val="28"/>
          <w:szCs w:val="28"/>
        </w:rPr>
        <w:t>Пр</w:t>
      </w:r>
      <w:r w:rsidR="00FD0283" w:rsidRPr="00383BA4">
        <w:rPr>
          <w:sz w:val="28"/>
          <w:szCs w:val="28"/>
        </w:rPr>
        <w:t>оведя</w:t>
      </w:r>
      <w:r w:rsidRPr="00383BA4">
        <w:rPr>
          <w:sz w:val="28"/>
          <w:szCs w:val="28"/>
        </w:rPr>
        <w:t xml:space="preserve"> мониторинг внутренней системы оценки качества об</w:t>
      </w:r>
      <w:r w:rsidR="00383BA4">
        <w:rPr>
          <w:sz w:val="28"/>
          <w:szCs w:val="28"/>
        </w:rPr>
        <w:t xml:space="preserve">разования в </w:t>
      </w:r>
      <w:r w:rsidR="00C56633">
        <w:rPr>
          <w:sz w:val="28"/>
          <w:szCs w:val="28"/>
        </w:rPr>
        <w:t>учреждении</w:t>
      </w:r>
      <w:r w:rsidR="00FD0283" w:rsidRPr="00383BA4">
        <w:rPr>
          <w:sz w:val="28"/>
          <w:szCs w:val="28"/>
        </w:rPr>
        <w:t xml:space="preserve">  сделан</w:t>
      </w:r>
      <w:r w:rsidRPr="00383BA4">
        <w:rPr>
          <w:sz w:val="28"/>
          <w:szCs w:val="28"/>
        </w:rPr>
        <w:t xml:space="preserve"> выво</w:t>
      </w:r>
      <w:r w:rsidR="00C56633">
        <w:rPr>
          <w:sz w:val="28"/>
          <w:szCs w:val="28"/>
        </w:rPr>
        <w:t xml:space="preserve">д о том, что в ОУ </w:t>
      </w:r>
      <w:r w:rsidR="00FD0283" w:rsidRPr="00383BA4">
        <w:rPr>
          <w:sz w:val="28"/>
          <w:szCs w:val="28"/>
        </w:rPr>
        <w:t xml:space="preserve"> установлено</w:t>
      </w:r>
      <w:r w:rsidRPr="00383BA4">
        <w:rPr>
          <w:sz w:val="28"/>
          <w:szCs w:val="28"/>
        </w:rPr>
        <w:t xml:space="preserve"> качество на базовом уровне. По результатам мониторинговых мероприятий выявлены сильные и слабые стороны качества организации дошкольного образов</w:t>
      </w:r>
      <w:r w:rsidR="00FD0283" w:rsidRPr="00383BA4">
        <w:rPr>
          <w:sz w:val="28"/>
          <w:szCs w:val="28"/>
        </w:rPr>
        <w:t>ания в ДОУ в соответствии с</w:t>
      </w:r>
      <w:r w:rsidRPr="00383BA4">
        <w:rPr>
          <w:sz w:val="28"/>
          <w:szCs w:val="28"/>
        </w:rPr>
        <w:t xml:space="preserve"> ФГОС ДО</w:t>
      </w:r>
      <w:r w:rsidR="00802BFA">
        <w:rPr>
          <w:sz w:val="28"/>
          <w:szCs w:val="28"/>
        </w:rPr>
        <w:t xml:space="preserve"> и ФОП ДО</w:t>
      </w:r>
      <w:r w:rsidRPr="00383BA4">
        <w:rPr>
          <w:sz w:val="28"/>
          <w:szCs w:val="28"/>
        </w:rPr>
        <w:t>. В деятельности по совершенствованию каче</w:t>
      </w:r>
      <w:r w:rsidR="00383BA4">
        <w:rPr>
          <w:sz w:val="28"/>
          <w:szCs w:val="28"/>
        </w:rPr>
        <w:t xml:space="preserve">ства дошкольного образования в </w:t>
      </w:r>
      <w:r w:rsidRPr="00383BA4">
        <w:rPr>
          <w:sz w:val="28"/>
          <w:szCs w:val="28"/>
        </w:rPr>
        <w:t>ОУ по итога</w:t>
      </w:r>
      <w:r w:rsidR="00802BFA">
        <w:rPr>
          <w:sz w:val="28"/>
          <w:szCs w:val="28"/>
        </w:rPr>
        <w:t xml:space="preserve">м проведения мониторинга за 2023  календарный </w:t>
      </w:r>
      <w:r w:rsidRPr="00383BA4">
        <w:rPr>
          <w:sz w:val="28"/>
          <w:szCs w:val="28"/>
        </w:rPr>
        <w:t>год в ракурсе образовательных областей проработаны и составлены комментарии и адресные рекомендации по областям качества (показателям):</w:t>
      </w:r>
    </w:p>
    <w:p w:rsidR="005D0956" w:rsidRDefault="005D0956">
      <w:pPr>
        <w:spacing w:line="276" w:lineRule="auto"/>
        <w:sectPr w:rsidR="005D0956">
          <w:type w:val="continuous"/>
          <w:pgSz w:w="11910" w:h="16840"/>
          <w:pgMar w:top="1100" w:right="0" w:bottom="280" w:left="0" w:header="720" w:footer="720" w:gutter="0"/>
          <w:cols w:space="720"/>
        </w:sectPr>
      </w:pPr>
    </w:p>
    <w:p w:rsidR="00383BA4" w:rsidRDefault="00674737" w:rsidP="00383BA4">
      <w:pPr>
        <w:spacing w:before="74" w:line="278" w:lineRule="auto"/>
        <w:ind w:left="993" w:right="995"/>
        <w:rPr>
          <w:b/>
          <w:sz w:val="26"/>
        </w:rPr>
      </w:pPr>
      <w:r>
        <w:rPr>
          <w:b/>
          <w:sz w:val="26"/>
        </w:rPr>
        <w:lastRenderedPageBreak/>
        <w:t>Повышение</w:t>
      </w:r>
      <w:r>
        <w:rPr>
          <w:b/>
          <w:spacing w:val="-8"/>
          <w:sz w:val="26"/>
        </w:rPr>
        <w:t xml:space="preserve"> </w:t>
      </w:r>
      <w:r>
        <w:rPr>
          <w:b/>
          <w:sz w:val="26"/>
        </w:rPr>
        <w:t>качества</w:t>
      </w:r>
      <w:r>
        <w:rPr>
          <w:b/>
          <w:spacing w:val="-10"/>
          <w:sz w:val="26"/>
        </w:rPr>
        <w:t xml:space="preserve"> </w:t>
      </w:r>
      <w:r>
        <w:rPr>
          <w:b/>
          <w:sz w:val="26"/>
        </w:rPr>
        <w:t>образовательных</w:t>
      </w:r>
      <w:r>
        <w:rPr>
          <w:b/>
          <w:spacing w:val="-9"/>
          <w:sz w:val="26"/>
        </w:rPr>
        <w:t xml:space="preserve"> </w:t>
      </w:r>
      <w:r>
        <w:rPr>
          <w:b/>
          <w:sz w:val="26"/>
        </w:rPr>
        <w:t>программ</w:t>
      </w:r>
      <w:r>
        <w:rPr>
          <w:b/>
          <w:spacing w:val="-8"/>
          <w:sz w:val="26"/>
        </w:rPr>
        <w:t xml:space="preserve"> </w:t>
      </w:r>
      <w:r>
        <w:rPr>
          <w:b/>
          <w:sz w:val="26"/>
        </w:rPr>
        <w:t xml:space="preserve">ДОУ </w:t>
      </w:r>
    </w:p>
    <w:p w:rsidR="005D0956" w:rsidRDefault="00C56633" w:rsidP="00383BA4">
      <w:pPr>
        <w:spacing w:before="74" w:line="278" w:lineRule="auto"/>
        <w:ind w:left="993" w:right="995"/>
        <w:rPr>
          <w:b/>
          <w:sz w:val="26"/>
        </w:rPr>
      </w:pPr>
      <w:r>
        <w:rPr>
          <w:b/>
          <w:sz w:val="26"/>
        </w:rPr>
        <w:t>Показатель: «Оценка качес</w:t>
      </w:r>
      <w:r w:rsidR="00D6525F">
        <w:rPr>
          <w:b/>
          <w:sz w:val="26"/>
        </w:rPr>
        <w:t>тва ОП ДО</w:t>
      </w:r>
      <w:r w:rsidR="00674737">
        <w:rPr>
          <w:b/>
          <w:sz w:val="26"/>
        </w:rPr>
        <w:t>».</w:t>
      </w:r>
    </w:p>
    <w:p w:rsidR="005D0956" w:rsidRDefault="00674737" w:rsidP="00383BA4">
      <w:pPr>
        <w:spacing w:line="295" w:lineRule="exact"/>
        <w:ind w:left="993" w:right="995"/>
        <w:rPr>
          <w:b/>
          <w:spacing w:val="-2"/>
          <w:sz w:val="26"/>
        </w:rPr>
      </w:pPr>
      <w:r>
        <w:rPr>
          <w:b/>
          <w:sz w:val="26"/>
        </w:rPr>
        <w:t>Значение</w:t>
      </w:r>
      <w:r>
        <w:rPr>
          <w:b/>
          <w:spacing w:val="-10"/>
          <w:sz w:val="26"/>
        </w:rPr>
        <w:t xml:space="preserve"> </w:t>
      </w:r>
      <w:r>
        <w:rPr>
          <w:b/>
          <w:sz w:val="26"/>
        </w:rPr>
        <w:t>соответствия</w:t>
      </w:r>
      <w:r>
        <w:rPr>
          <w:b/>
          <w:spacing w:val="-11"/>
          <w:sz w:val="26"/>
        </w:rPr>
        <w:t xml:space="preserve"> </w:t>
      </w:r>
      <w:r w:rsidR="00C56633">
        <w:rPr>
          <w:b/>
          <w:sz w:val="26"/>
        </w:rPr>
        <w:t>О</w:t>
      </w:r>
      <w:r>
        <w:rPr>
          <w:b/>
          <w:sz w:val="26"/>
        </w:rPr>
        <w:t>П</w:t>
      </w:r>
      <w:r w:rsidR="00C56633">
        <w:rPr>
          <w:b/>
          <w:sz w:val="26"/>
        </w:rPr>
        <w:t xml:space="preserve"> ДО</w:t>
      </w:r>
      <w:r>
        <w:rPr>
          <w:b/>
          <w:spacing w:val="-11"/>
          <w:sz w:val="26"/>
        </w:rPr>
        <w:t xml:space="preserve"> </w:t>
      </w:r>
      <w:r>
        <w:rPr>
          <w:b/>
          <w:sz w:val="26"/>
        </w:rPr>
        <w:t>требованиям</w:t>
      </w:r>
      <w:r>
        <w:rPr>
          <w:b/>
          <w:spacing w:val="-9"/>
          <w:sz w:val="26"/>
        </w:rPr>
        <w:t xml:space="preserve"> </w:t>
      </w:r>
      <w:r>
        <w:rPr>
          <w:b/>
          <w:sz w:val="26"/>
        </w:rPr>
        <w:t>ФГОС</w:t>
      </w:r>
      <w:r>
        <w:rPr>
          <w:b/>
          <w:spacing w:val="-11"/>
          <w:sz w:val="26"/>
        </w:rPr>
        <w:t xml:space="preserve"> </w:t>
      </w:r>
      <w:r>
        <w:rPr>
          <w:b/>
          <w:sz w:val="26"/>
        </w:rPr>
        <w:t>ДО</w:t>
      </w:r>
      <w:r>
        <w:rPr>
          <w:b/>
          <w:spacing w:val="-5"/>
          <w:sz w:val="26"/>
        </w:rPr>
        <w:t xml:space="preserve"> </w:t>
      </w:r>
      <w:r>
        <w:rPr>
          <w:b/>
          <w:sz w:val="26"/>
        </w:rPr>
        <w:t>–</w:t>
      </w:r>
      <w:r w:rsidR="00FD0283">
        <w:rPr>
          <w:b/>
          <w:spacing w:val="-10"/>
          <w:sz w:val="26"/>
        </w:rPr>
        <w:t>75</w:t>
      </w:r>
      <w:r w:rsidR="00FD0283">
        <w:rPr>
          <w:b/>
          <w:spacing w:val="-2"/>
          <w:sz w:val="26"/>
        </w:rPr>
        <w:t xml:space="preserve"> ,5</w:t>
      </w:r>
      <w:r>
        <w:rPr>
          <w:b/>
          <w:spacing w:val="-2"/>
          <w:sz w:val="26"/>
        </w:rPr>
        <w:t>%</w:t>
      </w:r>
    </w:p>
    <w:p w:rsidR="00FD0283" w:rsidRPr="00FD0283" w:rsidRDefault="00FD0283" w:rsidP="00383BA4">
      <w:pPr>
        <w:widowControl/>
        <w:autoSpaceDE/>
        <w:autoSpaceDN/>
        <w:spacing w:line="271" w:lineRule="auto"/>
        <w:ind w:left="993" w:right="995"/>
        <w:jc w:val="both"/>
        <w:rPr>
          <w:sz w:val="28"/>
          <w:szCs w:val="28"/>
          <w:lang w:eastAsia="ru-RU"/>
        </w:rPr>
      </w:pPr>
      <w:r w:rsidRPr="00FD0283">
        <w:rPr>
          <w:sz w:val="28"/>
          <w:szCs w:val="28"/>
          <w:lang w:eastAsia="ru-RU"/>
        </w:rPr>
        <w:t xml:space="preserve">Образовательная деятельность в Учреждении организована в соответствии с Федеральным законом от 29.12.2012 № 273-ФЗ «Об образовании в Российской Федерации», Законом Республики Башкортостан от 01.07.2013 года N 696-з «Об образовании в Республике Башкортостан», Приказом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 </w:t>
      </w:r>
      <w:r w:rsidRPr="00FD0283">
        <w:rPr>
          <w:rFonts w:eastAsia="PMingLiU"/>
          <w:sz w:val="28"/>
          <w:szCs w:val="28"/>
          <w:lang w:val="ba-RU" w:eastAsia="zh-TW"/>
        </w:rPr>
        <w:t>Санитарные правила СП 2.4.3648-20 “Санитарно-эпидемиологические требования к организации воспитания и обучения, отдыха и оздоровления детей и молодежи” (утв. постановлением Главного государственного санитарного врача РФ от 28.09.2020 г. № 28), Санитарно-эпидемиологические правила и нормативы СанПиН 1.2.3685-21 «Гигиенические нормативы и требования к обеспечению безопасности и (или) безвредности для человека факторов вреды обитания»  (утв. постановлением Главного государственного санитарного врача РФ от 28.01.2021 г. № 2), СанПин 2.3/2.4.3590-20 “Санитарно-эпидемиологические требования к оргнанизации общественного питания населения” (утв. постановлением Главного государственного санитарного врача РФ от 27.10.2020 г. № 32).</w:t>
      </w:r>
    </w:p>
    <w:p w:rsidR="00FD0283" w:rsidRPr="00FD0283" w:rsidRDefault="00FD0283" w:rsidP="00FD0283">
      <w:pPr>
        <w:jc w:val="both"/>
        <w:rPr>
          <w:sz w:val="28"/>
          <w:szCs w:val="28"/>
          <w:lang w:eastAsia="ru-RU" w:bidi="ru-RU"/>
        </w:rPr>
      </w:pPr>
    </w:p>
    <w:p w:rsidR="00FD0283" w:rsidRPr="00FD0283" w:rsidRDefault="00FD0283" w:rsidP="00383BA4">
      <w:pPr>
        <w:ind w:left="993" w:right="995" w:hanging="44"/>
        <w:jc w:val="both"/>
        <w:rPr>
          <w:sz w:val="28"/>
          <w:szCs w:val="28"/>
          <w:lang w:eastAsia="ru-RU" w:bidi="ru-RU"/>
        </w:rPr>
      </w:pPr>
      <w:r w:rsidRPr="00FD0283">
        <w:rPr>
          <w:sz w:val="28"/>
          <w:szCs w:val="28"/>
          <w:lang w:eastAsia="ru-RU" w:bidi="ru-RU"/>
        </w:rPr>
        <w:t>Содержание образовательного процесса построено в соответствии с Основной общеобразовательной программой МБОУ НШ-Д/С  Д.АБДРАШИТОВО, разработанной на основе  Примерной общеобразовательной программы дошкольного образования «От рождения до школы» (под редакцией Н.Е.Вераксы, Т.С. Комаровой, М.А.Васильевой) обязательная часть которой реализуется по пяти образовательным областям. Часть, формируемая участниками образовательных отношений, реализуется по парциальным программам Азнабаевой Ф.Г., Альбекова Г.Ш., Буранбаева А.Р., Муртаева К.Ф.,  «Башкортостан – моя родина», программа обучения русской разговорной речи в башкирских детских дошкольных образовательных учреждениях  Давлетбаева Р. Г., Азнабаева Ф. Г.,Каримова Я. С., Кагарманова Ф., программа «Рисуй со мной» Е.А.Дудко.</w:t>
      </w:r>
    </w:p>
    <w:p w:rsidR="00FD0283" w:rsidRPr="00FD0283" w:rsidRDefault="00FD0283" w:rsidP="00383BA4">
      <w:pPr>
        <w:ind w:left="993" w:right="995" w:hanging="44"/>
        <w:jc w:val="both"/>
        <w:rPr>
          <w:sz w:val="28"/>
          <w:szCs w:val="28"/>
          <w:lang w:eastAsia="ru-RU" w:bidi="ru-RU"/>
        </w:rPr>
      </w:pPr>
      <w:r w:rsidRPr="00FD0283">
        <w:rPr>
          <w:sz w:val="28"/>
          <w:szCs w:val="28"/>
          <w:lang w:eastAsia="ru-RU" w:bidi="ru-RU"/>
        </w:rPr>
        <w:t xml:space="preserve">Учебно-методического комплекта « Школа России». </w:t>
      </w:r>
    </w:p>
    <w:p w:rsidR="00FD0283" w:rsidRPr="00FD0283" w:rsidRDefault="00FD0283" w:rsidP="00383BA4">
      <w:pPr>
        <w:spacing w:line="295" w:lineRule="exact"/>
        <w:ind w:left="993" w:right="995"/>
        <w:rPr>
          <w:b/>
          <w:sz w:val="28"/>
          <w:szCs w:val="28"/>
        </w:rPr>
      </w:pPr>
    </w:p>
    <w:p w:rsidR="005D0956" w:rsidRPr="00AF0FBD" w:rsidRDefault="00D6525F">
      <w:pPr>
        <w:pStyle w:val="a3"/>
        <w:spacing w:before="1" w:line="276" w:lineRule="auto"/>
        <w:ind w:right="843"/>
        <w:rPr>
          <w:sz w:val="28"/>
          <w:szCs w:val="28"/>
        </w:rPr>
      </w:pPr>
      <w:r>
        <w:rPr>
          <w:sz w:val="28"/>
          <w:szCs w:val="28"/>
        </w:rPr>
        <w:t>Полный текст О</w:t>
      </w:r>
      <w:r w:rsidR="00674737" w:rsidRPr="00AF0FBD">
        <w:rPr>
          <w:sz w:val="28"/>
          <w:szCs w:val="28"/>
        </w:rPr>
        <w:t>П ДО доступен в помещении группы ДОО для и</w:t>
      </w:r>
      <w:r w:rsidR="0034654E">
        <w:rPr>
          <w:sz w:val="28"/>
          <w:szCs w:val="28"/>
        </w:rPr>
        <w:t xml:space="preserve">нформирования родителей. </w:t>
      </w:r>
      <w:r w:rsidR="00674737" w:rsidRPr="00AF0FBD">
        <w:rPr>
          <w:color w:val="0462C1"/>
          <w:spacing w:val="40"/>
          <w:sz w:val="28"/>
          <w:szCs w:val="28"/>
        </w:rPr>
        <w:t xml:space="preserve"> </w:t>
      </w:r>
      <w:r w:rsidR="00674737" w:rsidRPr="00AF0FBD">
        <w:rPr>
          <w:sz w:val="28"/>
          <w:szCs w:val="28"/>
        </w:rPr>
        <w:t>Полный текст реализуемой в груп</w:t>
      </w:r>
      <w:r w:rsidR="0034654E">
        <w:rPr>
          <w:sz w:val="28"/>
          <w:szCs w:val="28"/>
        </w:rPr>
        <w:t>пе ООП ДО размещены на сайте:</w:t>
      </w:r>
      <w:r w:rsidR="0034654E" w:rsidRPr="0034654E">
        <w:t xml:space="preserve"> </w:t>
      </w:r>
      <w:hyperlink r:id="rId7" w:history="1">
        <w:r w:rsidR="0034654E" w:rsidRPr="004F085F">
          <w:rPr>
            <w:rStyle w:val="ab"/>
            <w:sz w:val="28"/>
            <w:szCs w:val="28"/>
          </w:rPr>
          <w:t>https://abdrashitovaelementaryschoolkindergarten.02edu.ru/docs/2344321/</w:t>
        </w:r>
      </w:hyperlink>
      <w:r w:rsidR="0034654E">
        <w:rPr>
          <w:sz w:val="28"/>
          <w:szCs w:val="28"/>
        </w:rPr>
        <w:t xml:space="preserve"> </w:t>
      </w:r>
      <w:r w:rsidR="00674737" w:rsidRPr="00AF0FBD">
        <w:rPr>
          <w:sz w:val="28"/>
          <w:szCs w:val="28"/>
        </w:rPr>
        <w:t xml:space="preserve">. </w:t>
      </w:r>
      <w:r w:rsidR="00701CE2" w:rsidRPr="00AF0FBD">
        <w:rPr>
          <w:sz w:val="28"/>
          <w:szCs w:val="28"/>
        </w:rPr>
        <w:t xml:space="preserve">Педагоги </w:t>
      </w:r>
      <w:r w:rsidR="00674737" w:rsidRPr="00AF0FBD">
        <w:rPr>
          <w:sz w:val="28"/>
          <w:szCs w:val="28"/>
        </w:rPr>
        <w:t xml:space="preserve"> ДОО ознакомлены с реализу</w:t>
      </w:r>
      <w:r w:rsidR="0034654E">
        <w:rPr>
          <w:sz w:val="28"/>
          <w:szCs w:val="28"/>
        </w:rPr>
        <w:t>емой ООП  и ФОП ДО ,</w:t>
      </w:r>
      <w:r w:rsidR="00701CE2" w:rsidRPr="00AF0FBD">
        <w:rPr>
          <w:sz w:val="28"/>
          <w:szCs w:val="28"/>
        </w:rPr>
        <w:t xml:space="preserve"> </w:t>
      </w:r>
      <w:r w:rsidR="00674737" w:rsidRPr="00AF0FBD">
        <w:rPr>
          <w:sz w:val="28"/>
          <w:szCs w:val="28"/>
        </w:rPr>
        <w:t xml:space="preserve"> квалифицировано реализуют ООП ДО с методиче</w:t>
      </w:r>
      <w:r w:rsidR="00701CE2" w:rsidRPr="00AF0FBD">
        <w:rPr>
          <w:sz w:val="28"/>
          <w:szCs w:val="28"/>
        </w:rPr>
        <w:t>ской поддержкой специалистов РОО.</w:t>
      </w:r>
      <w:r w:rsidR="00674737" w:rsidRPr="00AF0FBD">
        <w:rPr>
          <w:sz w:val="28"/>
          <w:szCs w:val="28"/>
        </w:rPr>
        <w:t>.</w:t>
      </w:r>
    </w:p>
    <w:p w:rsidR="005D0956" w:rsidRPr="00AF0FBD" w:rsidRDefault="00674737">
      <w:pPr>
        <w:pStyle w:val="a3"/>
        <w:spacing w:line="276" w:lineRule="auto"/>
        <w:ind w:right="847"/>
        <w:rPr>
          <w:sz w:val="28"/>
          <w:szCs w:val="28"/>
        </w:rPr>
      </w:pPr>
      <w:r w:rsidRPr="00AF0FBD">
        <w:rPr>
          <w:sz w:val="28"/>
          <w:szCs w:val="28"/>
        </w:rPr>
        <w:t>Педагоги группы не всегда адаптируют реализуемую ОД с учетом потребностей, способностей, интересов и инициативы воспитанников.</w:t>
      </w:r>
    </w:p>
    <w:p w:rsidR="005D0956" w:rsidRPr="00AF0FBD" w:rsidRDefault="00674737">
      <w:pPr>
        <w:pStyle w:val="a3"/>
        <w:spacing w:before="2" w:line="276" w:lineRule="auto"/>
        <w:ind w:right="854"/>
        <w:rPr>
          <w:sz w:val="28"/>
          <w:szCs w:val="28"/>
        </w:rPr>
      </w:pPr>
      <w:r w:rsidRPr="00AF0FBD">
        <w:rPr>
          <w:sz w:val="28"/>
          <w:szCs w:val="28"/>
        </w:rPr>
        <w:t>Родители воспитанников группы ДОО информированы о реализуемой ООП ДО. Родители могут принимать участие в реализации ООП ДО.</w:t>
      </w:r>
    </w:p>
    <w:p w:rsidR="005D0956" w:rsidRPr="00AF0FBD" w:rsidRDefault="00674737">
      <w:pPr>
        <w:spacing w:before="6"/>
        <w:ind w:left="1132"/>
        <w:rPr>
          <w:b/>
          <w:sz w:val="28"/>
          <w:szCs w:val="28"/>
        </w:rPr>
      </w:pPr>
      <w:r w:rsidRPr="00AF0FBD">
        <w:rPr>
          <w:b/>
          <w:spacing w:val="-2"/>
          <w:sz w:val="28"/>
          <w:szCs w:val="28"/>
        </w:rPr>
        <w:lastRenderedPageBreak/>
        <w:t>Рекомендации:</w:t>
      </w:r>
    </w:p>
    <w:p w:rsidR="005D0956" w:rsidRPr="00AF0FBD" w:rsidRDefault="00674737">
      <w:pPr>
        <w:pStyle w:val="a5"/>
        <w:numPr>
          <w:ilvl w:val="0"/>
          <w:numId w:val="10"/>
        </w:numPr>
        <w:tabs>
          <w:tab w:val="left" w:pos="1414"/>
        </w:tabs>
        <w:spacing w:before="37" w:line="278" w:lineRule="auto"/>
        <w:ind w:right="856" w:firstLine="0"/>
        <w:rPr>
          <w:sz w:val="28"/>
          <w:szCs w:val="28"/>
        </w:rPr>
      </w:pPr>
      <w:r w:rsidRPr="00AF0FBD">
        <w:rPr>
          <w:sz w:val="28"/>
          <w:szCs w:val="28"/>
        </w:rPr>
        <w:t>Организовать работу по разраб</w:t>
      </w:r>
      <w:r w:rsidR="0034654E">
        <w:rPr>
          <w:sz w:val="28"/>
          <w:szCs w:val="28"/>
        </w:rPr>
        <w:t>отке Ф</w:t>
      </w:r>
      <w:r w:rsidR="00701CE2" w:rsidRPr="00AF0FBD">
        <w:rPr>
          <w:sz w:val="28"/>
          <w:szCs w:val="28"/>
        </w:rPr>
        <w:t xml:space="preserve">ОП ДО в соответствии </w:t>
      </w:r>
      <w:r w:rsidRPr="00AF0FBD">
        <w:rPr>
          <w:sz w:val="28"/>
          <w:szCs w:val="28"/>
        </w:rPr>
        <w:t xml:space="preserve"> и требованиями обновлённого ФГОС ДО.</w:t>
      </w:r>
    </w:p>
    <w:p w:rsidR="005D0956" w:rsidRPr="00AF0FBD" w:rsidRDefault="00674737">
      <w:pPr>
        <w:pStyle w:val="a5"/>
        <w:numPr>
          <w:ilvl w:val="0"/>
          <w:numId w:val="10"/>
        </w:numPr>
        <w:tabs>
          <w:tab w:val="left" w:pos="1405"/>
        </w:tabs>
        <w:spacing w:line="276" w:lineRule="auto"/>
        <w:ind w:right="858" w:firstLine="0"/>
        <w:jc w:val="both"/>
        <w:rPr>
          <w:sz w:val="28"/>
          <w:szCs w:val="28"/>
        </w:rPr>
      </w:pPr>
      <w:r w:rsidRPr="00AF0FBD">
        <w:rPr>
          <w:sz w:val="28"/>
          <w:szCs w:val="28"/>
        </w:rPr>
        <w:t>Осуществлять неп</w:t>
      </w:r>
      <w:r w:rsidR="00015AC1">
        <w:rPr>
          <w:sz w:val="28"/>
          <w:szCs w:val="28"/>
        </w:rPr>
        <w:t>рерывное совершенствования Ф</w:t>
      </w:r>
      <w:r w:rsidR="00701CE2" w:rsidRPr="00AF0FBD">
        <w:rPr>
          <w:sz w:val="28"/>
          <w:szCs w:val="28"/>
        </w:rPr>
        <w:t>ОП</w:t>
      </w:r>
      <w:r w:rsidR="00015AC1">
        <w:rPr>
          <w:sz w:val="28"/>
          <w:szCs w:val="28"/>
        </w:rPr>
        <w:t xml:space="preserve"> ДО </w:t>
      </w:r>
      <w:r w:rsidR="00701CE2" w:rsidRPr="00AF0FBD">
        <w:rPr>
          <w:sz w:val="28"/>
          <w:szCs w:val="28"/>
        </w:rPr>
        <w:t xml:space="preserve"> </w:t>
      </w:r>
      <w:r w:rsidR="00015AC1">
        <w:rPr>
          <w:sz w:val="28"/>
          <w:szCs w:val="28"/>
        </w:rPr>
        <w:t>в образовательном учреждении</w:t>
      </w:r>
      <w:r w:rsidRPr="00AF0FBD">
        <w:rPr>
          <w:sz w:val="28"/>
          <w:szCs w:val="28"/>
        </w:rPr>
        <w:t>, с опорой на дост</w:t>
      </w:r>
      <w:r w:rsidR="00701CE2" w:rsidRPr="00AF0FBD">
        <w:rPr>
          <w:sz w:val="28"/>
          <w:szCs w:val="28"/>
        </w:rPr>
        <w:t xml:space="preserve">оверную информацию базы знаний </w:t>
      </w:r>
      <w:r w:rsidRPr="00AF0FBD">
        <w:rPr>
          <w:sz w:val="28"/>
          <w:szCs w:val="28"/>
        </w:rPr>
        <w:t>ОУ, результаты внутренней оценки качества работы.</w:t>
      </w:r>
    </w:p>
    <w:p w:rsidR="005D0956" w:rsidRPr="00AF0FBD" w:rsidRDefault="00674737">
      <w:pPr>
        <w:pStyle w:val="a5"/>
        <w:numPr>
          <w:ilvl w:val="0"/>
          <w:numId w:val="10"/>
        </w:numPr>
        <w:tabs>
          <w:tab w:val="left" w:pos="1570"/>
        </w:tabs>
        <w:spacing w:line="278" w:lineRule="auto"/>
        <w:ind w:right="857" w:firstLine="0"/>
        <w:jc w:val="both"/>
        <w:rPr>
          <w:sz w:val="28"/>
          <w:szCs w:val="28"/>
        </w:rPr>
      </w:pPr>
      <w:r w:rsidRPr="00AF0FBD">
        <w:rPr>
          <w:sz w:val="28"/>
          <w:szCs w:val="28"/>
        </w:rPr>
        <w:t>Стандартизировать включение родителей в общественное обсужден</w:t>
      </w:r>
      <w:r w:rsidR="00701CE2" w:rsidRPr="00AF0FBD">
        <w:rPr>
          <w:sz w:val="28"/>
          <w:szCs w:val="28"/>
        </w:rPr>
        <w:t xml:space="preserve">ие всех реализуемых программ в </w:t>
      </w:r>
      <w:r w:rsidRPr="00AF0FBD">
        <w:rPr>
          <w:sz w:val="28"/>
          <w:szCs w:val="28"/>
        </w:rPr>
        <w:t>ОУ.</w:t>
      </w:r>
    </w:p>
    <w:p w:rsidR="005D0956" w:rsidRPr="00AF0FBD" w:rsidRDefault="005D0956">
      <w:pPr>
        <w:pStyle w:val="a3"/>
        <w:spacing w:before="115" w:after="1"/>
        <w:ind w:left="0"/>
        <w:jc w:val="left"/>
        <w:rPr>
          <w:sz w:val="28"/>
          <w:szCs w:val="28"/>
        </w:rPr>
      </w:pPr>
    </w:p>
    <w:p w:rsidR="005D0956" w:rsidRPr="00AF0FBD" w:rsidRDefault="005D0956">
      <w:pPr>
        <w:pStyle w:val="a3"/>
        <w:spacing w:before="48"/>
        <w:ind w:left="0"/>
        <w:jc w:val="left"/>
        <w:rPr>
          <w:sz w:val="28"/>
          <w:szCs w:val="28"/>
        </w:rPr>
      </w:pPr>
    </w:p>
    <w:p w:rsidR="005D0956" w:rsidRPr="00AF0FBD" w:rsidRDefault="00674737">
      <w:pPr>
        <w:ind w:left="1132"/>
        <w:jc w:val="both"/>
        <w:rPr>
          <w:b/>
          <w:sz w:val="28"/>
          <w:szCs w:val="28"/>
        </w:rPr>
      </w:pPr>
      <w:r w:rsidRPr="00AF0FBD">
        <w:rPr>
          <w:b/>
          <w:sz w:val="28"/>
          <w:szCs w:val="28"/>
        </w:rPr>
        <w:t>Показатель:</w:t>
      </w:r>
      <w:r w:rsidRPr="00AF0FBD">
        <w:rPr>
          <w:b/>
          <w:spacing w:val="-14"/>
          <w:sz w:val="28"/>
          <w:szCs w:val="28"/>
        </w:rPr>
        <w:t xml:space="preserve"> </w:t>
      </w:r>
      <w:r w:rsidRPr="00AF0FBD">
        <w:rPr>
          <w:b/>
          <w:sz w:val="28"/>
          <w:szCs w:val="28"/>
        </w:rPr>
        <w:t>Рабочая</w:t>
      </w:r>
      <w:r w:rsidRPr="00AF0FBD">
        <w:rPr>
          <w:b/>
          <w:spacing w:val="-13"/>
          <w:sz w:val="28"/>
          <w:szCs w:val="28"/>
        </w:rPr>
        <w:t xml:space="preserve"> </w:t>
      </w:r>
      <w:r w:rsidRPr="00AF0FBD">
        <w:rPr>
          <w:b/>
          <w:sz w:val="28"/>
          <w:szCs w:val="28"/>
        </w:rPr>
        <w:t>программа</w:t>
      </w:r>
      <w:r w:rsidRPr="00AF0FBD">
        <w:rPr>
          <w:b/>
          <w:spacing w:val="-12"/>
          <w:sz w:val="28"/>
          <w:szCs w:val="28"/>
        </w:rPr>
        <w:t xml:space="preserve"> </w:t>
      </w:r>
      <w:r w:rsidRPr="00AF0FBD">
        <w:rPr>
          <w:b/>
          <w:spacing w:val="-2"/>
          <w:sz w:val="28"/>
          <w:szCs w:val="28"/>
        </w:rPr>
        <w:t>воспитания.</w:t>
      </w:r>
    </w:p>
    <w:p w:rsidR="005D0956" w:rsidRPr="00AF0FBD" w:rsidRDefault="00674737">
      <w:pPr>
        <w:spacing w:before="44" w:line="276" w:lineRule="auto"/>
        <w:ind w:left="1132" w:right="845"/>
        <w:jc w:val="both"/>
        <w:rPr>
          <w:b/>
          <w:sz w:val="28"/>
          <w:szCs w:val="28"/>
        </w:rPr>
      </w:pPr>
      <w:r w:rsidRPr="00AF0FBD">
        <w:rPr>
          <w:b/>
          <w:sz w:val="28"/>
          <w:szCs w:val="28"/>
        </w:rPr>
        <w:t>Значение соответствия Рабочей программы воспитания требованиям ФГОС ДО и содер</w:t>
      </w:r>
      <w:r w:rsidR="00701CE2" w:rsidRPr="00AF0FBD">
        <w:rPr>
          <w:b/>
          <w:sz w:val="28"/>
          <w:szCs w:val="28"/>
        </w:rPr>
        <w:t>жанию образовательных программ ОУ – 75,3</w:t>
      </w:r>
      <w:r w:rsidRPr="00AF0FBD">
        <w:rPr>
          <w:b/>
          <w:sz w:val="28"/>
          <w:szCs w:val="28"/>
        </w:rPr>
        <w:t>%</w:t>
      </w:r>
    </w:p>
    <w:p w:rsidR="005D0956" w:rsidRPr="00AF0FBD" w:rsidRDefault="005D0956" w:rsidP="00701CE2">
      <w:pPr>
        <w:pStyle w:val="a3"/>
        <w:spacing w:line="291" w:lineRule="exact"/>
        <w:ind w:left="0"/>
        <w:rPr>
          <w:sz w:val="28"/>
          <w:szCs w:val="28"/>
        </w:rPr>
      </w:pPr>
    </w:p>
    <w:p w:rsidR="005D0956" w:rsidRPr="00AF0FBD" w:rsidRDefault="00674737">
      <w:pPr>
        <w:pStyle w:val="a3"/>
        <w:spacing w:before="47" w:line="276" w:lineRule="auto"/>
        <w:ind w:right="848"/>
        <w:rPr>
          <w:sz w:val="28"/>
          <w:szCs w:val="28"/>
        </w:rPr>
      </w:pPr>
      <w:r w:rsidRPr="00AF0FBD">
        <w:rPr>
          <w:sz w:val="28"/>
          <w:szCs w:val="28"/>
        </w:rPr>
        <w:t>Календарный план воспитательной работы к рабоче</w:t>
      </w:r>
      <w:r w:rsidR="00015AC1">
        <w:rPr>
          <w:sz w:val="28"/>
          <w:szCs w:val="28"/>
        </w:rPr>
        <w:t xml:space="preserve">й программе воспитания на  2023 </w:t>
      </w:r>
      <w:r w:rsidR="00701CE2" w:rsidRPr="00AF0FBD">
        <w:rPr>
          <w:sz w:val="28"/>
          <w:szCs w:val="28"/>
        </w:rPr>
        <w:t xml:space="preserve"> год. </w:t>
      </w:r>
      <w:r w:rsidRPr="00AF0FBD">
        <w:rPr>
          <w:sz w:val="28"/>
          <w:szCs w:val="28"/>
        </w:rPr>
        <w:t xml:space="preserve"> Рабочая программа воспитания</w:t>
      </w:r>
      <w:r w:rsidR="00701CE2" w:rsidRPr="00AF0FBD">
        <w:rPr>
          <w:sz w:val="28"/>
          <w:szCs w:val="28"/>
        </w:rPr>
        <w:t xml:space="preserve"> соответствует требованиям на 75,3</w:t>
      </w:r>
      <w:r w:rsidRPr="00AF0FBD">
        <w:rPr>
          <w:sz w:val="28"/>
          <w:szCs w:val="28"/>
        </w:rPr>
        <w:t>%. Разработать программу воспитания как раздел ООП ДО. Доработать календарный план воспитательной работы в соответствии с разработанными рекомендациями.</w:t>
      </w:r>
    </w:p>
    <w:p w:rsidR="005D0956" w:rsidRPr="00AF0FBD" w:rsidRDefault="005D0956">
      <w:pPr>
        <w:pStyle w:val="a3"/>
        <w:spacing w:before="51"/>
        <w:ind w:left="0"/>
        <w:jc w:val="left"/>
        <w:rPr>
          <w:sz w:val="28"/>
          <w:szCs w:val="28"/>
        </w:rPr>
      </w:pPr>
    </w:p>
    <w:p w:rsidR="00701CE2" w:rsidRPr="00701CE2" w:rsidRDefault="00701CE2" w:rsidP="00701CE2">
      <w:pPr>
        <w:adjustRightInd w:val="0"/>
        <w:jc w:val="center"/>
        <w:rPr>
          <w:b/>
          <w:bCs/>
          <w:sz w:val="28"/>
          <w:szCs w:val="28"/>
          <w:lang w:eastAsia="ru-RU"/>
        </w:rPr>
      </w:pPr>
      <w:r w:rsidRPr="00701CE2">
        <w:rPr>
          <w:b/>
          <w:bCs/>
          <w:sz w:val="28"/>
          <w:szCs w:val="28"/>
          <w:lang w:eastAsia="ru-RU"/>
        </w:rPr>
        <w:t>Результаты оценки индивидуального развития воспитанников</w:t>
      </w:r>
    </w:p>
    <w:p w:rsidR="00701CE2" w:rsidRPr="00701CE2" w:rsidRDefault="00701CE2" w:rsidP="00701CE2">
      <w:pPr>
        <w:adjustRightInd w:val="0"/>
        <w:jc w:val="center"/>
        <w:rPr>
          <w:b/>
          <w:bCs/>
          <w:sz w:val="28"/>
          <w:szCs w:val="28"/>
          <w:lang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196"/>
        <w:gridCol w:w="752"/>
        <w:gridCol w:w="1213"/>
        <w:gridCol w:w="783"/>
        <w:gridCol w:w="791"/>
        <w:gridCol w:w="838"/>
        <w:gridCol w:w="1296"/>
        <w:gridCol w:w="889"/>
        <w:gridCol w:w="1158"/>
        <w:gridCol w:w="566"/>
      </w:tblGrid>
      <w:tr w:rsidR="00701CE2" w:rsidRPr="00701CE2" w:rsidTr="00AF0FBD">
        <w:tc>
          <w:tcPr>
            <w:tcW w:w="1101" w:type="dxa"/>
          </w:tcPr>
          <w:p w:rsidR="00701CE2" w:rsidRPr="00701CE2" w:rsidRDefault="00701CE2" w:rsidP="00701CE2">
            <w:pPr>
              <w:widowControl/>
              <w:autoSpaceDE/>
              <w:autoSpaceDN/>
              <w:rPr>
                <w:sz w:val="20"/>
                <w:szCs w:val="20"/>
                <w:lang w:eastAsia="ru-RU"/>
              </w:rPr>
            </w:pPr>
          </w:p>
        </w:tc>
        <w:tc>
          <w:tcPr>
            <w:tcW w:w="1948" w:type="dxa"/>
            <w:gridSpan w:val="2"/>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 xml:space="preserve">Познавательное           развитие                           </w:t>
            </w:r>
          </w:p>
        </w:tc>
        <w:tc>
          <w:tcPr>
            <w:tcW w:w="1996" w:type="dxa"/>
            <w:gridSpan w:val="2"/>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 xml:space="preserve">Социально-коммуникативноее развитие                </w:t>
            </w:r>
          </w:p>
        </w:tc>
        <w:tc>
          <w:tcPr>
            <w:tcW w:w="1629" w:type="dxa"/>
            <w:gridSpan w:val="2"/>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Речевое развитие</w:t>
            </w:r>
          </w:p>
        </w:tc>
        <w:tc>
          <w:tcPr>
            <w:tcW w:w="2185" w:type="dxa"/>
            <w:gridSpan w:val="2"/>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 xml:space="preserve">Художественно-эстетическое   развитие             </w:t>
            </w:r>
          </w:p>
        </w:tc>
        <w:tc>
          <w:tcPr>
            <w:tcW w:w="1489" w:type="dxa"/>
            <w:gridSpan w:val="2"/>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Физическое развитие</w:t>
            </w:r>
          </w:p>
        </w:tc>
      </w:tr>
      <w:tr w:rsidR="00701CE2" w:rsidRPr="00701CE2" w:rsidTr="00AF0FBD">
        <w:tc>
          <w:tcPr>
            <w:tcW w:w="1101" w:type="dxa"/>
          </w:tcPr>
          <w:p w:rsidR="00701CE2" w:rsidRPr="00701CE2" w:rsidRDefault="00701CE2" w:rsidP="00701CE2">
            <w:pPr>
              <w:widowControl/>
              <w:autoSpaceDE/>
              <w:autoSpaceDN/>
              <w:rPr>
                <w:sz w:val="20"/>
                <w:szCs w:val="20"/>
                <w:lang w:val="en-US" w:eastAsia="ru-RU"/>
              </w:rPr>
            </w:pPr>
          </w:p>
        </w:tc>
        <w:tc>
          <w:tcPr>
            <w:tcW w:w="1196"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Кол-во детей</w:t>
            </w:r>
          </w:p>
        </w:tc>
        <w:tc>
          <w:tcPr>
            <w:tcW w:w="752" w:type="dxa"/>
          </w:tcPr>
          <w:p w:rsidR="00701CE2" w:rsidRPr="00701CE2" w:rsidRDefault="00701CE2" w:rsidP="00701CE2">
            <w:pPr>
              <w:widowControl/>
              <w:autoSpaceDE/>
              <w:autoSpaceDN/>
              <w:rPr>
                <w:sz w:val="20"/>
                <w:szCs w:val="20"/>
                <w:lang w:eastAsia="ru-RU"/>
              </w:rPr>
            </w:pPr>
            <w:r w:rsidRPr="00701CE2">
              <w:rPr>
                <w:sz w:val="20"/>
                <w:szCs w:val="20"/>
                <w:lang w:eastAsia="ru-RU"/>
              </w:rPr>
              <w:t>%</w:t>
            </w:r>
          </w:p>
        </w:tc>
        <w:tc>
          <w:tcPr>
            <w:tcW w:w="1213"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Кол-во детей</w:t>
            </w:r>
          </w:p>
        </w:tc>
        <w:tc>
          <w:tcPr>
            <w:tcW w:w="783" w:type="dxa"/>
          </w:tcPr>
          <w:p w:rsidR="00701CE2" w:rsidRPr="00701CE2" w:rsidRDefault="00701CE2" w:rsidP="00701CE2">
            <w:pPr>
              <w:widowControl/>
              <w:autoSpaceDE/>
              <w:autoSpaceDN/>
              <w:rPr>
                <w:sz w:val="20"/>
                <w:szCs w:val="20"/>
                <w:lang w:eastAsia="ru-RU"/>
              </w:rPr>
            </w:pPr>
            <w:r w:rsidRPr="00701CE2">
              <w:rPr>
                <w:sz w:val="20"/>
                <w:szCs w:val="20"/>
                <w:lang w:eastAsia="ru-RU"/>
              </w:rPr>
              <w:t>%</w:t>
            </w:r>
          </w:p>
        </w:tc>
        <w:tc>
          <w:tcPr>
            <w:tcW w:w="791"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Кол-во детей</w:t>
            </w:r>
          </w:p>
        </w:tc>
        <w:tc>
          <w:tcPr>
            <w:tcW w:w="838" w:type="dxa"/>
          </w:tcPr>
          <w:p w:rsidR="00701CE2" w:rsidRPr="00701CE2" w:rsidRDefault="00701CE2" w:rsidP="00701CE2">
            <w:pPr>
              <w:widowControl/>
              <w:autoSpaceDE/>
              <w:autoSpaceDN/>
              <w:rPr>
                <w:sz w:val="20"/>
                <w:szCs w:val="20"/>
                <w:lang w:eastAsia="ru-RU"/>
              </w:rPr>
            </w:pPr>
            <w:r w:rsidRPr="00701CE2">
              <w:rPr>
                <w:sz w:val="20"/>
                <w:szCs w:val="20"/>
                <w:lang w:eastAsia="ru-RU"/>
              </w:rPr>
              <w:t>%</w:t>
            </w:r>
          </w:p>
        </w:tc>
        <w:tc>
          <w:tcPr>
            <w:tcW w:w="1296"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Кол-во детей</w:t>
            </w:r>
          </w:p>
        </w:tc>
        <w:tc>
          <w:tcPr>
            <w:tcW w:w="889" w:type="dxa"/>
          </w:tcPr>
          <w:p w:rsidR="00701CE2" w:rsidRPr="00701CE2" w:rsidRDefault="00701CE2" w:rsidP="00701CE2">
            <w:pPr>
              <w:widowControl/>
              <w:autoSpaceDE/>
              <w:autoSpaceDN/>
              <w:rPr>
                <w:sz w:val="20"/>
                <w:szCs w:val="20"/>
                <w:lang w:eastAsia="ru-RU"/>
              </w:rPr>
            </w:pPr>
            <w:r w:rsidRPr="00701CE2">
              <w:rPr>
                <w:sz w:val="20"/>
                <w:szCs w:val="20"/>
                <w:lang w:eastAsia="ru-RU"/>
              </w:rPr>
              <w:t>%</w:t>
            </w:r>
          </w:p>
        </w:tc>
        <w:tc>
          <w:tcPr>
            <w:tcW w:w="1158"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Кол-во детей</w:t>
            </w:r>
          </w:p>
        </w:tc>
        <w:tc>
          <w:tcPr>
            <w:tcW w:w="331" w:type="dxa"/>
          </w:tcPr>
          <w:p w:rsidR="00701CE2" w:rsidRPr="00701CE2" w:rsidRDefault="00701CE2" w:rsidP="00701CE2">
            <w:pPr>
              <w:widowControl/>
              <w:autoSpaceDE/>
              <w:autoSpaceDN/>
              <w:rPr>
                <w:sz w:val="20"/>
                <w:szCs w:val="20"/>
                <w:lang w:eastAsia="ru-RU"/>
              </w:rPr>
            </w:pPr>
            <w:r w:rsidRPr="00701CE2">
              <w:rPr>
                <w:sz w:val="20"/>
                <w:szCs w:val="20"/>
                <w:lang w:eastAsia="ru-RU"/>
              </w:rPr>
              <w:t>%</w:t>
            </w:r>
          </w:p>
        </w:tc>
      </w:tr>
      <w:tr w:rsidR="00701CE2" w:rsidRPr="00701CE2" w:rsidTr="00AF0FBD">
        <w:tc>
          <w:tcPr>
            <w:tcW w:w="1101" w:type="dxa"/>
          </w:tcPr>
          <w:p w:rsidR="00701CE2" w:rsidRPr="00701CE2" w:rsidRDefault="00701CE2" w:rsidP="00701CE2">
            <w:pPr>
              <w:widowControl/>
              <w:autoSpaceDE/>
              <w:autoSpaceDN/>
              <w:rPr>
                <w:sz w:val="20"/>
                <w:szCs w:val="20"/>
                <w:lang w:val="en-US" w:eastAsia="ru-RU"/>
              </w:rPr>
            </w:pPr>
            <w:r w:rsidRPr="00701CE2">
              <w:rPr>
                <w:sz w:val="20"/>
                <w:szCs w:val="20"/>
                <w:lang w:val="en-US" w:eastAsia="ru-RU"/>
              </w:rPr>
              <w:t>I</w:t>
            </w:r>
          </w:p>
        </w:tc>
        <w:tc>
          <w:tcPr>
            <w:tcW w:w="1196"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3</w:t>
            </w:r>
          </w:p>
        </w:tc>
        <w:tc>
          <w:tcPr>
            <w:tcW w:w="752" w:type="dxa"/>
          </w:tcPr>
          <w:p w:rsidR="00701CE2" w:rsidRPr="00701CE2" w:rsidRDefault="00701CE2" w:rsidP="00701CE2">
            <w:pPr>
              <w:widowControl/>
              <w:autoSpaceDE/>
              <w:autoSpaceDN/>
              <w:rPr>
                <w:sz w:val="20"/>
                <w:szCs w:val="20"/>
                <w:lang w:eastAsia="ru-RU"/>
              </w:rPr>
            </w:pPr>
            <w:r w:rsidRPr="00701CE2">
              <w:rPr>
                <w:sz w:val="20"/>
                <w:szCs w:val="20"/>
                <w:lang w:eastAsia="ru-RU"/>
              </w:rPr>
              <w:t>17,6</w:t>
            </w:r>
          </w:p>
        </w:tc>
        <w:tc>
          <w:tcPr>
            <w:tcW w:w="1213"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3</w:t>
            </w:r>
          </w:p>
        </w:tc>
        <w:tc>
          <w:tcPr>
            <w:tcW w:w="783" w:type="dxa"/>
          </w:tcPr>
          <w:p w:rsidR="00701CE2" w:rsidRPr="00701CE2" w:rsidRDefault="00701CE2" w:rsidP="00701CE2">
            <w:pPr>
              <w:widowControl/>
              <w:autoSpaceDE/>
              <w:autoSpaceDN/>
              <w:rPr>
                <w:sz w:val="20"/>
                <w:szCs w:val="20"/>
                <w:lang w:eastAsia="ru-RU"/>
              </w:rPr>
            </w:pPr>
            <w:r w:rsidRPr="00701CE2">
              <w:rPr>
                <w:sz w:val="20"/>
                <w:szCs w:val="20"/>
                <w:lang w:eastAsia="ru-RU"/>
              </w:rPr>
              <w:t>17,6</w:t>
            </w:r>
          </w:p>
        </w:tc>
        <w:tc>
          <w:tcPr>
            <w:tcW w:w="791"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5</w:t>
            </w:r>
          </w:p>
        </w:tc>
        <w:tc>
          <w:tcPr>
            <w:tcW w:w="838" w:type="dxa"/>
          </w:tcPr>
          <w:p w:rsidR="00701CE2" w:rsidRPr="00701CE2" w:rsidRDefault="00701CE2" w:rsidP="00701CE2">
            <w:pPr>
              <w:widowControl/>
              <w:autoSpaceDE/>
              <w:autoSpaceDN/>
              <w:rPr>
                <w:sz w:val="20"/>
                <w:szCs w:val="20"/>
                <w:lang w:eastAsia="ru-RU"/>
              </w:rPr>
            </w:pPr>
            <w:r w:rsidRPr="00701CE2">
              <w:rPr>
                <w:sz w:val="20"/>
                <w:szCs w:val="20"/>
                <w:lang w:eastAsia="ru-RU"/>
              </w:rPr>
              <w:t>29,4</w:t>
            </w:r>
          </w:p>
        </w:tc>
        <w:tc>
          <w:tcPr>
            <w:tcW w:w="1296"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5</w:t>
            </w:r>
          </w:p>
        </w:tc>
        <w:tc>
          <w:tcPr>
            <w:tcW w:w="889" w:type="dxa"/>
          </w:tcPr>
          <w:p w:rsidR="00701CE2" w:rsidRPr="00701CE2" w:rsidRDefault="00701CE2" w:rsidP="00701CE2">
            <w:pPr>
              <w:widowControl/>
              <w:autoSpaceDE/>
              <w:autoSpaceDN/>
              <w:rPr>
                <w:sz w:val="20"/>
                <w:szCs w:val="20"/>
                <w:lang w:eastAsia="ru-RU"/>
              </w:rPr>
            </w:pPr>
            <w:r w:rsidRPr="00701CE2">
              <w:rPr>
                <w:sz w:val="20"/>
                <w:szCs w:val="20"/>
                <w:lang w:eastAsia="ru-RU"/>
              </w:rPr>
              <w:t>29,4</w:t>
            </w:r>
          </w:p>
        </w:tc>
        <w:tc>
          <w:tcPr>
            <w:tcW w:w="1158"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7</w:t>
            </w:r>
          </w:p>
        </w:tc>
        <w:tc>
          <w:tcPr>
            <w:tcW w:w="331" w:type="dxa"/>
          </w:tcPr>
          <w:p w:rsidR="00701CE2" w:rsidRPr="00701CE2" w:rsidRDefault="00701CE2" w:rsidP="00701CE2">
            <w:pPr>
              <w:widowControl/>
              <w:autoSpaceDE/>
              <w:autoSpaceDN/>
              <w:rPr>
                <w:sz w:val="20"/>
                <w:szCs w:val="20"/>
                <w:lang w:eastAsia="ru-RU"/>
              </w:rPr>
            </w:pPr>
            <w:r w:rsidRPr="00701CE2">
              <w:rPr>
                <w:sz w:val="20"/>
                <w:szCs w:val="20"/>
                <w:lang w:eastAsia="ru-RU"/>
              </w:rPr>
              <w:t>41,1</w:t>
            </w:r>
          </w:p>
        </w:tc>
      </w:tr>
      <w:tr w:rsidR="00701CE2" w:rsidRPr="00701CE2" w:rsidTr="00AF0FBD">
        <w:tc>
          <w:tcPr>
            <w:tcW w:w="1101" w:type="dxa"/>
          </w:tcPr>
          <w:p w:rsidR="00701CE2" w:rsidRPr="00701CE2" w:rsidRDefault="00701CE2" w:rsidP="00701CE2">
            <w:pPr>
              <w:widowControl/>
              <w:autoSpaceDE/>
              <w:autoSpaceDN/>
              <w:rPr>
                <w:sz w:val="20"/>
                <w:szCs w:val="20"/>
                <w:lang w:eastAsia="ru-RU"/>
              </w:rPr>
            </w:pPr>
            <w:r w:rsidRPr="00701CE2">
              <w:rPr>
                <w:sz w:val="20"/>
                <w:szCs w:val="20"/>
                <w:lang w:val="en-US" w:eastAsia="ru-RU"/>
              </w:rPr>
              <w:t>II</w:t>
            </w:r>
          </w:p>
        </w:tc>
        <w:tc>
          <w:tcPr>
            <w:tcW w:w="1196"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4</w:t>
            </w:r>
          </w:p>
        </w:tc>
        <w:tc>
          <w:tcPr>
            <w:tcW w:w="752" w:type="dxa"/>
          </w:tcPr>
          <w:p w:rsidR="00701CE2" w:rsidRPr="00701CE2" w:rsidRDefault="00701CE2" w:rsidP="00701CE2">
            <w:pPr>
              <w:widowControl/>
              <w:autoSpaceDE/>
              <w:autoSpaceDN/>
              <w:rPr>
                <w:sz w:val="20"/>
                <w:szCs w:val="20"/>
                <w:lang w:eastAsia="ru-RU"/>
              </w:rPr>
            </w:pPr>
            <w:r w:rsidRPr="00701CE2">
              <w:rPr>
                <w:sz w:val="20"/>
                <w:szCs w:val="20"/>
                <w:lang w:eastAsia="ru-RU"/>
              </w:rPr>
              <w:t>23,5</w:t>
            </w:r>
          </w:p>
        </w:tc>
        <w:tc>
          <w:tcPr>
            <w:tcW w:w="1213"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4</w:t>
            </w:r>
          </w:p>
        </w:tc>
        <w:tc>
          <w:tcPr>
            <w:tcW w:w="783" w:type="dxa"/>
          </w:tcPr>
          <w:p w:rsidR="00701CE2" w:rsidRPr="00701CE2" w:rsidRDefault="00701CE2" w:rsidP="00701CE2">
            <w:pPr>
              <w:widowControl/>
              <w:autoSpaceDE/>
              <w:autoSpaceDN/>
              <w:rPr>
                <w:sz w:val="20"/>
                <w:szCs w:val="20"/>
                <w:lang w:eastAsia="ru-RU"/>
              </w:rPr>
            </w:pPr>
            <w:r w:rsidRPr="00701CE2">
              <w:rPr>
                <w:sz w:val="20"/>
                <w:szCs w:val="20"/>
                <w:lang w:eastAsia="ru-RU"/>
              </w:rPr>
              <w:t>23,5</w:t>
            </w:r>
          </w:p>
        </w:tc>
        <w:tc>
          <w:tcPr>
            <w:tcW w:w="791"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2</w:t>
            </w:r>
          </w:p>
        </w:tc>
        <w:tc>
          <w:tcPr>
            <w:tcW w:w="838" w:type="dxa"/>
          </w:tcPr>
          <w:p w:rsidR="00701CE2" w:rsidRPr="00701CE2" w:rsidRDefault="00701CE2" w:rsidP="00701CE2">
            <w:pPr>
              <w:widowControl/>
              <w:autoSpaceDE/>
              <w:autoSpaceDN/>
              <w:rPr>
                <w:sz w:val="20"/>
                <w:szCs w:val="20"/>
                <w:lang w:eastAsia="ru-RU"/>
              </w:rPr>
            </w:pPr>
            <w:r w:rsidRPr="00701CE2">
              <w:rPr>
                <w:sz w:val="20"/>
                <w:szCs w:val="20"/>
                <w:lang w:eastAsia="ru-RU"/>
              </w:rPr>
              <w:t>11,7</w:t>
            </w:r>
          </w:p>
        </w:tc>
        <w:tc>
          <w:tcPr>
            <w:tcW w:w="1296"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2</w:t>
            </w:r>
          </w:p>
        </w:tc>
        <w:tc>
          <w:tcPr>
            <w:tcW w:w="889" w:type="dxa"/>
          </w:tcPr>
          <w:p w:rsidR="00701CE2" w:rsidRPr="00701CE2" w:rsidRDefault="00701CE2" w:rsidP="00701CE2">
            <w:pPr>
              <w:widowControl/>
              <w:autoSpaceDE/>
              <w:autoSpaceDN/>
              <w:rPr>
                <w:sz w:val="20"/>
                <w:szCs w:val="20"/>
                <w:lang w:eastAsia="ru-RU"/>
              </w:rPr>
            </w:pPr>
            <w:r w:rsidRPr="00701CE2">
              <w:rPr>
                <w:sz w:val="20"/>
                <w:szCs w:val="20"/>
                <w:lang w:eastAsia="ru-RU"/>
              </w:rPr>
              <w:t>11,7</w:t>
            </w:r>
          </w:p>
        </w:tc>
        <w:tc>
          <w:tcPr>
            <w:tcW w:w="1158"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5</w:t>
            </w:r>
          </w:p>
        </w:tc>
        <w:tc>
          <w:tcPr>
            <w:tcW w:w="331" w:type="dxa"/>
          </w:tcPr>
          <w:p w:rsidR="00701CE2" w:rsidRPr="00701CE2" w:rsidRDefault="00701CE2" w:rsidP="00701CE2">
            <w:pPr>
              <w:widowControl/>
              <w:autoSpaceDE/>
              <w:autoSpaceDN/>
              <w:rPr>
                <w:sz w:val="20"/>
                <w:szCs w:val="20"/>
                <w:lang w:eastAsia="ru-RU"/>
              </w:rPr>
            </w:pPr>
            <w:r w:rsidRPr="00701CE2">
              <w:rPr>
                <w:sz w:val="20"/>
                <w:szCs w:val="20"/>
                <w:lang w:eastAsia="ru-RU"/>
              </w:rPr>
              <w:t>29,4</w:t>
            </w:r>
          </w:p>
        </w:tc>
      </w:tr>
      <w:tr w:rsidR="00701CE2" w:rsidRPr="00701CE2" w:rsidTr="00AF0FBD">
        <w:tc>
          <w:tcPr>
            <w:tcW w:w="1101" w:type="dxa"/>
          </w:tcPr>
          <w:p w:rsidR="00701CE2" w:rsidRPr="00701CE2" w:rsidRDefault="00701CE2" w:rsidP="00701CE2">
            <w:pPr>
              <w:widowControl/>
              <w:autoSpaceDE/>
              <w:autoSpaceDN/>
              <w:rPr>
                <w:sz w:val="20"/>
                <w:szCs w:val="20"/>
                <w:lang w:val="en-US" w:eastAsia="ru-RU"/>
              </w:rPr>
            </w:pPr>
            <w:r w:rsidRPr="00701CE2">
              <w:rPr>
                <w:sz w:val="20"/>
                <w:szCs w:val="20"/>
                <w:lang w:val="en-US" w:eastAsia="ru-RU"/>
              </w:rPr>
              <w:t>III</w:t>
            </w:r>
          </w:p>
        </w:tc>
        <w:tc>
          <w:tcPr>
            <w:tcW w:w="1196"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10</w:t>
            </w:r>
          </w:p>
        </w:tc>
        <w:tc>
          <w:tcPr>
            <w:tcW w:w="752" w:type="dxa"/>
          </w:tcPr>
          <w:p w:rsidR="00701CE2" w:rsidRPr="00701CE2" w:rsidRDefault="00701CE2" w:rsidP="00701CE2">
            <w:pPr>
              <w:widowControl/>
              <w:autoSpaceDE/>
              <w:autoSpaceDN/>
              <w:rPr>
                <w:sz w:val="20"/>
                <w:szCs w:val="20"/>
                <w:lang w:eastAsia="ru-RU"/>
              </w:rPr>
            </w:pPr>
            <w:r w:rsidRPr="00701CE2">
              <w:rPr>
                <w:sz w:val="20"/>
                <w:szCs w:val="20"/>
                <w:lang w:eastAsia="ru-RU"/>
              </w:rPr>
              <w:t>58,8</w:t>
            </w:r>
          </w:p>
        </w:tc>
        <w:tc>
          <w:tcPr>
            <w:tcW w:w="1213"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10</w:t>
            </w:r>
          </w:p>
        </w:tc>
        <w:tc>
          <w:tcPr>
            <w:tcW w:w="783" w:type="dxa"/>
          </w:tcPr>
          <w:p w:rsidR="00701CE2" w:rsidRPr="00701CE2" w:rsidRDefault="00701CE2" w:rsidP="00701CE2">
            <w:pPr>
              <w:widowControl/>
              <w:autoSpaceDE/>
              <w:autoSpaceDN/>
              <w:rPr>
                <w:sz w:val="20"/>
                <w:szCs w:val="20"/>
                <w:lang w:eastAsia="ru-RU"/>
              </w:rPr>
            </w:pPr>
            <w:r w:rsidRPr="00701CE2">
              <w:rPr>
                <w:sz w:val="20"/>
                <w:szCs w:val="20"/>
                <w:lang w:eastAsia="ru-RU"/>
              </w:rPr>
              <w:t>58,8</w:t>
            </w:r>
          </w:p>
        </w:tc>
        <w:tc>
          <w:tcPr>
            <w:tcW w:w="791"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10</w:t>
            </w:r>
          </w:p>
        </w:tc>
        <w:tc>
          <w:tcPr>
            <w:tcW w:w="838" w:type="dxa"/>
          </w:tcPr>
          <w:p w:rsidR="00701CE2" w:rsidRPr="00701CE2" w:rsidRDefault="00701CE2" w:rsidP="00701CE2">
            <w:pPr>
              <w:widowControl/>
              <w:autoSpaceDE/>
              <w:autoSpaceDN/>
              <w:rPr>
                <w:sz w:val="20"/>
                <w:szCs w:val="20"/>
                <w:lang w:eastAsia="ru-RU"/>
              </w:rPr>
            </w:pPr>
            <w:r w:rsidRPr="00701CE2">
              <w:rPr>
                <w:sz w:val="20"/>
                <w:szCs w:val="20"/>
                <w:lang w:eastAsia="ru-RU"/>
              </w:rPr>
              <w:t>58,8</w:t>
            </w:r>
          </w:p>
        </w:tc>
        <w:tc>
          <w:tcPr>
            <w:tcW w:w="1296"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10</w:t>
            </w:r>
          </w:p>
        </w:tc>
        <w:tc>
          <w:tcPr>
            <w:tcW w:w="889" w:type="dxa"/>
          </w:tcPr>
          <w:p w:rsidR="00701CE2" w:rsidRPr="00701CE2" w:rsidRDefault="00701CE2" w:rsidP="00701CE2">
            <w:pPr>
              <w:widowControl/>
              <w:autoSpaceDE/>
              <w:autoSpaceDN/>
              <w:rPr>
                <w:sz w:val="20"/>
                <w:szCs w:val="20"/>
                <w:lang w:eastAsia="ru-RU"/>
              </w:rPr>
            </w:pPr>
            <w:r w:rsidRPr="00701CE2">
              <w:rPr>
                <w:sz w:val="20"/>
                <w:szCs w:val="20"/>
                <w:lang w:eastAsia="ru-RU"/>
              </w:rPr>
              <w:t>58,8</w:t>
            </w:r>
          </w:p>
        </w:tc>
        <w:tc>
          <w:tcPr>
            <w:tcW w:w="1158" w:type="dxa"/>
            <w:shd w:val="clear" w:color="auto" w:fill="auto"/>
          </w:tcPr>
          <w:p w:rsidR="00701CE2" w:rsidRPr="00701CE2" w:rsidRDefault="00701CE2" w:rsidP="00701CE2">
            <w:pPr>
              <w:widowControl/>
              <w:autoSpaceDE/>
              <w:autoSpaceDN/>
              <w:rPr>
                <w:sz w:val="20"/>
                <w:szCs w:val="20"/>
                <w:lang w:eastAsia="ru-RU"/>
              </w:rPr>
            </w:pPr>
            <w:r w:rsidRPr="00701CE2">
              <w:rPr>
                <w:sz w:val="20"/>
                <w:szCs w:val="20"/>
                <w:lang w:eastAsia="ru-RU"/>
              </w:rPr>
              <w:t>5</w:t>
            </w:r>
          </w:p>
        </w:tc>
        <w:tc>
          <w:tcPr>
            <w:tcW w:w="331" w:type="dxa"/>
          </w:tcPr>
          <w:p w:rsidR="00701CE2" w:rsidRPr="00701CE2" w:rsidRDefault="00701CE2" w:rsidP="00701CE2">
            <w:pPr>
              <w:widowControl/>
              <w:autoSpaceDE/>
              <w:autoSpaceDN/>
              <w:rPr>
                <w:sz w:val="20"/>
                <w:szCs w:val="20"/>
                <w:lang w:eastAsia="ru-RU"/>
              </w:rPr>
            </w:pPr>
            <w:r w:rsidRPr="00701CE2">
              <w:rPr>
                <w:sz w:val="20"/>
                <w:szCs w:val="20"/>
                <w:lang w:eastAsia="ru-RU"/>
              </w:rPr>
              <w:t>29,4</w:t>
            </w:r>
          </w:p>
        </w:tc>
      </w:tr>
    </w:tbl>
    <w:p w:rsidR="00701CE2" w:rsidRPr="00701CE2" w:rsidRDefault="00701CE2" w:rsidP="00701CE2">
      <w:pPr>
        <w:adjustRightInd w:val="0"/>
        <w:jc w:val="center"/>
        <w:rPr>
          <w:b/>
          <w:bCs/>
          <w:sz w:val="24"/>
          <w:szCs w:val="24"/>
          <w:lang w:eastAsia="ru-RU"/>
        </w:rPr>
      </w:pPr>
    </w:p>
    <w:p w:rsidR="00701CE2" w:rsidRPr="00AF0FBD" w:rsidRDefault="00701CE2" w:rsidP="00AF0FBD">
      <w:pPr>
        <w:widowControl/>
        <w:shd w:val="clear" w:color="auto" w:fill="FFFFFF"/>
        <w:tabs>
          <w:tab w:val="left" w:pos="993"/>
        </w:tabs>
        <w:autoSpaceDE/>
        <w:autoSpaceDN/>
        <w:ind w:left="851" w:right="570"/>
        <w:jc w:val="both"/>
        <w:rPr>
          <w:sz w:val="28"/>
          <w:szCs w:val="28"/>
          <w:lang w:eastAsia="ru-RU"/>
        </w:rPr>
      </w:pPr>
      <w:r w:rsidRPr="00AF0FBD">
        <w:rPr>
          <w:b/>
          <w:bCs/>
          <w:sz w:val="28"/>
          <w:szCs w:val="28"/>
          <w:lang w:eastAsia="ru-RU"/>
        </w:rPr>
        <w:t>Вывод: </w:t>
      </w:r>
      <w:r w:rsidRPr="00AF0FBD">
        <w:rPr>
          <w:sz w:val="28"/>
          <w:szCs w:val="28"/>
          <w:lang w:eastAsia="ru-RU"/>
        </w:rPr>
        <w:t>Проанализировав уровень деятельности по разделу, делаем вывод, что деятельность по разделам находится на среднем уровне.</w:t>
      </w:r>
    </w:p>
    <w:p w:rsidR="00701CE2" w:rsidRPr="00AF0FBD" w:rsidRDefault="00701CE2" w:rsidP="00AF0FBD">
      <w:pPr>
        <w:widowControl/>
        <w:shd w:val="clear" w:color="auto" w:fill="FFFFFF"/>
        <w:tabs>
          <w:tab w:val="left" w:pos="993"/>
        </w:tabs>
        <w:autoSpaceDE/>
        <w:autoSpaceDN/>
        <w:ind w:left="851" w:right="570"/>
        <w:jc w:val="both"/>
        <w:rPr>
          <w:sz w:val="28"/>
          <w:szCs w:val="28"/>
          <w:lang w:eastAsia="ru-RU"/>
        </w:rPr>
      </w:pPr>
      <w:r w:rsidRPr="00AF0FBD">
        <w:rPr>
          <w:sz w:val="28"/>
          <w:szCs w:val="28"/>
          <w:lang w:eastAsia="ru-RU"/>
        </w:rPr>
        <w:t xml:space="preserve">Проведя анализ адаптации </w:t>
      </w:r>
      <w:r w:rsidRPr="00AF0FBD">
        <w:rPr>
          <w:sz w:val="28"/>
          <w:szCs w:val="28"/>
          <w:lang w:val="ba-RU" w:eastAsia="ru-RU"/>
        </w:rPr>
        <w:t xml:space="preserve"> вновь прибывших </w:t>
      </w:r>
      <w:r w:rsidRPr="00AF0FBD">
        <w:rPr>
          <w:sz w:val="28"/>
          <w:szCs w:val="28"/>
          <w:lang w:eastAsia="ru-RU"/>
        </w:rPr>
        <w:t>детей  разновозрастной группы получили следующие результаты. В 2023 году вновь прибывших детей три. Адаптация прошла легко и без проблем,что составляет 100%.</w:t>
      </w:r>
    </w:p>
    <w:p w:rsidR="00701CE2" w:rsidRPr="00AF0FBD" w:rsidRDefault="00701CE2" w:rsidP="00AF0FBD">
      <w:pPr>
        <w:widowControl/>
        <w:shd w:val="clear" w:color="auto" w:fill="FFFFFF"/>
        <w:tabs>
          <w:tab w:val="left" w:pos="993"/>
        </w:tabs>
        <w:autoSpaceDE/>
        <w:autoSpaceDN/>
        <w:ind w:left="851" w:right="570"/>
        <w:jc w:val="both"/>
        <w:rPr>
          <w:bCs/>
          <w:sz w:val="28"/>
          <w:szCs w:val="28"/>
          <w:lang w:eastAsia="ru-RU"/>
        </w:rPr>
      </w:pPr>
      <w:r w:rsidRPr="00AF0FBD">
        <w:rPr>
          <w:sz w:val="28"/>
          <w:szCs w:val="28"/>
          <w:lang w:eastAsia="ru-RU"/>
        </w:rPr>
        <w:t>Одним из показателей качества дошкольного образования является уровень готовности детей к школьному обучению. Результаты заключительной диагностики, проведенной педагогами показали, что уровень подготовки к школе  удовлетворительный.  у детей сформирована учебная мотивация ,психологическая и физическая подготовленность.</w:t>
      </w:r>
    </w:p>
    <w:p w:rsidR="00701CE2" w:rsidRPr="00701CE2" w:rsidRDefault="00701CE2" w:rsidP="00AF0FBD">
      <w:pPr>
        <w:widowControl/>
        <w:tabs>
          <w:tab w:val="left" w:pos="851"/>
        </w:tabs>
        <w:autoSpaceDE/>
        <w:autoSpaceDN/>
        <w:ind w:left="567" w:right="570"/>
        <w:jc w:val="center"/>
        <w:rPr>
          <w:b/>
          <w:sz w:val="28"/>
          <w:szCs w:val="28"/>
          <w:lang w:eastAsia="ru-RU"/>
        </w:rPr>
      </w:pPr>
    </w:p>
    <w:p w:rsidR="005D0956" w:rsidRPr="00AF0FBD" w:rsidRDefault="005D0956" w:rsidP="00AF0FBD">
      <w:pPr>
        <w:tabs>
          <w:tab w:val="left" w:pos="851"/>
        </w:tabs>
        <w:spacing w:before="200" w:line="434" w:lineRule="auto"/>
        <w:ind w:left="567" w:right="570"/>
        <w:rPr>
          <w:sz w:val="28"/>
          <w:szCs w:val="28"/>
        </w:rPr>
      </w:pPr>
    </w:p>
    <w:p w:rsidR="005D0956" w:rsidRDefault="005D0956" w:rsidP="00AF0FBD">
      <w:pPr>
        <w:sectPr w:rsidR="005D0956">
          <w:pgSz w:w="11910" w:h="16840"/>
          <w:pgMar w:top="1040" w:right="0" w:bottom="280" w:left="0" w:header="720" w:footer="720" w:gutter="0"/>
          <w:cols w:space="720"/>
        </w:sectPr>
      </w:pPr>
    </w:p>
    <w:p w:rsidR="005D0956" w:rsidRPr="00717FFE" w:rsidRDefault="00674737" w:rsidP="00AF0FBD">
      <w:pPr>
        <w:pStyle w:val="a3"/>
        <w:spacing w:before="243" w:line="276" w:lineRule="auto"/>
        <w:ind w:left="1134" w:right="853"/>
        <w:rPr>
          <w:sz w:val="28"/>
          <w:szCs w:val="28"/>
        </w:rPr>
      </w:pPr>
      <w:r w:rsidRPr="00717FFE">
        <w:rPr>
          <w:sz w:val="28"/>
          <w:szCs w:val="28"/>
        </w:rPr>
        <w:lastRenderedPageBreak/>
        <w:t>Образовательная программа (ОП) дошкольного образования всеми возрастными группами освоена на кон</w:t>
      </w:r>
      <w:r w:rsidR="00395951" w:rsidRPr="00717FFE">
        <w:rPr>
          <w:sz w:val="28"/>
          <w:szCs w:val="28"/>
        </w:rPr>
        <w:t>ец 2022-2023 учебного года на 65,3</w:t>
      </w:r>
      <w:r w:rsidRPr="00717FFE">
        <w:rPr>
          <w:sz w:val="28"/>
          <w:szCs w:val="28"/>
        </w:rPr>
        <w:t>%.</w:t>
      </w:r>
    </w:p>
    <w:p w:rsidR="005D0956" w:rsidRPr="00717FFE" w:rsidRDefault="00674737">
      <w:pPr>
        <w:pStyle w:val="a3"/>
        <w:spacing w:before="201" w:line="276" w:lineRule="auto"/>
        <w:ind w:right="852" w:firstLine="454"/>
        <w:rPr>
          <w:sz w:val="28"/>
          <w:szCs w:val="28"/>
        </w:rPr>
      </w:pPr>
      <w:r w:rsidRPr="00717FFE">
        <w:rPr>
          <w:sz w:val="28"/>
          <w:szCs w:val="28"/>
        </w:rPr>
        <w:t>Высокий</w:t>
      </w:r>
      <w:r w:rsidRPr="00717FFE">
        <w:rPr>
          <w:spacing w:val="40"/>
          <w:sz w:val="28"/>
          <w:szCs w:val="28"/>
        </w:rPr>
        <w:t xml:space="preserve"> </w:t>
      </w:r>
      <w:r w:rsidRPr="00717FFE">
        <w:rPr>
          <w:sz w:val="28"/>
          <w:szCs w:val="28"/>
        </w:rPr>
        <w:t>уровень</w:t>
      </w:r>
      <w:r w:rsidRPr="00717FFE">
        <w:rPr>
          <w:spacing w:val="40"/>
          <w:sz w:val="28"/>
          <w:szCs w:val="28"/>
        </w:rPr>
        <w:t xml:space="preserve"> </w:t>
      </w:r>
      <w:r w:rsidRPr="00717FFE">
        <w:rPr>
          <w:sz w:val="28"/>
          <w:szCs w:val="28"/>
        </w:rPr>
        <w:t>освоения ОП ДО по образовательной</w:t>
      </w:r>
      <w:r w:rsidRPr="00717FFE">
        <w:rPr>
          <w:spacing w:val="40"/>
          <w:sz w:val="28"/>
          <w:szCs w:val="28"/>
        </w:rPr>
        <w:t xml:space="preserve"> </w:t>
      </w:r>
      <w:r w:rsidRPr="00717FFE">
        <w:rPr>
          <w:sz w:val="28"/>
          <w:szCs w:val="28"/>
        </w:rPr>
        <w:t>об</w:t>
      </w:r>
      <w:r w:rsidR="00395951" w:rsidRPr="00717FFE">
        <w:rPr>
          <w:sz w:val="28"/>
          <w:szCs w:val="28"/>
        </w:rPr>
        <w:t>ласти «Физическое развитие» - 41,1</w:t>
      </w:r>
      <w:r w:rsidRPr="00717FFE">
        <w:rPr>
          <w:sz w:val="28"/>
          <w:szCs w:val="28"/>
        </w:rPr>
        <w:t>% и «Социаль</w:t>
      </w:r>
      <w:r w:rsidR="00395951" w:rsidRPr="00717FFE">
        <w:rPr>
          <w:sz w:val="28"/>
          <w:szCs w:val="28"/>
        </w:rPr>
        <w:t>но-коммуникативное развитие»- 58,8</w:t>
      </w:r>
      <w:r w:rsidRPr="00717FFE">
        <w:rPr>
          <w:sz w:val="28"/>
          <w:szCs w:val="28"/>
        </w:rPr>
        <w:t>%. Несмотря на то, что все образовательные области ОП ДО освоены в</w:t>
      </w:r>
      <w:r w:rsidR="00395951" w:rsidRPr="00717FFE">
        <w:rPr>
          <w:sz w:val="28"/>
          <w:szCs w:val="28"/>
        </w:rPr>
        <w:t xml:space="preserve"> целом воспитанниками на среднем</w:t>
      </w:r>
      <w:r w:rsidRPr="00717FFE">
        <w:rPr>
          <w:sz w:val="28"/>
          <w:szCs w:val="28"/>
        </w:rPr>
        <w:t xml:space="preserve"> уровне, ниже всех уровень освоения программы</w:t>
      </w:r>
      <w:r w:rsidRPr="00717FFE">
        <w:rPr>
          <w:spacing w:val="40"/>
          <w:sz w:val="28"/>
          <w:szCs w:val="28"/>
        </w:rPr>
        <w:t xml:space="preserve"> </w:t>
      </w:r>
      <w:r w:rsidRPr="00717FFE">
        <w:rPr>
          <w:sz w:val="28"/>
          <w:szCs w:val="28"/>
        </w:rPr>
        <w:t xml:space="preserve"> по образовательным </w:t>
      </w:r>
      <w:r w:rsidRPr="00717FFE">
        <w:rPr>
          <w:spacing w:val="-2"/>
          <w:sz w:val="28"/>
          <w:szCs w:val="28"/>
        </w:rPr>
        <w:t>областям:</w:t>
      </w:r>
    </w:p>
    <w:p w:rsidR="00AF0FBD" w:rsidRPr="00717FFE" w:rsidRDefault="00674737" w:rsidP="00AF0FBD">
      <w:pPr>
        <w:tabs>
          <w:tab w:val="left" w:pos="1348"/>
        </w:tabs>
        <w:spacing w:before="67"/>
        <w:ind w:left="1134" w:right="853"/>
        <w:rPr>
          <w:b/>
          <w:sz w:val="28"/>
          <w:szCs w:val="28"/>
        </w:rPr>
      </w:pPr>
      <w:r w:rsidRPr="00717FFE">
        <w:rPr>
          <w:b/>
          <w:sz w:val="28"/>
          <w:szCs w:val="28"/>
        </w:rPr>
        <w:t>«Речевое развитие»</w:t>
      </w:r>
      <w:r w:rsidRPr="00717FFE">
        <w:rPr>
          <w:b/>
          <w:spacing w:val="40"/>
          <w:sz w:val="28"/>
          <w:szCs w:val="28"/>
        </w:rPr>
        <w:t xml:space="preserve"> </w:t>
      </w:r>
      <w:r w:rsidRPr="00717FFE">
        <w:rPr>
          <w:b/>
          <w:sz w:val="28"/>
          <w:szCs w:val="28"/>
        </w:rPr>
        <w:t>-</w:t>
      </w:r>
      <w:r w:rsidRPr="00717FFE">
        <w:rPr>
          <w:b/>
          <w:spacing w:val="40"/>
          <w:sz w:val="28"/>
          <w:szCs w:val="28"/>
        </w:rPr>
        <w:t xml:space="preserve"> </w:t>
      </w:r>
      <w:r w:rsidR="00395951" w:rsidRPr="00717FFE">
        <w:rPr>
          <w:b/>
          <w:sz w:val="28"/>
          <w:szCs w:val="28"/>
        </w:rPr>
        <w:t>40,1%.</w:t>
      </w:r>
    </w:p>
    <w:p w:rsidR="00AF0FBD" w:rsidRPr="00AF0FBD" w:rsidRDefault="00395951" w:rsidP="00AF0FBD">
      <w:pPr>
        <w:tabs>
          <w:tab w:val="left" w:pos="1348"/>
        </w:tabs>
        <w:spacing w:before="67"/>
        <w:ind w:left="1134" w:right="853"/>
        <w:rPr>
          <w:sz w:val="28"/>
          <w:szCs w:val="28"/>
        </w:rPr>
      </w:pPr>
      <w:r w:rsidRPr="00AF0FBD">
        <w:rPr>
          <w:sz w:val="28"/>
          <w:szCs w:val="28"/>
        </w:rPr>
        <w:t xml:space="preserve"> Это объясняется тем, что   в ОУ</w:t>
      </w:r>
      <w:r w:rsidR="00674737" w:rsidRPr="00AF0FBD">
        <w:rPr>
          <w:sz w:val="28"/>
          <w:szCs w:val="28"/>
        </w:rPr>
        <w:t xml:space="preserve"> у более 40% детей слабая речевая активность, недостаточно развита мелкая моторика рук. На результаты повлияло и то, что в</w:t>
      </w:r>
      <w:r w:rsidR="00674737" w:rsidRPr="00AF0FBD">
        <w:rPr>
          <w:spacing w:val="40"/>
          <w:sz w:val="28"/>
          <w:szCs w:val="28"/>
        </w:rPr>
        <w:t xml:space="preserve"> </w:t>
      </w:r>
      <w:r w:rsidR="00674737" w:rsidRPr="00AF0FBD">
        <w:rPr>
          <w:sz w:val="28"/>
          <w:szCs w:val="28"/>
        </w:rPr>
        <w:t>группах</w:t>
      </w:r>
      <w:r w:rsidR="00674737" w:rsidRPr="00AF0FBD">
        <w:rPr>
          <w:spacing w:val="40"/>
          <w:sz w:val="28"/>
          <w:szCs w:val="28"/>
        </w:rPr>
        <w:t xml:space="preserve"> </w:t>
      </w:r>
      <w:r w:rsidR="00674737" w:rsidRPr="00AF0FBD">
        <w:rPr>
          <w:sz w:val="28"/>
          <w:szCs w:val="28"/>
        </w:rPr>
        <w:t>есть дети с непостоянным посещением сада. Такие дети обладают низким показателем самоконтроля, низкой концентрацией внимания н</w:t>
      </w:r>
      <w:r w:rsidR="00AF0FBD" w:rsidRPr="00AF0FBD">
        <w:rPr>
          <w:sz w:val="28"/>
          <w:szCs w:val="28"/>
        </w:rPr>
        <w:t>а выполнение поставленных задач.</w:t>
      </w:r>
    </w:p>
    <w:p w:rsidR="00AF0FBD" w:rsidRPr="00AF0FBD" w:rsidRDefault="00AF0FBD" w:rsidP="00AF0FBD">
      <w:pPr>
        <w:tabs>
          <w:tab w:val="left" w:pos="1348"/>
        </w:tabs>
        <w:spacing w:before="67"/>
        <w:ind w:left="1134" w:right="853"/>
        <w:rPr>
          <w:b/>
          <w:sz w:val="28"/>
          <w:szCs w:val="28"/>
        </w:rPr>
      </w:pPr>
      <w:r w:rsidRPr="00AF0FBD">
        <w:rPr>
          <w:b/>
          <w:sz w:val="28"/>
          <w:szCs w:val="28"/>
        </w:rPr>
        <w:t>«Познавательное</w:t>
      </w:r>
      <w:r w:rsidRPr="00AF0FBD">
        <w:rPr>
          <w:b/>
          <w:spacing w:val="-10"/>
          <w:sz w:val="28"/>
          <w:szCs w:val="28"/>
        </w:rPr>
        <w:t xml:space="preserve"> </w:t>
      </w:r>
      <w:r w:rsidRPr="00AF0FBD">
        <w:rPr>
          <w:b/>
          <w:sz w:val="28"/>
          <w:szCs w:val="28"/>
        </w:rPr>
        <w:t>развитие»</w:t>
      </w:r>
      <w:r w:rsidRPr="00AF0FBD">
        <w:rPr>
          <w:b/>
          <w:spacing w:val="-9"/>
          <w:sz w:val="28"/>
          <w:szCs w:val="28"/>
        </w:rPr>
        <w:t xml:space="preserve"> </w:t>
      </w:r>
      <w:r w:rsidRPr="00AF0FBD">
        <w:rPr>
          <w:b/>
          <w:sz w:val="28"/>
          <w:szCs w:val="28"/>
        </w:rPr>
        <w:t>-</w:t>
      </w:r>
      <w:r w:rsidRPr="00AF0FBD">
        <w:rPr>
          <w:b/>
          <w:spacing w:val="-9"/>
          <w:sz w:val="28"/>
          <w:szCs w:val="28"/>
        </w:rPr>
        <w:t xml:space="preserve"> </w:t>
      </w:r>
      <w:r w:rsidRPr="00AF0FBD">
        <w:rPr>
          <w:b/>
          <w:spacing w:val="-4"/>
          <w:sz w:val="28"/>
          <w:szCs w:val="28"/>
        </w:rPr>
        <w:t>58.8%.</w:t>
      </w:r>
    </w:p>
    <w:p w:rsidR="00AF0FBD" w:rsidRPr="00AF0FBD" w:rsidRDefault="00AF0FBD" w:rsidP="00AF0FBD">
      <w:pPr>
        <w:pStyle w:val="a3"/>
        <w:spacing w:before="246" w:line="276" w:lineRule="auto"/>
        <w:ind w:right="849"/>
        <w:rPr>
          <w:sz w:val="28"/>
          <w:szCs w:val="28"/>
        </w:rPr>
      </w:pPr>
      <w:r w:rsidRPr="00AF0FBD">
        <w:rPr>
          <w:b/>
          <w:sz w:val="28"/>
          <w:szCs w:val="28"/>
        </w:rPr>
        <w:t xml:space="preserve">Причины: </w:t>
      </w:r>
      <w:r w:rsidR="00015AC1">
        <w:rPr>
          <w:sz w:val="28"/>
          <w:szCs w:val="28"/>
        </w:rPr>
        <w:t>при планировании воспитатели не</w:t>
      </w:r>
      <w:r w:rsidRPr="00AF0FBD">
        <w:rPr>
          <w:sz w:val="28"/>
          <w:szCs w:val="28"/>
        </w:rPr>
        <w:t>достаточно уделяют внимание работе по экспериментально-исследовательской деятельности. Необходимо более чаще заинтересовывать детей к самостоятельной исследовательской деятельности, создавать проблемные ситуации, формировать умения задавать вопросы, определять задачи и умения находить решения и делать выводы.</w:t>
      </w:r>
    </w:p>
    <w:p w:rsidR="005D0956" w:rsidRPr="00AF0FBD" w:rsidRDefault="00674737" w:rsidP="00AF0FBD">
      <w:pPr>
        <w:pStyle w:val="a3"/>
        <w:spacing w:line="276" w:lineRule="auto"/>
        <w:ind w:right="848"/>
        <w:rPr>
          <w:sz w:val="28"/>
          <w:szCs w:val="28"/>
        </w:rPr>
      </w:pPr>
      <w:r w:rsidRPr="00AF0FBD">
        <w:rPr>
          <w:b/>
          <w:sz w:val="28"/>
          <w:szCs w:val="28"/>
        </w:rPr>
        <w:t xml:space="preserve">Рекомендации: </w:t>
      </w:r>
      <w:r w:rsidRPr="00AF0FBD">
        <w:rPr>
          <w:sz w:val="28"/>
          <w:szCs w:val="28"/>
        </w:rPr>
        <w:t>В</w:t>
      </w:r>
      <w:r w:rsidR="00395951" w:rsidRPr="00AF0FBD">
        <w:rPr>
          <w:sz w:val="28"/>
          <w:szCs w:val="28"/>
        </w:rPr>
        <w:t>оспитателям</w:t>
      </w:r>
      <w:r w:rsidRPr="00AF0FBD">
        <w:rPr>
          <w:sz w:val="28"/>
          <w:szCs w:val="28"/>
        </w:rPr>
        <w:t xml:space="preserve"> вести целенаправленную работу</w:t>
      </w:r>
      <w:r w:rsidRPr="00AF0FBD">
        <w:rPr>
          <w:spacing w:val="40"/>
          <w:sz w:val="28"/>
          <w:szCs w:val="28"/>
        </w:rPr>
        <w:t xml:space="preserve"> </w:t>
      </w:r>
      <w:r w:rsidRPr="00AF0FBD">
        <w:rPr>
          <w:sz w:val="28"/>
          <w:szCs w:val="28"/>
        </w:rPr>
        <w:t>по повышению качества освоения программного материала по образовательным областям «Познавательное развитие», «Речевое развитие».</w:t>
      </w:r>
    </w:p>
    <w:p w:rsidR="005D0956" w:rsidRPr="00AF0FBD" w:rsidRDefault="00674737" w:rsidP="00AF0FBD">
      <w:pPr>
        <w:pStyle w:val="a5"/>
        <w:numPr>
          <w:ilvl w:val="0"/>
          <w:numId w:val="8"/>
        </w:numPr>
        <w:tabs>
          <w:tab w:val="left" w:pos="1398"/>
        </w:tabs>
        <w:spacing w:line="276" w:lineRule="auto"/>
        <w:ind w:right="851" w:firstLine="0"/>
        <w:jc w:val="both"/>
        <w:rPr>
          <w:sz w:val="28"/>
          <w:szCs w:val="28"/>
        </w:rPr>
      </w:pPr>
      <w:r w:rsidRPr="00AF0FBD">
        <w:rPr>
          <w:sz w:val="28"/>
          <w:szCs w:val="28"/>
        </w:rPr>
        <w:t xml:space="preserve">при планировании воспитательно-образовательной работы учитывать результаты </w:t>
      </w:r>
      <w:r w:rsidRPr="00AF0FBD">
        <w:rPr>
          <w:spacing w:val="-2"/>
          <w:sz w:val="28"/>
          <w:szCs w:val="28"/>
        </w:rPr>
        <w:t>мониторинга;</w:t>
      </w:r>
    </w:p>
    <w:p w:rsidR="005D0956" w:rsidRPr="00AF0FBD" w:rsidRDefault="00674737" w:rsidP="00AF0FBD">
      <w:pPr>
        <w:pStyle w:val="a5"/>
        <w:numPr>
          <w:ilvl w:val="0"/>
          <w:numId w:val="8"/>
        </w:numPr>
        <w:tabs>
          <w:tab w:val="left" w:pos="1403"/>
        </w:tabs>
        <w:spacing w:line="276" w:lineRule="auto"/>
        <w:ind w:right="853" w:firstLine="0"/>
        <w:rPr>
          <w:sz w:val="28"/>
          <w:szCs w:val="28"/>
        </w:rPr>
      </w:pPr>
      <w:r w:rsidRPr="00AF0FBD">
        <w:rPr>
          <w:sz w:val="28"/>
          <w:szCs w:val="28"/>
        </w:rPr>
        <w:t>повышать</w:t>
      </w:r>
      <w:r w:rsidRPr="00AF0FBD">
        <w:rPr>
          <w:spacing w:val="80"/>
          <w:sz w:val="28"/>
          <w:szCs w:val="28"/>
        </w:rPr>
        <w:t xml:space="preserve"> </w:t>
      </w:r>
      <w:r w:rsidRPr="00AF0FBD">
        <w:rPr>
          <w:sz w:val="28"/>
          <w:szCs w:val="28"/>
        </w:rPr>
        <w:t>свой</w:t>
      </w:r>
      <w:r w:rsidRPr="00AF0FBD">
        <w:rPr>
          <w:spacing w:val="80"/>
          <w:sz w:val="28"/>
          <w:szCs w:val="28"/>
        </w:rPr>
        <w:t xml:space="preserve"> </w:t>
      </w:r>
      <w:r w:rsidRPr="00AF0FBD">
        <w:rPr>
          <w:sz w:val="28"/>
          <w:szCs w:val="28"/>
        </w:rPr>
        <w:t>уровень</w:t>
      </w:r>
      <w:r w:rsidRPr="00AF0FBD">
        <w:rPr>
          <w:spacing w:val="80"/>
          <w:sz w:val="28"/>
          <w:szCs w:val="28"/>
        </w:rPr>
        <w:t xml:space="preserve"> </w:t>
      </w:r>
      <w:r w:rsidRPr="00AF0FBD">
        <w:rPr>
          <w:sz w:val="28"/>
          <w:szCs w:val="28"/>
        </w:rPr>
        <w:t>профессионального</w:t>
      </w:r>
      <w:r w:rsidRPr="00AF0FBD">
        <w:rPr>
          <w:spacing w:val="80"/>
          <w:sz w:val="28"/>
          <w:szCs w:val="28"/>
        </w:rPr>
        <w:t xml:space="preserve"> </w:t>
      </w:r>
      <w:r w:rsidRPr="00AF0FBD">
        <w:rPr>
          <w:sz w:val="28"/>
          <w:szCs w:val="28"/>
        </w:rPr>
        <w:t>мастерства</w:t>
      </w:r>
      <w:r w:rsidRPr="00AF0FBD">
        <w:rPr>
          <w:spacing w:val="80"/>
          <w:sz w:val="28"/>
          <w:szCs w:val="28"/>
        </w:rPr>
        <w:t xml:space="preserve"> </w:t>
      </w:r>
      <w:r w:rsidRPr="00AF0FBD">
        <w:rPr>
          <w:sz w:val="28"/>
          <w:szCs w:val="28"/>
        </w:rPr>
        <w:t>через</w:t>
      </w:r>
      <w:r w:rsidRPr="00AF0FBD">
        <w:rPr>
          <w:spacing w:val="80"/>
          <w:sz w:val="28"/>
          <w:szCs w:val="28"/>
        </w:rPr>
        <w:t xml:space="preserve"> </w:t>
      </w:r>
      <w:r w:rsidRPr="00AF0FBD">
        <w:rPr>
          <w:sz w:val="28"/>
          <w:szCs w:val="28"/>
        </w:rPr>
        <w:t>посещение</w:t>
      </w:r>
      <w:r w:rsidRPr="00AF0FBD">
        <w:rPr>
          <w:spacing w:val="80"/>
          <w:sz w:val="28"/>
          <w:szCs w:val="28"/>
        </w:rPr>
        <w:t xml:space="preserve"> </w:t>
      </w:r>
      <w:r w:rsidR="00395951" w:rsidRPr="00AF0FBD">
        <w:rPr>
          <w:sz w:val="28"/>
          <w:szCs w:val="28"/>
        </w:rPr>
        <w:t>Р</w:t>
      </w:r>
      <w:r w:rsidRPr="00AF0FBD">
        <w:rPr>
          <w:sz w:val="28"/>
          <w:szCs w:val="28"/>
        </w:rPr>
        <w:t>МО,</w:t>
      </w:r>
      <w:r w:rsidRPr="00AF0FBD">
        <w:rPr>
          <w:spacing w:val="40"/>
          <w:sz w:val="28"/>
          <w:szCs w:val="28"/>
        </w:rPr>
        <w:t xml:space="preserve"> </w:t>
      </w:r>
      <w:r w:rsidRPr="00AF0FBD">
        <w:rPr>
          <w:sz w:val="28"/>
          <w:szCs w:val="28"/>
        </w:rPr>
        <w:t>прохождение КПК, процедуру аттестации, просмотров вебинаров;</w:t>
      </w:r>
    </w:p>
    <w:p w:rsidR="005D0956" w:rsidRPr="00AF0FBD" w:rsidRDefault="00674737" w:rsidP="00AF0FBD">
      <w:pPr>
        <w:pStyle w:val="a5"/>
        <w:numPr>
          <w:ilvl w:val="0"/>
          <w:numId w:val="8"/>
        </w:numPr>
        <w:tabs>
          <w:tab w:val="left" w:pos="1285"/>
        </w:tabs>
        <w:spacing w:line="276" w:lineRule="auto"/>
        <w:ind w:right="858" w:firstLine="0"/>
        <w:jc w:val="both"/>
        <w:rPr>
          <w:sz w:val="28"/>
          <w:szCs w:val="28"/>
        </w:rPr>
      </w:pPr>
      <w:r w:rsidRPr="00AF0FBD">
        <w:rPr>
          <w:sz w:val="28"/>
          <w:szCs w:val="28"/>
        </w:rPr>
        <w:t>в течение года продолжать развивать речевые и коммуникативные умения детей в непосредственно</w:t>
      </w:r>
      <w:r w:rsidRPr="00AF0FBD">
        <w:rPr>
          <w:spacing w:val="40"/>
          <w:sz w:val="28"/>
          <w:szCs w:val="28"/>
        </w:rPr>
        <w:t xml:space="preserve"> </w:t>
      </w:r>
      <w:r w:rsidRPr="00AF0FBD">
        <w:rPr>
          <w:sz w:val="28"/>
          <w:szCs w:val="28"/>
        </w:rPr>
        <w:t>образовательной</w:t>
      </w:r>
      <w:r w:rsidRPr="00AF0FBD">
        <w:rPr>
          <w:spacing w:val="40"/>
          <w:sz w:val="28"/>
          <w:szCs w:val="28"/>
        </w:rPr>
        <w:t xml:space="preserve"> </w:t>
      </w:r>
      <w:r w:rsidRPr="00AF0FBD">
        <w:rPr>
          <w:sz w:val="28"/>
          <w:szCs w:val="28"/>
        </w:rPr>
        <w:t>деятельности</w:t>
      </w:r>
      <w:r w:rsidRPr="00AF0FBD">
        <w:rPr>
          <w:spacing w:val="40"/>
          <w:sz w:val="28"/>
          <w:szCs w:val="28"/>
        </w:rPr>
        <w:t xml:space="preserve"> </w:t>
      </w:r>
      <w:r w:rsidRPr="00AF0FBD">
        <w:rPr>
          <w:sz w:val="28"/>
          <w:szCs w:val="28"/>
        </w:rPr>
        <w:t>и</w:t>
      </w:r>
      <w:r w:rsidRPr="00AF0FBD">
        <w:rPr>
          <w:spacing w:val="40"/>
          <w:sz w:val="28"/>
          <w:szCs w:val="28"/>
        </w:rPr>
        <w:t xml:space="preserve"> </w:t>
      </w:r>
      <w:r w:rsidRPr="00AF0FBD">
        <w:rPr>
          <w:sz w:val="28"/>
          <w:szCs w:val="28"/>
        </w:rPr>
        <w:t>в индивидуальной работе с детьми;</w:t>
      </w:r>
    </w:p>
    <w:p w:rsidR="005D0956" w:rsidRPr="00AF0FBD" w:rsidRDefault="00674737" w:rsidP="00AF0FBD">
      <w:pPr>
        <w:pStyle w:val="a5"/>
        <w:numPr>
          <w:ilvl w:val="0"/>
          <w:numId w:val="8"/>
        </w:numPr>
        <w:tabs>
          <w:tab w:val="left" w:pos="1381"/>
        </w:tabs>
        <w:spacing w:line="276" w:lineRule="auto"/>
        <w:ind w:right="853" w:firstLine="0"/>
        <w:rPr>
          <w:sz w:val="28"/>
          <w:szCs w:val="28"/>
        </w:rPr>
      </w:pPr>
      <w:r w:rsidRPr="00AF0FBD">
        <w:rPr>
          <w:sz w:val="28"/>
          <w:szCs w:val="28"/>
        </w:rPr>
        <w:t>вовлекать</w:t>
      </w:r>
      <w:r w:rsidRPr="00AF0FBD">
        <w:rPr>
          <w:spacing w:val="80"/>
          <w:sz w:val="28"/>
          <w:szCs w:val="28"/>
        </w:rPr>
        <w:t xml:space="preserve"> </w:t>
      </w:r>
      <w:r w:rsidRPr="00AF0FBD">
        <w:rPr>
          <w:sz w:val="28"/>
          <w:szCs w:val="28"/>
        </w:rPr>
        <w:t>родителей</w:t>
      </w:r>
      <w:r w:rsidRPr="00AF0FBD">
        <w:rPr>
          <w:spacing w:val="80"/>
          <w:sz w:val="28"/>
          <w:szCs w:val="28"/>
        </w:rPr>
        <w:t xml:space="preserve"> </w:t>
      </w:r>
      <w:r w:rsidRPr="00AF0FBD">
        <w:rPr>
          <w:sz w:val="28"/>
          <w:szCs w:val="28"/>
        </w:rPr>
        <w:t>в</w:t>
      </w:r>
      <w:r w:rsidRPr="00AF0FBD">
        <w:rPr>
          <w:spacing w:val="80"/>
          <w:sz w:val="28"/>
          <w:szCs w:val="28"/>
        </w:rPr>
        <w:t xml:space="preserve"> </w:t>
      </w:r>
      <w:r w:rsidRPr="00AF0FBD">
        <w:rPr>
          <w:sz w:val="28"/>
          <w:szCs w:val="28"/>
        </w:rPr>
        <w:t>совместное</w:t>
      </w:r>
      <w:r w:rsidRPr="00AF0FBD">
        <w:rPr>
          <w:spacing w:val="80"/>
          <w:sz w:val="28"/>
          <w:szCs w:val="28"/>
        </w:rPr>
        <w:t xml:space="preserve"> </w:t>
      </w:r>
      <w:r w:rsidRPr="00AF0FBD">
        <w:rPr>
          <w:sz w:val="28"/>
          <w:szCs w:val="28"/>
        </w:rPr>
        <w:t>с</w:t>
      </w:r>
      <w:r w:rsidRPr="00AF0FBD">
        <w:rPr>
          <w:spacing w:val="80"/>
          <w:sz w:val="28"/>
          <w:szCs w:val="28"/>
        </w:rPr>
        <w:t xml:space="preserve"> </w:t>
      </w:r>
      <w:r w:rsidRPr="00AF0FBD">
        <w:rPr>
          <w:sz w:val="28"/>
          <w:szCs w:val="28"/>
        </w:rPr>
        <w:t>ребенком</w:t>
      </w:r>
      <w:r w:rsidRPr="00AF0FBD">
        <w:rPr>
          <w:spacing w:val="80"/>
          <w:sz w:val="28"/>
          <w:szCs w:val="28"/>
        </w:rPr>
        <w:t xml:space="preserve">  </w:t>
      </w:r>
      <w:r w:rsidR="00395951" w:rsidRPr="00AF0FBD">
        <w:rPr>
          <w:sz w:val="28"/>
          <w:szCs w:val="28"/>
        </w:rPr>
        <w:t xml:space="preserve"> исследовательскую работу </w:t>
      </w:r>
      <w:r w:rsidRPr="00AF0FBD">
        <w:rPr>
          <w:sz w:val="28"/>
          <w:szCs w:val="28"/>
        </w:rPr>
        <w:t xml:space="preserve"> в соответствии с возрастом и интересами ребенка;</w:t>
      </w:r>
    </w:p>
    <w:p w:rsidR="005D0956" w:rsidRPr="00AF0FBD" w:rsidRDefault="00674737" w:rsidP="00AF0FBD">
      <w:pPr>
        <w:pStyle w:val="a5"/>
        <w:numPr>
          <w:ilvl w:val="0"/>
          <w:numId w:val="8"/>
        </w:numPr>
        <w:tabs>
          <w:tab w:val="left" w:pos="1386"/>
        </w:tabs>
        <w:spacing w:line="276" w:lineRule="auto"/>
        <w:ind w:right="859" w:firstLine="0"/>
        <w:rPr>
          <w:sz w:val="28"/>
          <w:szCs w:val="28"/>
        </w:rPr>
      </w:pPr>
      <w:r w:rsidRPr="00AF0FBD">
        <w:rPr>
          <w:sz w:val="28"/>
          <w:szCs w:val="28"/>
        </w:rPr>
        <w:t>создать</w:t>
      </w:r>
      <w:r w:rsidRPr="00AF0FBD">
        <w:rPr>
          <w:spacing w:val="80"/>
          <w:sz w:val="28"/>
          <w:szCs w:val="28"/>
        </w:rPr>
        <w:t xml:space="preserve"> </w:t>
      </w:r>
      <w:r w:rsidRPr="00AF0FBD">
        <w:rPr>
          <w:sz w:val="28"/>
          <w:szCs w:val="28"/>
        </w:rPr>
        <w:t>обогащенную</w:t>
      </w:r>
      <w:r w:rsidRPr="00AF0FBD">
        <w:rPr>
          <w:spacing w:val="80"/>
          <w:sz w:val="28"/>
          <w:szCs w:val="28"/>
        </w:rPr>
        <w:t xml:space="preserve"> </w:t>
      </w:r>
      <w:r w:rsidRPr="00AF0FBD">
        <w:rPr>
          <w:sz w:val="28"/>
          <w:szCs w:val="28"/>
        </w:rPr>
        <w:t>образовательную</w:t>
      </w:r>
      <w:r w:rsidRPr="00AF0FBD">
        <w:rPr>
          <w:spacing w:val="80"/>
          <w:sz w:val="28"/>
          <w:szCs w:val="28"/>
        </w:rPr>
        <w:t xml:space="preserve"> </w:t>
      </w:r>
      <w:r w:rsidRPr="00AF0FBD">
        <w:rPr>
          <w:sz w:val="28"/>
          <w:szCs w:val="28"/>
        </w:rPr>
        <w:t>среду</w:t>
      </w:r>
      <w:r w:rsidRPr="00AF0FBD">
        <w:rPr>
          <w:spacing w:val="80"/>
          <w:sz w:val="28"/>
          <w:szCs w:val="28"/>
        </w:rPr>
        <w:t xml:space="preserve"> </w:t>
      </w:r>
      <w:r w:rsidRPr="00AF0FBD">
        <w:rPr>
          <w:sz w:val="28"/>
          <w:szCs w:val="28"/>
        </w:rPr>
        <w:t>для</w:t>
      </w:r>
      <w:r w:rsidRPr="00AF0FBD">
        <w:rPr>
          <w:spacing w:val="80"/>
          <w:sz w:val="28"/>
          <w:szCs w:val="28"/>
        </w:rPr>
        <w:t xml:space="preserve"> </w:t>
      </w:r>
      <w:r w:rsidRPr="00AF0FBD">
        <w:rPr>
          <w:sz w:val="28"/>
          <w:szCs w:val="28"/>
        </w:rPr>
        <w:t>реализации</w:t>
      </w:r>
      <w:r w:rsidRPr="00AF0FBD">
        <w:rPr>
          <w:spacing w:val="80"/>
          <w:sz w:val="28"/>
          <w:szCs w:val="28"/>
        </w:rPr>
        <w:t xml:space="preserve"> </w:t>
      </w:r>
      <w:r w:rsidRPr="00AF0FBD">
        <w:rPr>
          <w:sz w:val="28"/>
          <w:szCs w:val="28"/>
        </w:rPr>
        <w:t>исследовательской деятельности и экспе</w:t>
      </w:r>
      <w:r w:rsidR="00395951" w:rsidRPr="00AF0FBD">
        <w:rPr>
          <w:sz w:val="28"/>
          <w:szCs w:val="28"/>
        </w:rPr>
        <w:t>риментирования воспитанников ОУ</w:t>
      </w:r>
      <w:r w:rsidRPr="00AF0FBD">
        <w:rPr>
          <w:sz w:val="28"/>
          <w:szCs w:val="28"/>
        </w:rPr>
        <w:t>;</w:t>
      </w:r>
    </w:p>
    <w:p w:rsidR="005D0956" w:rsidRPr="00AF0FBD" w:rsidRDefault="00674737" w:rsidP="00AF0FBD">
      <w:pPr>
        <w:pStyle w:val="a5"/>
        <w:numPr>
          <w:ilvl w:val="0"/>
          <w:numId w:val="8"/>
        </w:numPr>
        <w:tabs>
          <w:tab w:val="left" w:pos="1442"/>
          <w:tab w:val="left" w:pos="2982"/>
          <w:tab w:val="left" w:pos="3955"/>
          <w:tab w:val="left" w:pos="4447"/>
          <w:tab w:val="left" w:pos="5756"/>
          <w:tab w:val="left" w:pos="6120"/>
          <w:tab w:val="left" w:pos="7607"/>
          <w:tab w:val="left" w:pos="9306"/>
        </w:tabs>
        <w:spacing w:line="276" w:lineRule="auto"/>
        <w:ind w:right="857" w:firstLine="0"/>
        <w:rPr>
          <w:sz w:val="28"/>
          <w:szCs w:val="28"/>
        </w:rPr>
      </w:pPr>
      <w:r w:rsidRPr="00AF0FBD">
        <w:rPr>
          <w:spacing w:val="-2"/>
          <w:sz w:val="28"/>
          <w:szCs w:val="28"/>
        </w:rPr>
        <w:t>продолжать</w:t>
      </w:r>
      <w:r w:rsidRPr="00AF0FBD">
        <w:rPr>
          <w:sz w:val="28"/>
          <w:szCs w:val="28"/>
        </w:rPr>
        <w:tab/>
      </w:r>
      <w:r w:rsidRPr="00AF0FBD">
        <w:rPr>
          <w:spacing w:val="-2"/>
          <w:sz w:val="28"/>
          <w:szCs w:val="28"/>
        </w:rPr>
        <w:t>работу</w:t>
      </w:r>
      <w:r w:rsidRPr="00AF0FBD">
        <w:rPr>
          <w:sz w:val="28"/>
          <w:szCs w:val="28"/>
        </w:rPr>
        <w:tab/>
      </w:r>
      <w:r w:rsidRPr="00AF0FBD">
        <w:rPr>
          <w:spacing w:val="-6"/>
          <w:sz w:val="28"/>
          <w:szCs w:val="28"/>
        </w:rPr>
        <w:t>по</w:t>
      </w:r>
      <w:r w:rsidRPr="00AF0FBD">
        <w:rPr>
          <w:sz w:val="28"/>
          <w:szCs w:val="28"/>
        </w:rPr>
        <w:tab/>
      </w:r>
      <w:r w:rsidRPr="00AF0FBD">
        <w:rPr>
          <w:spacing w:val="-2"/>
          <w:sz w:val="28"/>
          <w:szCs w:val="28"/>
        </w:rPr>
        <w:t>освоению</w:t>
      </w:r>
      <w:r w:rsidRPr="00AF0FBD">
        <w:rPr>
          <w:sz w:val="28"/>
          <w:szCs w:val="28"/>
        </w:rPr>
        <w:tab/>
      </w:r>
      <w:r w:rsidRPr="00AF0FBD">
        <w:rPr>
          <w:spacing w:val="-10"/>
          <w:sz w:val="28"/>
          <w:szCs w:val="28"/>
        </w:rPr>
        <w:t>и</w:t>
      </w:r>
      <w:r w:rsidRPr="00AF0FBD">
        <w:rPr>
          <w:sz w:val="28"/>
          <w:szCs w:val="28"/>
        </w:rPr>
        <w:tab/>
      </w:r>
      <w:r w:rsidRPr="00AF0FBD">
        <w:rPr>
          <w:spacing w:val="-2"/>
          <w:sz w:val="28"/>
          <w:szCs w:val="28"/>
        </w:rPr>
        <w:t>реализации</w:t>
      </w:r>
      <w:r w:rsidRPr="00AF0FBD">
        <w:rPr>
          <w:sz w:val="28"/>
          <w:szCs w:val="28"/>
        </w:rPr>
        <w:tab/>
      </w:r>
      <w:r w:rsidRPr="00AF0FBD">
        <w:rPr>
          <w:spacing w:val="-2"/>
          <w:sz w:val="28"/>
          <w:szCs w:val="28"/>
        </w:rPr>
        <w:t>современных</w:t>
      </w:r>
      <w:r w:rsidRPr="00AF0FBD">
        <w:rPr>
          <w:sz w:val="28"/>
          <w:szCs w:val="28"/>
        </w:rPr>
        <w:tab/>
      </w:r>
      <w:r w:rsidRPr="00AF0FBD">
        <w:rPr>
          <w:spacing w:val="-2"/>
          <w:sz w:val="28"/>
          <w:szCs w:val="28"/>
        </w:rPr>
        <w:t xml:space="preserve">педагогических </w:t>
      </w:r>
      <w:r w:rsidRPr="00AF0FBD">
        <w:rPr>
          <w:sz w:val="28"/>
          <w:szCs w:val="28"/>
        </w:rPr>
        <w:t>технологий, направленных на развитие детей.</w:t>
      </w:r>
    </w:p>
    <w:p w:rsidR="005D0956" w:rsidRPr="00AF0FBD" w:rsidRDefault="00674737" w:rsidP="00AF0FBD">
      <w:pPr>
        <w:pStyle w:val="a5"/>
        <w:numPr>
          <w:ilvl w:val="0"/>
          <w:numId w:val="8"/>
        </w:numPr>
        <w:tabs>
          <w:tab w:val="left" w:pos="1525"/>
        </w:tabs>
        <w:spacing w:line="276" w:lineRule="auto"/>
        <w:ind w:right="846" w:firstLine="0"/>
        <w:jc w:val="both"/>
        <w:rPr>
          <w:sz w:val="28"/>
          <w:szCs w:val="28"/>
        </w:rPr>
      </w:pPr>
      <w:r w:rsidRPr="00AF0FBD">
        <w:rPr>
          <w:sz w:val="28"/>
          <w:szCs w:val="28"/>
        </w:rPr>
        <w:t>в предметно - пространственную среду включить большое количество многофункциональных предметов, материалов, постоянно</w:t>
      </w:r>
    </w:p>
    <w:p w:rsidR="005D0956" w:rsidRPr="00AF0FBD" w:rsidRDefault="00674737" w:rsidP="00AF0FBD">
      <w:pPr>
        <w:pStyle w:val="a3"/>
        <w:spacing w:line="276" w:lineRule="auto"/>
        <w:ind w:right="856"/>
        <w:rPr>
          <w:sz w:val="28"/>
          <w:szCs w:val="28"/>
        </w:rPr>
      </w:pPr>
      <w:r w:rsidRPr="00AF0FBD">
        <w:rPr>
          <w:sz w:val="28"/>
          <w:szCs w:val="28"/>
        </w:rPr>
        <w:t>обновлять и совершенствовать с учетом потребностей и возможностей, интересов и инициативы воспитанников и их родителей.</w:t>
      </w:r>
    </w:p>
    <w:p w:rsidR="005D0956" w:rsidRDefault="005D0956">
      <w:pPr>
        <w:spacing w:line="276" w:lineRule="auto"/>
        <w:jc w:val="both"/>
        <w:rPr>
          <w:sz w:val="26"/>
        </w:rPr>
        <w:sectPr w:rsidR="005D0956">
          <w:pgSz w:w="11910" w:h="16840"/>
          <w:pgMar w:top="1040" w:right="0" w:bottom="280" w:left="0" w:header="720" w:footer="720" w:gutter="0"/>
          <w:cols w:space="720"/>
        </w:sectPr>
      </w:pPr>
    </w:p>
    <w:p w:rsidR="005D0956" w:rsidRDefault="005D0956">
      <w:pPr>
        <w:pStyle w:val="a3"/>
        <w:spacing w:before="46"/>
        <w:ind w:left="0"/>
        <w:jc w:val="left"/>
      </w:pPr>
    </w:p>
    <w:p w:rsidR="005D0956" w:rsidRDefault="00674737">
      <w:pPr>
        <w:spacing w:line="278" w:lineRule="auto"/>
        <w:ind w:left="1132" w:right="3903"/>
        <w:rPr>
          <w:b/>
          <w:sz w:val="26"/>
        </w:rPr>
      </w:pPr>
      <w:r>
        <w:rPr>
          <w:b/>
          <w:sz w:val="26"/>
        </w:rPr>
        <w:t>Показатель «</w:t>
      </w:r>
      <w:r w:rsidR="00D6525F">
        <w:rPr>
          <w:b/>
          <w:sz w:val="26"/>
        </w:rPr>
        <w:t xml:space="preserve"> Оценка кадровых  условий в реализации   образовательной программы дошкольного образования </w:t>
      </w:r>
      <w:r>
        <w:rPr>
          <w:b/>
          <w:sz w:val="26"/>
        </w:rPr>
        <w:t>»</w:t>
      </w:r>
    </w:p>
    <w:p w:rsidR="005D0956" w:rsidRDefault="00674737">
      <w:pPr>
        <w:spacing w:line="295" w:lineRule="exact"/>
        <w:ind w:left="1132"/>
        <w:rPr>
          <w:b/>
          <w:spacing w:val="-5"/>
          <w:sz w:val="26"/>
        </w:rPr>
      </w:pPr>
      <w:r>
        <w:rPr>
          <w:b/>
          <w:sz w:val="26"/>
        </w:rPr>
        <w:t>Значение</w:t>
      </w:r>
      <w:r>
        <w:rPr>
          <w:b/>
          <w:spacing w:val="-9"/>
          <w:sz w:val="26"/>
        </w:rPr>
        <w:t xml:space="preserve"> </w:t>
      </w:r>
      <w:r>
        <w:rPr>
          <w:b/>
          <w:sz w:val="26"/>
        </w:rPr>
        <w:t>по</w:t>
      </w:r>
      <w:r>
        <w:rPr>
          <w:b/>
          <w:spacing w:val="-8"/>
          <w:sz w:val="26"/>
        </w:rPr>
        <w:t xml:space="preserve"> </w:t>
      </w:r>
      <w:r>
        <w:rPr>
          <w:b/>
          <w:sz w:val="26"/>
        </w:rPr>
        <w:t>показателю</w:t>
      </w:r>
      <w:r>
        <w:rPr>
          <w:b/>
          <w:spacing w:val="-5"/>
          <w:sz w:val="26"/>
        </w:rPr>
        <w:t xml:space="preserve"> </w:t>
      </w:r>
      <w:r>
        <w:rPr>
          <w:b/>
          <w:sz w:val="26"/>
        </w:rPr>
        <w:t>–</w:t>
      </w:r>
      <w:r>
        <w:rPr>
          <w:b/>
          <w:spacing w:val="-8"/>
          <w:sz w:val="26"/>
        </w:rPr>
        <w:t xml:space="preserve"> </w:t>
      </w:r>
      <w:r w:rsidR="00D16790">
        <w:rPr>
          <w:b/>
          <w:spacing w:val="-5"/>
          <w:sz w:val="26"/>
        </w:rPr>
        <w:t>100</w:t>
      </w:r>
      <w:r>
        <w:rPr>
          <w:b/>
          <w:spacing w:val="-5"/>
          <w:sz w:val="26"/>
        </w:rPr>
        <w:t>%</w:t>
      </w:r>
    </w:p>
    <w:p w:rsidR="00D16790" w:rsidRPr="00D16790" w:rsidRDefault="00D16790" w:rsidP="00D16790">
      <w:pPr>
        <w:widowControl/>
        <w:autoSpaceDE/>
        <w:autoSpaceDN/>
        <w:spacing w:before="100" w:beforeAutospacing="1" w:after="100" w:afterAutospacing="1"/>
        <w:rPr>
          <w:color w:val="000000"/>
          <w:sz w:val="24"/>
          <w:szCs w:val="24"/>
        </w:rPr>
      </w:pPr>
    </w:p>
    <w:p w:rsidR="00D16790" w:rsidRPr="00D16790" w:rsidRDefault="00D16790" w:rsidP="00D16790">
      <w:pPr>
        <w:widowControl/>
        <w:tabs>
          <w:tab w:val="left" w:pos="2055"/>
        </w:tabs>
        <w:autoSpaceDE/>
        <w:autoSpaceDN/>
        <w:ind w:left="709" w:right="995"/>
        <w:jc w:val="both"/>
        <w:rPr>
          <w:rFonts w:eastAsia="Calibri"/>
          <w:sz w:val="28"/>
          <w:szCs w:val="28"/>
        </w:rPr>
      </w:pPr>
      <w:r w:rsidRPr="00AF0FBD">
        <w:rPr>
          <w:rFonts w:eastAsia="Calibri"/>
          <w:sz w:val="28"/>
          <w:szCs w:val="28"/>
        </w:rPr>
        <w:t>ОУ</w:t>
      </w:r>
      <w:r w:rsidRPr="00D16790">
        <w:rPr>
          <w:rFonts w:eastAsia="Calibri"/>
          <w:sz w:val="28"/>
          <w:szCs w:val="28"/>
        </w:rPr>
        <w:t xml:space="preserve"> укомплектован педагогическими кадрами на 100%. Коллектив дружный, инициативный, стабильный. Штатная численность педагогических работников составляет 4 человека.   </w:t>
      </w:r>
    </w:p>
    <w:p w:rsidR="00D16790" w:rsidRPr="00D16790" w:rsidRDefault="00D16790" w:rsidP="00D16790">
      <w:pPr>
        <w:widowControl/>
        <w:autoSpaceDE/>
        <w:autoSpaceDN/>
        <w:spacing w:line="276" w:lineRule="auto"/>
        <w:jc w:val="center"/>
        <w:rPr>
          <w:rFonts w:eastAsia="Calibri"/>
          <w:b/>
          <w:sz w:val="28"/>
          <w:szCs w:val="28"/>
        </w:rPr>
      </w:pPr>
    </w:p>
    <w:tbl>
      <w:tblPr>
        <w:tblOverlap w:val="never"/>
        <w:tblW w:w="9951" w:type="dxa"/>
        <w:jc w:val="center"/>
        <w:tblLayout w:type="fixed"/>
        <w:tblCellMar>
          <w:left w:w="10" w:type="dxa"/>
          <w:right w:w="10" w:type="dxa"/>
        </w:tblCellMar>
        <w:tblLook w:val="04A0" w:firstRow="1" w:lastRow="0" w:firstColumn="1" w:lastColumn="0" w:noHBand="0" w:noVBand="1"/>
      </w:tblPr>
      <w:tblGrid>
        <w:gridCol w:w="1637"/>
        <w:gridCol w:w="504"/>
        <w:gridCol w:w="622"/>
        <w:gridCol w:w="712"/>
        <w:gridCol w:w="667"/>
        <w:gridCol w:w="617"/>
        <w:gridCol w:w="427"/>
        <w:gridCol w:w="427"/>
        <w:gridCol w:w="427"/>
        <w:gridCol w:w="686"/>
        <w:gridCol w:w="494"/>
        <w:gridCol w:w="568"/>
        <w:gridCol w:w="523"/>
        <w:gridCol w:w="543"/>
        <w:gridCol w:w="1097"/>
      </w:tblGrid>
      <w:tr w:rsidR="00D16790" w:rsidRPr="00D16790" w:rsidTr="00845342">
        <w:trPr>
          <w:trHeight w:val="197"/>
          <w:jc w:val="center"/>
        </w:trPr>
        <w:tc>
          <w:tcPr>
            <w:tcW w:w="1637" w:type="dxa"/>
            <w:vMerge w:val="restart"/>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Должность</w:t>
            </w:r>
          </w:p>
        </w:tc>
        <w:tc>
          <w:tcPr>
            <w:tcW w:w="504" w:type="dxa"/>
            <w:vMerge w:val="restart"/>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Ко л - во</w:t>
            </w:r>
          </w:p>
        </w:tc>
        <w:tc>
          <w:tcPr>
            <w:tcW w:w="2618" w:type="dxa"/>
            <w:gridSpan w:val="4"/>
            <w:tcBorders>
              <w:top w:val="single" w:sz="4" w:space="0" w:color="auto"/>
              <w:lef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Образование</w:t>
            </w:r>
          </w:p>
        </w:tc>
        <w:tc>
          <w:tcPr>
            <w:tcW w:w="1967" w:type="dxa"/>
            <w:gridSpan w:val="4"/>
            <w:tcBorders>
              <w:top w:val="single" w:sz="4" w:space="0" w:color="auto"/>
              <w:lef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Стаж работы</w:t>
            </w:r>
          </w:p>
        </w:tc>
        <w:tc>
          <w:tcPr>
            <w:tcW w:w="2128" w:type="dxa"/>
            <w:gridSpan w:val="4"/>
            <w:tcBorders>
              <w:top w:val="single" w:sz="4" w:space="0" w:color="auto"/>
              <w:left w:val="single" w:sz="4" w:space="0" w:color="auto"/>
              <w:bottom w:val="single" w:sz="4" w:space="0" w:color="auto"/>
            </w:tcBorders>
            <w:shd w:val="clear" w:color="auto" w:fill="FFFFFF"/>
          </w:tcPr>
          <w:p w:rsidR="00D16790" w:rsidRPr="00D16790" w:rsidRDefault="00D16790" w:rsidP="00D16790">
            <w:pPr>
              <w:autoSpaceDE/>
              <w:autoSpaceDN/>
              <w:spacing w:line="240" w:lineRule="atLeast"/>
              <w:rPr>
                <w:b/>
                <w:bCs/>
                <w:color w:val="000000"/>
                <w:sz w:val="24"/>
                <w:szCs w:val="24"/>
                <w:lang w:eastAsia="ru-RU" w:bidi="ru-RU"/>
              </w:rPr>
            </w:pPr>
            <w:r w:rsidRPr="00D16790">
              <w:rPr>
                <w:b/>
                <w:bCs/>
                <w:color w:val="000000"/>
                <w:sz w:val="24"/>
                <w:szCs w:val="24"/>
                <w:lang w:eastAsia="ru-RU" w:bidi="ru-RU"/>
              </w:rPr>
              <w:t>Возраст</w:t>
            </w:r>
          </w:p>
        </w:tc>
        <w:tc>
          <w:tcPr>
            <w:tcW w:w="1097" w:type="dxa"/>
            <w:vMerge w:val="restart"/>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Квалификационная категория</w:t>
            </w:r>
          </w:p>
        </w:tc>
      </w:tr>
      <w:tr w:rsidR="00D16790" w:rsidRPr="00D16790" w:rsidTr="00845342">
        <w:trPr>
          <w:trHeight w:val="658"/>
          <w:jc w:val="center"/>
        </w:trPr>
        <w:tc>
          <w:tcPr>
            <w:tcW w:w="1637" w:type="dxa"/>
            <w:vMerge/>
            <w:tcBorders>
              <w:left w:val="single" w:sz="4" w:space="0" w:color="auto"/>
            </w:tcBorders>
            <w:shd w:val="clear" w:color="auto" w:fill="FFFFFF"/>
          </w:tcPr>
          <w:p w:rsidR="00D16790" w:rsidRPr="00D16790" w:rsidRDefault="00D16790" w:rsidP="00D16790">
            <w:pPr>
              <w:autoSpaceDE/>
              <w:autoSpaceDN/>
              <w:spacing w:line="240" w:lineRule="atLeast"/>
              <w:rPr>
                <w:rFonts w:eastAsia="Arial Unicode MS"/>
                <w:color w:val="000000"/>
                <w:sz w:val="24"/>
                <w:szCs w:val="24"/>
                <w:lang w:eastAsia="ru-RU" w:bidi="ru-RU"/>
              </w:rPr>
            </w:pPr>
          </w:p>
        </w:tc>
        <w:tc>
          <w:tcPr>
            <w:tcW w:w="504" w:type="dxa"/>
            <w:vMerge/>
            <w:tcBorders>
              <w:left w:val="single" w:sz="4" w:space="0" w:color="auto"/>
            </w:tcBorders>
            <w:shd w:val="clear" w:color="auto" w:fill="FFFFFF"/>
          </w:tcPr>
          <w:p w:rsidR="00D16790" w:rsidRPr="00D16790" w:rsidRDefault="00D16790" w:rsidP="00D16790">
            <w:pPr>
              <w:autoSpaceDE/>
              <w:autoSpaceDN/>
              <w:spacing w:line="240" w:lineRule="atLeast"/>
              <w:rPr>
                <w:rFonts w:eastAsia="Arial Unicode MS"/>
                <w:color w:val="000000"/>
                <w:sz w:val="24"/>
                <w:szCs w:val="24"/>
                <w:lang w:eastAsia="ru-RU" w:bidi="ru-RU"/>
              </w:rPr>
            </w:pPr>
          </w:p>
        </w:tc>
        <w:tc>
          <w:tcPr>
            <w:tcW w:w="622"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Высшее</w:t>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соответств</w:t>
            </w:r>
          </w:p>
        </w:tc>
        <w:tc>
          <w:tcPr>
            <w:tcW w:w="712"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Высшее</w:t>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несоответств.</w:t>
            </w:r>
          </w:p>
        </w:tc>
        <w:tc>
          <w:tcPr>
            <w:tcW w:w="667"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Среднее</w:t>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специальное</w:t>
            </w:r>
          </w:p>
        </w:tc>
        <w:tc>
          <w:tcPr>
            <w:tcW w:w="617"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Среднее</w:t>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(полное)</w:t>
            </w:r>
          </w:p>
        </w:tc>
        <w:tc>
          <w:tcPr>
            <w:tcW w:w="427"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До</w:t>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5</w:t>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лет</w:t>
            </w:r>
          </w:p>
        </w:tc>
        <w:tc>
          <w:tcPr>
            <w:tcW w:w="427" w:type="dxa"/>
            <w:tcBorders>
              <w:top w:val="single" w:sz="4" w:space="0" w:color="auto"/>
              <w:lef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От</w:t>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5</w:t>
            </w:r>
            <w:r w:rsidRPr="00D16790">
              <w:rPr>
                <w:b/>
                <w:bCs/>
                <w:color w:val="000000"/>
                <w:sz w:val="24"/>
                <w:szCs w:val="24"/>
                <w:lang w:eastAsia="ru-RU" w:bidi="ru-RU"/>
              </w:rPr>
              <w:softHyphen/>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10</w:t>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лет</w:t>
            </w:r>
          </w:p>
        </w:tc>
        <w:tc>
          <w:tcPr>
            <w:tcW w:w="427" w:type="dxa"/>
            <w:tcBorders>
              <w:top w:val="single" w:sz="4" w:space="0" w:color="auto"/>
              <w:lef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От</w:t>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10</w:t>
            </w:r>
            <w:r w:rsidRPr="00D16790">
              <w:rPr>
                <w:b/>
                <w:bCs/>
                <w:color w:val="000000"/>
                <w:sz w:val="24"/>
                <w:szCs w:val="24"/>
                <w:lang w:eastAsia="ru-RU" w:bidi="ru-RU"/>
              </w:rPr>
              <w:softHyphen/>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20</w:t>
            </w:r>
          </w:p>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лет</w:t>
            </w:r>
          </w:p>
        </w:tc>
        <w:tc>
          <w:tcPr>
            <w:tcW w:w="686"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Свыше 20 лет</w:t>
            </w:r>
          </w:p>
        </w:tc>
        <w:tc>
          <w:tcPr>
            <w:tcW w:w="494" w:type="dxa"/>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rFonts w:eastAsia="Arial Unicode MS"/>
                <w:color w:val="000000"/>
                <w:sz w:val="24"/>
                <w:szCs w:val="24"/>
                <w:lang w:eastAsia="ru-RU" w:bidi="ru-RU"/>
              </w:rPr>
            </w:pPr>
            <w:r w:rsidRPr="00D16790">
              <w:rPr>
                <w:rFonts w:eastAsia="Arial Unicode MS"/>
                <w:color w:val="000000"/>
                <w:sz w:val="24"/>
                <w:szCs w:val="24"/>
                <w:lang w:eastAsia="ru-RU" w:bidi="ru-RU"/>
              </w:rPr>
              <w:t>До 25</w:t>
            </w:r>
          </w:p>
        </w:tc>
        <w:tc>
          <w:tcPr>
            <w:tcW w:w="568"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rFonts w:eastAsia="Arial Unicode MS"/>
                <w:color w:val="000000"/>
                <w:sz w:val="24"/>
                <w:szCs w:val="24"/>
                <w:lang w:eastAsia="ru-RU" w:bidi="ru-RU"/>
              </w:rPr>
            </w:pPr>
            <w:r w:rsidRPr="00D16790">
              <w:rPr>
                <w:rFonts w:eastAsia="Arial Unicode MS"/>
                <w:color w:val="000000"/>
                <w:sz w:val="24"/>
                <w:szCs w:val="24"/>
                <w:lang w:eastAsia="ru-RU" w:bidi="ru-RU"/>
              </w:rPr>
              <w:t>25-40</w:t>
            </w:r>
          </w:p>
        </w:tc>
        <w:tc>
          <w:tcPr>
            <w:tcW w:w="523" w:type="dxa"/>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rFonts w:eastAsia="Arial Unicode MS"/>
                <w:color w:val="000000"/>
                <w:sz w:val="24"/>
                <w:szCs w:val="24"/>
                <w:lang w:eastAsia="ru-RU" w:bidi="ru-RU"/>
              </w:rPr>
            </w:pPr>
            <w:r w:rsidRPr="00D16790">
              <w:rPr>
                <w:rFonts w:eastAsia="Arial Unicode MS"/>
                <w:color w:val="000000"/>
                <w:sz w:val="24"/>
                <w:szCs w:val="24"/>
                <w:lang w:eastAsia="ru-RU" w:bidi="ru-RU"/>
              </w:rPr>
              <w:t>41-55</w:t>
            </w:r>
          </w:p>
        </w:tc>
        <w:tc>
          <w:tcPr>
            <w:tcW w:w="543"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rFonts w:eastAsia="Arial Unicode MS"/>
                <w:color w:val="000000"/>
                <w:sz w:val="24"/>
                <w:szCs w:val="24"/>
                <w:lang w:eastAsia="ru-RU" w:bidi="ru-RU"/>
              </w:rPr>
            </w:pPr>
            <w:r w:rsidRPr="00D16790">
              <w:rPr>
                <w:rFonts w:eastAsia="Arial Unicode MS"/>
                <w:color w:val="000000"/>
                <w:sz w:val="24"/>
                <w:szCs w:val="24"/>
                <w:lang w:eastAsia="ru-RU" w:bidi="ru-RU"/>
              </w:rPr>
              <w:t>Старше 55</w:t>
            </w:r>
          </w:p>
        </w:tc>
        <w:tc>
          <w:tcPr>
            <w:tcW w:w="1097" w:type="dxa"/>
            <w:vMerge/>
            <w:tcBorders>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rFonts w:eastAsia="Arial Unicode MS"/>
                <w:color w:val="000000"/>
                <w:sz w:val="24"/>
                <w:szCs w:val="24"/>
                <w:lang w:eastAsia="ru-RU" w:bidi="ru-RU"/>
              </w:rPr>
            </w:pPr>
          </w:p>
        </w:tc>
      </w:tr>
      <w:tr w:rsidR="00D16790" w:rsidRPr="00D16790" w:rsidTr="00845342">
        <w:trPr>
          <w:trHeight w:val="240"/>
          <w:jc w:val="center"/>
        </w:trPr>
        <w:tc>
          <w:tcPr>
            <w:tcW w:w="1637" w:type="dxa"/>
            <w:tcBorders>
              <w:top w:val="single" w:sz="4" w:space="0" w:color="auto"/>
              <w:lef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директор</w:t>
            </w:r>
          </w:p>
          <w:p w:rsidR="00D16790" w:rsidRPr="00D16790" w:rsidRDefault="00D16790" w:rsidP="00D16790">
            <w:pPr>
              <w:autoSpaceDE/>
              <w:autoSpaceDN/>
              <w:spacing w:line="240" w:lineRule="atLeast"/>
              <w:rPr>
                <w:color w:val="000000"/>
                <w:sz w:val="24"/>
                <w:szCs w:val="24"/>
                <w:lang w:eastAsia="ru-RU" w:bidi="ru-RU"/>
              </w:rPr>
            </w:pPr>
          </w:p>
        </w:tc>
        <w:tc>
          <w:tcPr>
            <w:tcW w:w="504" w:type="dxa"/>
            <w:tcBorders>
              <w:top w:val="single" w:sz="4" w:space="0" w:color="auto"/>
              <w:lef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622"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bCs/>
                <w:color w:val="000000"/>
                <w:sz w:val="24"/>
                <w:szCs w:val="24"/>
                <w:lang w:bidi="en-US"/>
              </w:rPr>
              <w:t>1</w:t>
            </w:r>
          </w:p>
        </w:tc>
        <w:tc>
          <w:tcPr>
            <w:tcW w:w="712"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w:t>
            </w:r>
          </w:p>
        </w:tc>
        <w:tc>
          <w:tcPr>
            <w:tcW w:w="66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b/>
                <w:bCs/>
                <w:color w:val="000000"/>
                <w:sz w:val="24"/>
                <w:szCs w:val="24"/>
                <w:lang w:eastAsia="ru-RU" w:bidi="ru-RU"/>
              </w:rPr>
              <w:t>-</w:t>
            </w:r>
          </w:p>
        </w:tc>
        <w:tc>
          <w:tcPr>
            <w:tcW w:w="61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686"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494" w:type="dxa"/>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568"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523" w:type="dxa"/>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543"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1097" w:type="dxa"/>
            <w:tcBorders>
              <w:top w:val="single" w:sz="4" w:space="0" w:color="auto"/>
              <w:left w:val="single" w:sz="4" w:space="0" w:color="auto"/>
              <w:righ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высшая</w:t>
            </w:r>
          </w:p>
        </w:tc>
      </w:tr>
      <w:tr w:rsidR="00D16790" w:rsidRPr="00D16790" w:rsidTr="00845342">
        <w:trPr>
          <w:trHeight w:val="240"/>
          <w:jc w:val="center"/>
        </w:trPr>
        <w:tc>
          <w:tcPr>
            <w:tcW w:w="1637" w:type="dxa"/>
            <w:tcBorders>
              <w:top w:val="single" w:sz="4" w:space="0" w:color="auto"/>
              <w:lef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учитель</w:t>
            </w:r>
          </w:p>
        </w:tc>
        <w:tc>
          <w:tcPr>
            <w:tcW w:w="504" w:type="dxa"/>
            <w:tcBorders>
              <w:top w:val="single" w:sz="4" w:space="0" w:color="auto"/>
              <w:lef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622"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bCs/>
                <w:color w:val="000000"/>
                <w:sz w:val="24"/>
                <w:szCs w:val="24"/>
                <w:lang w:bidi="en-US"/>
              </w:rPr>
            </w:pPr>
            <w:r w:rsidRPr="00D16790">
              <w:rPr>
                <w:bCs/>
                <w:color w:val="000000"/>
                <w:sz w:val="24"/>
                <w:szCs w:val="24"/>
                <w:lang w:bidi="en-US"/>
              </w:rPr>
              <w:t>1</w:t>
            </w:r>
          </w:p>
        </w:tc>
        <w:tc>
          <w:tcPr>
            <w:tcW w:w="712"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b/>
                <w:bCs/>
                <w:color w:val="000000"/>
                <w:sz w:val="24"/>
                <w:szCs w:val="24"/>
                <w:lang w:eastAsia="ru-RU" w:bidi="ru-RU"/>
              </w:rPr>
            </w:pPr>
            <w:r w:rsidRPr="00D16790">
              <w:rPr>
                <w:b/>
                <w:bCs/>
                <w:color w:val="000000"/>
                <w:sz w:val="24"/>
                <w:szCs w:val="24"/>
                <w:lang w:eastAsia="ru-RU" w:bidi="ru-RU"/>
              </w:rPr>
              <w:t>-</w:t>
            </w:r>
          </w:p>
        </w:tc>
        <w:tc>
          <w:tcPr>
            <w:tcW w:w="66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b/>
                <w:bCs/>
                <w:color w:val="000000"/>
                <w:sz w:val="24"/>
                <w:szCs w:val="24"/>
                <w:lang w:eastAsia="ru-RU" w:bidi="ru-RU"/>
              </w:rPr>
            </w:pPr>
            <w:r w:rsidRPr="00D16790">
              <w:rPr>
                <w:b/>
                <w:bCs/>
                <w:color w:val="000000"/>
                <w:sz w:val="24"/>
                <w:szCs w:val="24"/>
                <w:lang w:eastAsia="ru-RU" w:bidi="ru-RU"/>
              </w:rPr>
              <w:t>-</w:t>
            </w:r>
          </w:p>
        </w:tc>
        <w:tc>
          <w:tcPr>
            <w:tcW w:w="61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686"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494" w:type="dxa"/>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568"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523" w:type="dxa"/>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543"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p>
        </w:tc>
        <w:tc>
          <w:tcPr>
            <w:tcW w:w="1097" w:type="dxa"/>
            <w:tcBorders>
              <w:top w:val="single" w:sz="4" w:space="0" w:color="auto"/>
              <w:left w:val="single" w:sz="4" w:space="0" w:color="auto"/>
              <w:righ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высшая</w:t>
            </w:r>
          </w:p>
        </w:tc>
      </w:tr>
      <w:tr w:rsidR="00D16790" w:rsidRPr="00D16790" w:rsidTr="00845342">
        <w:trPr>
          <w:trHeight w:val="696"/>
          <w:jc w:val="center"/>
        </w:trPr>
        <w:tc>
          <w:tcPr>
            <w:tcW w:w="1637"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воспитатель</w:t>
            </w:r>
          </w:p>
        </w:tc>
        <w:tc>
          <w:tcPr>
            <w:tcW w:w="504"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2</w:t>
            </w:r>
          </w:p>
        </w:tc>
        <w:tc>
          <w:tcPr>
            <w:tcW w:w="622"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val="ba-RU" w:eastAsia="ru-RU" w:bidi="ru-RU"/>
              </w:rPr>
            </w:pPr>
            <w:r w:rsidRPr="00D16790">
              <w:rPr>
                <w:color w:val="000000"/>
                <w:sz w:val="24"/>
                <w:szCs w:val="24"/>
                <w:lang w:val="ba-RU" w:eastAsia="ru-RU" w:bidi="ru-RU"/>
              </w:rPr>
              <w:t>1</w:t>
            </w:r>
          </w:p>
        </w:tc>
        <w:tc>
          <w:tcPr>
            <w:tcW w:w="712"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66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val="ba-RU" w:eastAsia="ru-RU" w:bidi="ru-RU"/>
              </w:rPr>
            </w:pPr>
            <w:r w:rsidRPr="00D16790">
              <w:rPr>
                <w:color w:val="000000"/>
                <w:sz w:val="24"/>
                <w:szCs w:val="24"/>
                <w:lang w:val="ba-RU" w:eastAsia="ru-RU" w:bidi="ru-RU"/>
              </w:rPr>
              <w:t>1</w:t>
            </w:r>
          </w:p>
        </w:tc>
        <w:tc>
          <w:tcPr>
            <w:tcW w:w="61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2</w:t>
            </w:r>
          </w:p>
        </w:tc>
        <w:tc>
          <w:tcPr>
            <w:tcW w:w="686"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94" w:type="dxa"/>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568"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p>
        </w:tc>
        <w:tc>
          <w:tcPr>
            <w:tcW w:w="523" w:type="dxa"/>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543"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1097" w:type="dxa"/>
            <w:tcBorders>
              <w:top w:val="single" w:sz="4" w:space="0" w:color="auto"/>
              <w:left w:val="single" w:sz="4" w:space="0" w:color="auto"/>
              <w:righ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 xml:space="preserve"> Первая</w:t>
            </w:r>
          </w:p>
        </w:tc>
      </w:tr>
      <w:tr w:rsidR="00D16790" w:rsidRPr="00D16790" w:rsidTr="00845342">
        <w:trPr>
          <w:trHeight w:val="470"/>
          <w:jc w:val="center"/>
        </w:trPr>
        <w:tc>
          <w:tcPr>
            <w:tcW w:w="163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пом.</w:t>
            </w:r>
          </w:p>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воспитателя</w:t>
            </w:r>
          </w:p>
        </w:tc>
        <w:tc>
          <w:tcPr>
            <w:tcW w:w="504"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622"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712"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667" w:type="dxa"/>
            <w:tcBorders>
              <w:top w:val="single" w:sz="4" w:space="0" w:color="auto"/>
              <w:left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617"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427"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686"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94" w:type="dxa"/>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568"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523" w:type="dxa"/>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543"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1097" w:type="dxa"/>
            <w:tcBorders>
              <w:top w:val="single" w:sz="4" w:space="0" w:color="auto"/>
              <w:left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r>
      <w:tr w:rsidR="00D16790" w:rsidRPr="00D16790" w:rsidTr="00845342">
        <w:trPr>
          <w:trHeight w:val="250"/>
          <w:jc w:val="center"/>
        </w:trPr>
        <w:tc>
          <w:tcPr>
            <w:tcW w:w="1637" w:type="dxa"/>
            <w:tcBorders>
              <w:top w:val="single" w:sz="4" w:space="0" w:color="auto"/>
              <w:left w:val="single" w:sz="4" w:space="0" w:color="auto"/>
              <w:bottom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Итого:</w:t>
            </w:r>
          </w:p>
          <w:p w:rsidR="00D16790" w:rsidRPr="00D16790" w:rsidRDefault="00D16790" w:rsidP="00D16790">
            <w:pPr>
              <w:autoSpaceDE/>
              <w:autoSpaceDN/>
              <w:spacing w:line="240" w:lineRule="atLeast"/>
              <w:rPr>
                <w:color w:val="000000"/>
                <w:sz w:val="24"/>
                <w:szCs w:val="24"/>
                <w:lang w:eastAsia="ru-RU" w:bidi="ru-RU"/>
              </w:rPr>
            </w:pPr>
          </w:p>
        </w:tc>
        <w:tc>
          <w:tcPr>
            <w:tcW w:w="504" w:type="dxa"/>
            <w:tcBorders>
              <w:top w:val="single" w:sz="4" w:space="0" w:color="auto"/>
              <w:left w:val="single" w:sz="4" w:space="0" w:color="auto"/>
              <w:bottom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5</w:t>
            </w:r>
          </w:p>
        </w:tc>
        <w:tc>
          <w:tcPr>
            <w:tcW w:w="622" w:type="dxa"/>
            <w:tcBorders>
              <w:top w:val="single" w:sz="4" w:space="0" w:color="auto"/>
              <w:left w:val="single" w:sz="4" w:space="0" w:color="auto"/>
              <w:bottom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val="ba-RU" w:eastAsia="ru-RU" w:bidi="ru-RU"/>
              </w:rPr>
            </w:pPr>
            <w:r w:rsidRPr="00D16790">
              <w:rPr>
                <w:color w:val="000000"/>
                <w:sz w:val="24"/>
                <w:szCs w:val="24"/>
                <w:lang w:val="ba-RU" w:eastAsia="ru-RU" w:bidi="ru-RU"/>
              </w:rPr>
              <w:t>3</w:t>
            </w:r>
          </w:p>
        </w:tc>
        <w:tc>
          <w:tcPr>
            <w:tcW w:w="712" w:type="dxa"/>
            <w:tcBorders>
              <w:top w:val="single" w:sz="4" w:space="0" w:color="auto"/>
              <w:left w:val="single" w:sz="4" w:space="0" w:color="auto"/>
              <w:bottom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667" w:type="dxa"/>
            <w:tcBorders>
              <w:top w:val="single" w:sz="4" w:space="0" w:color="auto"/>
              <w:left w:val="single" w:sz="4" w:space="0" w:color="auto"/>
              <w:bottom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val="ba-RU" w:eastAsia="ru-RU" w:bidi="ru-RU"/>
              </w:rPr>
            </w:pPr>
            <w:r w:rsidRPr="00D16790">
              <w:rPr>
                <w:color w:val="000000"/>
                <w:sz w:val="24"/>
                <w:szCs w:val="24"/>
                <w:lang w:val="ba-RU" w:eastAsia="ru-RU" w:bidi="ru-RU"/>
              </w:rPr>
              <w:t>1</w:t>
            </w:r>
          </w:p>
        </w:tc>
        <w:tc>
          <w:tcPr>
            <w:tcW w:w="617" w:type="dxa"/>
            <w:tcBorders>
              <w:top w:val="single" w:sz="4" w:space="0" w:color="auto"/>
              <w:left w:val="single" w:sz="4" w:space="0" w:color="auto"/>
              <w:bottom w:val="single" w:sz="4" w:space="0" w:color="auto"/>
            </w:tcBorders>
            <w:shd w:val="clear" w:color="auto" w:fill="FFFFFF"/>
            <w:vAlign w:val="center"/>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1</w:t>
            </w:r>
          </w:p>
        </w:tc>
        <w:tc>
          <w:tcPr>
            <w:tcW w:w="427" w:type="dxa"/>
            <w:tcBorders>
              <w:top w:val="single" w:sz="4" w:space="0" w:color="auto"/>
              <w:left w:val="single" w:sz="4" w:space="0" w:color="auto"/>
              <w:bottom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bottom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427" w:type="dxa"/>
            <w:tcBorders>
              <w:top w:val="single" w:sz="4" w:space="0" w:color="auto"/>
              <w:left w:val="single" w:sz="4" w:space="0" w:color="auto"/>
              <w:bottom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3</w:t>
            </w:r>
          </w:p>
        </w:tc>
        <w:tc>
          <w:tcPr>
            <w:tcW w:w="686" w:type="dxa"/>
            <w:tcBorders>
              <w:top w:val="single" w:sz="4" w:space="0" w:color="auto"/>
              <w:left w:val="single" w:sz="4" w:space="0" w:color="auto"/>
              <w:bottom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2</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568" w:type="dxa"/>
            <w:tcBorders>
              <w:top w:val="single" w:sz="4" w:space="0" w:color="auto"/>
              <w:left w:val="single" w:sz="4" w:space="0" w:color="auto"/>
              <w:bottom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3</w:t>
            </w:r>
          </w:p>
        </w:tc>
        <w:tc>
          <w:tcPr>
            <w:tcW w:w="543" w:type="dxa"/>
            <w:tcBorders>
              <w:top w:val="single" w:sz="4" w:space="0" w:color="auto"/>
              <w:left w:val="single" w:sz="4" w:space="0" w:color="auto"/>
              <w:bottom w:val="single" w:sz="4" w:space="0" w:color="auto"/>
            </w:tcBorders>
            <w:shd w:val="clear" w:color="auto" w:fill="FFFFFF"/>
          </w:tcPr>
          <w:p w:rsidR="00D16790" w:rsidRPr="00D16790" w:rsidRDefault="00D16790" w:rsidP="00D16790">
            <w:pPr>
              <w:autoSpaceDE/>
              <w:autoSpaceDN/>
              <w:spacing w:line="240" w:lineRule="atLeast"/>
              <w:rPr>
                <w:color w:val="000000"/>
                <w:sz w:val="24"/>
                <w:szCs w:val="24"/>
                <w:lang w:eastAsia="ru-RU" w:bidi="ru-RU"/>
              </w:rPr>
            </w:pPr>
            <w:r w:rsidRPr="00D16790">
              <w:rPr>
                <w:color w:val="000000"/>
                <w:sz w:val="24"/>
                <w:szCs w:val="24"/>
                <w:lang w:eastAsia="ru-RU" w:bidi="ru-RU"/>
              </w:rPr>
              <w:t>2</w:t>
            </w:r>
          </w:p>
        </w:tc>
        <w:tc>
          <w:tcPr>
            <w:tcW w:w="1097" w:type="dxa"/>
            <w:tcBorders>
              <w:top w:val="single" w:sz="4" w:space="0" w:color="auto"/>
              <w:left w:val="single" w:sz="4" w:space="0" w:color="auto"/>
              <w:bottom w:val="single" w:sz="4" w:space="0" w:color="auto"/>
              <w:right w:val="single" w:sz="4" w:space="0" w:color="auto"/>
            </w:tcBorders>
            <w:shd w:val="clear" w:color="auto" w:fill="FFFFFF"/>
            <w:vAlign w:val="bottom"/>
          </w:tcPr>
          <w:p w:rsidR="00D16790" w:rsidRPr="00D16790" w:rsidRDefault="00D16790" w:rsidP="00D16790">
            <w:pPr>
              <w:autoSpaceDE/>
              <w:autoSpaceDN/>
              <w:spacing w:line="240" w:lineRule="atLeast"/>
              <w:rPr>
                <w:color w:val="000000"/>
                <w:sz w:val="24"/>
                <w:szCs w:val="24"/>
                <w:lang w:val="ba-RU" w:eastAsia="ru-RU" w:bidi="ru-RU"/>
              </w:rPr>
            </w:pPr>
            <w:r w:rsidRPr="00D16790">
              <w:rPr>
                <w:color w:val="000000"/>
                <w:sz w:val="24"/>
                <w:szCs w:val="24"/>
                <w:lang w:val="ba-RU" w:eastAsia="ru-RU" w:bidi="ru-RU"/>
              </w:rPr>
              <w:t>3</w:t>
            </w:r>
          </w:p>
        </w:tc>
      </w:tr>
    </w:tbl>
    <w:p w:rsidR="00D16790" w:rsidRPr="00D16790" w:rsidRDefault="00D16790" w:rsidP="00D16790">
      <w:pPr>
        <w:widowControl/>
        <w:autoSpaceDE/>
        <w:autoSpaceDN/>
        <w:spacing w:line="276" w:lineRule="auto"/>
        <w:rPr>
          <w:rFonts w:eastAsia="Calibri"/>
          <w:b/>
          <w:sz w:val="24"/>
          <w:szCs w:val="24"/>
        </w:rPr>
      </w:pPr>
    </w:p>
    <w:p w:rsidR="00D16790" w:rsidRPr="00D16790" w:rsidRDefault="00D16790" w:rsidP="00D16790">
      <w:pPr>
        <w:widowControl/>
        <w:autoSpaceDE/>
        <w:autoSpaceDN/>
        <w:jc w:val="center"/>
        <w:rPr>
          <w:rFonts w:eastAsia="Calibri"/>
          <w:b/>
          <w:sz w:val="28"/>
          <w:szCs w:val="28"/>
        </w:rPr>
      </w:pPr>
      <w:r w:rsidRPr="00D16790">
        <w:rPr>
          <w:rFonts w:eastAsia="Calibri"/>
          <w:b/>
          <w:sz w:val="28"/>
          <w:szCs w:val="28"/>
        </w:rPr>
        <w:t>По уровню повышения квалификации педагогов (КПК)</w:t>
      </w:r>
    </w:p>
    <w:p w:rsidR="00D16790" w:rsidRPr="00D16790" w:rsidRDefault="00D16790" w:rsidP="00D16790">
      <w:pPr>
        <w:widowControl/>
        <w:autoSpaceDE/>
        <w:autoSpaceDN/>
        <w:jc w:val="center"/>
        <w:rPr>
          <w:rFonts w:eastAsia="Calibri"/>
          <w:b/>
          <w:sz w:val="28"/>
          <w:szCs w:val="28"/>
        </w:rPr>
      </w:pPr>
    </w:p>
    <w:tbl>
      <w:tblPr>
        <w:tblW w:w="9499"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8"/>
        <w:gridCol w:w="1076"/>
        <w:gridCol w:w="1134"/>
        <w:gridCol w:w="1559"/>
        <w:gridCol w:w="1598"/>
        <w:gridCol w:w="1257"/>
        <w:gridCol w:w="1257"/>
      </w:tblGrid>
      <w:tr w:rsidR="00D16790" w:rsidRPr="00D16790" w:rsidTr="00AF0FBD">
        <w:trPr>
          <w:trHeight w:val="1100"/>
        </w:trPr>
        <w:tc>
          <w:tcPr>
            <w:tcW w:w="1618" w:type="dxa"/>
          </w:tcPr>
          <w:p w:rsidR="00D16790" w:rsidRPr="00D16790" w:rsidRDefault="00D16790" w:rsidP="00D16790">
            <w:pPr>
              <w:suppressAutoHyphens/>
              <w:autoSpaceDE/>
              <w:autoSpaceDN/>
              <w:ind w:firstLine="284"/>
              <w:jc w:val="center"/>
              <w:rPr>
                <w:rFonts w:eastAsia="Calibri"/>
                <w:sz w:val="24"/>
                <w:szCs w:val="24"/>
                <w:lang w:val="be-BY"/>
              </w:rPr>
            </w:pPr>
            <w:r w:rsidRPr="00D16790">
              <w:rPr>
                <w:rFonts w:eastAsia="Calibri"/>
                <w:sz w:val="24"/>
                <w:szCs w:val="24"/>
                <w:lang w:val="be-BY"/>
              </w:rPr>
              <w:t>Категория</w:t>
            </w:r>
          </w:p>
        </w:tc>
        <w:tc>
          <w:tcPr>
            <w:tcW w:w="1076" w:type="dxa"/>
          </w:tcPr>
          <w:p w:rsidR="00D16790" w:rsidRPr="00D16790" w:rsidRDefault="00D16790" w:rsidP="00D16790">
            <w:pPr>
              <w:suppressAutoHyphens/>
              <w:autoSpaceDE/>
              <w:autoSpaceDN/>
              <w:jc w:val="center"/>
              <w:rPr>
                <w:rFonts w:eastAsia="Calibri"/>
                <w:sz w:val="24"/>
                <w:szCs w:val="24"/>
                <w:lang w:val="be-BY"/>
              </w:rPr>
            </w:pPr>
            <w:r w:rsidRPr="00D16790">
              <w:rPr>
                <w:rFonts w:eastAsia="Calibri"/>
                <w:sz w:val="24"/>
                <w:szCs w:val="24"/>
                <w:lang w:val="be-BY"/>
              </w:rPr>
              <w:t>ВШДА г. Екатеринбург</w:t>
            </w:r>
          </w:p>
          <w:p w:rsidR="00D16790" w:rsidRPr="00D16790" w:rsidRDefault="00D16790" w:rsidP="00D16790">
            <w:pPr>
              <w:suppressAutoHyphens/>
              <w:autoSpaceDE/>
              <w:autoSpaceDN/>
              <w:jc w:val="center"/>
              <w:rPr>
                <w:rFonts w:eastAsia="Calibri"/>
                <w:sz w:val="24"/>
                <w:szCs w:val="24"/>
                <w:lang w:val="be-BY"/>
              </w:rPr>
            </w:pPr>
          </w:p>
        </w:tc>
        <w:tc>
          <w:tcPr>
            <w:tcW w:w="1134" w:type="dxa"/>
          </w:tcPr>
          <w:p w:rsidR="00D16790" w:rsidRPr="00D16790" w:rsidRDefault="00D16790" w:rsidP="00D16790">
            <w:pPr>
              <w:suppressAutoHyphens/>
              <w:autoSpaceDE/>
              <w:autoSpaceDN/>
              <w:jc w:val="center"/>
              <w:rPr>
                <w:rFonts w:eastAsia="Calibri"/>
                <w:sz w:val="24"/>
                <w:szCs w:val="24"/>
                <w:lang w:val="be-BY"/>
              </w:rPr>
            </w:pPr>
            <w:r w:rsidRPr="00D16790">
              <w:rPr>
                <w:rFonts w:eastAsia="Calibri"/>
                <w:sz w:val="24"/>
                <w:szCs w:val="24"/>
                <w:lang w:val="be-BY"/>
              </w:rPr>
              <w:t>ИРО (количество)</w:t>
            </w:r>
          </w:p>
        </w:tc>
        <w:tc>
          <w:tcPr>
            <w:tcW w:w="1559" w:type="dxa"/>
          </w:tcPr>
          <w:p w:rsidR="00D16790" w:rsidRPr="00D16790" w:rsidRDefault="00D16790" w:rsidP="00D16790">
            <w:pPr>
              <w:suppressAutoHyphens/>
              <w:autoSpaceDE/>
              <w:autoSpaceDN/>
              <w:jc w:val="center"/>
              <w:rPr>
                <w:rFonts w:eastAsia="Calibri"/>
                <w:sz w:val="24"/>
                <w:szCs w:val="24"/>
                <w:lang w:val="be-BY"/>
              </w:rPr>
            </w:pPr>
            <w:r w:rsidRPr="00D16790">
              <w:rPr>
                <w:rFonts w:eastAsia="Calibri"/>
                <w:sz w:val="24"/>
                <w:szCs w:val="24"/>
                <w:lang w:val="be-BY"/>
              </w:rPr>
              <w:t>МПК</w:t>
            </w:r>
          </w:p>
          <w:p w:rsidR="00D16790" w:rsidRPr="00D16790" w:rsidRDefault="00D16790" w:rsidP="00D16790">
            <w:pPr>
              <w:suppressAutoHyphens/>
              <w:autoSpaceDE/>
              <w:autoSpaceDN/>
              <w:jc w:val="center"/>
              <w:rPr>
                <w:rFonts w:eastAsia="Calibri"/>
                <w:sz w:val="24"/>
                <w:szCs w:val="24"/>
                <w:lang w:val="be-BY"/>
              </w:rPr>
            </w:pPr>
            <w:r w:rsidRPr="00D16790">
              <w:rPr>
                <w:rFonts w:eastAsia="Calibri"/>
                <w:sz w:val="24"/>
                <w:szCs w:val="24"/>
                <w:lang w:val="be-BY"/>
              </w:rPr>
              <w:t>(количество)</w:t>
            </w:r>
          </w:p>
        </w:tc>
        <w:tc>
          <w:tcPr>
            <w:tcW w:w="1598" w:type="dxa"/>
          </w:tcPr>
          <w:p w:rsidR="00D16790" w:rsidRPr="00D16790" w:rsidRDefault="00D16790" w:rsidP="00D16790">
            <w:pPr>
              <w:suppressAutoHyphens/>
              <w:autoSpaceDE/>
              <w:autoSpaceDN/>
              <w:jc w:val="center"/>
              <w:rPr>
                <w:rFonts w:eastAsia="Calibri"/>
                <w:sz w:val="24"/>
                <w:szCs w:val="24"/>
                <w:lang w:val="be-BY"/>
              </w:rPr>
            </w:pPr>
            <w:r w:rsidRPr="00D16790">
              <w:rPr>
                <w:rFonts w:eastAsia="Calibri"/>
                <w:sz w:val="24"/>
                <w:szCs w:val="24"/>
                <w:lang w:val="be-BY"/>
              </w:rPr>
              <w:t>ФПК при БГПУ</w:t>
            </w:r>
          </w:p>
          <w:p w:rsidR="00D16790" w:rsidRPr="00D16790" w:rsidRDefault="00D16790" w:rsidP="00D16790">
            <w:pPr>
              <w:suppressAutoHyphens/>
              <w:autoSpaceDE/>
              <w:autoSpaceDN/>
              <w:jc w:val="center"/>
              <w:rPr>
                <w:rFonts w:eastAsia="Calibri"/>
                <w:sz w:val="24"/>
                <w:szCs w:val="24"/>
                <w:lang w:val="be-BY"/>
              </w:rPr>
            </w:pPr>
            <w:r w:rsidRPr="00D16790">
              <w:rPr>
                <w:rFonts w:eastAsia="Calibri"/>
                <w:sz w:val="24"/>
                <w:szCs w:val="24"/>
                <w:lang w:val="be-BY"/>
              </w:rPr>
              <w:t>(количество)</w:t>
            </w:r>
          </w:p>
        </w:tc>
        <w:tc>
          <w:tcPr>
            <w:tcW w:w="1257" w:type="dxa"/>
          </w:tcPr>
          <w:p w:rsidR="00D16790" w:rsidRPr="00D16790" w:rsidRDefault="00D16790" w:rsidP="00D16790">
            <w:pPr>
              <w:suppressAutoHyphens/>
              <w:autoSpaceDE/>
              <w:autoSpaceDN/>
              <w:jc w:val="center"/>
              <w:rPr>
                <w:rFonts w:eastAsia="Calibri"/>
                <w:sz w:val="24"/>
                <w:szCs w:val="24"/>
                <w:lang w:val="be-BY"/>
              </w:rPr>
            </w:pPr>
            <w:r w:rsidRPr="00D16790">
              <w:rPr>
                <w:rFonts w:eastAsia="Calibri"/>
                <w:sz w:val="24"/>
                <w:szCs w:val="24"/>
                <w:lang w:val="be-BY"/>
              </w:rPr>
              <w:t>Выездные курсы</w:t>
            </w:r>
          </w:p>
          <w:p w:rsidR="00D16790" w:rsidRPr="00D16790" w:rsidRDefault="00D16790" w:rsidP="00D16790">
            <w:pPr>
              <w:suppressAutoHyphens/>
              <w:autoSpaceDE/>
              <w:autoSpaceDN/>
              <w:jc w:val="center"/>
              <w:rPr>
                <w:rFonts w:eastAsia="Calibri"/>
                <w:sz w:val="24"/>
                <w:szCs w:val="24"/>
                <w:lang w:val="be-BY"/>
              </w:rPr>
            </w:pPr>
          </w:p>
        </w:tc>
        <w:tc>
          <w:tcPr>
            <w:tcW w:w="1257" w:type="dxa"/>
          </w:tcPr>
          <w:p w:rsidR="00D16790" w:rsidRPr="00D16790" w:rsidRDefault="00D16790" w:rsidP="00D16790">
            <w:pPr>
              <w:suppressAutoHyphens/>
              <w:autoSpaceDE/>
              <w:autoSpaceDN/>
              <w:jc w:val="center"/>
              <w:rPr>
                <w:rFonts w:eastAsia="Calibri"/>
                <w:sz w:val="24"/>
                <w:szCs w:val="24"/>
                <w:lang w:val="be-BY"/>
              </w:rPr>
            </w:pPr>
            <w:r w:rsidRPr="00D16790">
              <w:rPr>
                <w:rFonts w:eastAsia="Calibri"/>
                <w:sz w:val="24"/>
                <w:szCs w:val="24"/>
                <w:lang w:val="be-BY"/>
              </w:rPr>
              <w:t>Иное</w:t>
            </w:r>
          </w:p>
        </w:tc>
      </w:tr>
      <w:tr w:rsidR="00D16790" w:rsidRPr="00D16790" w:rsidTr="00AF0FBD">
        <w:trPr>
          <w:trHeight w:val="282"/>
        </w:trPr>
        <w:tc>
          <w:tcPr>
            <w:tcW w:w="1618" w:type="dxa"/>
          </w:tcPr>
          <w:p w:rsidR="00D16790" w:rsidRPr="00D16790" w:rsidRDefault="00D16790" w:rsidP="00D16790">
            <w:pPr>
              <w:widowControl/>
              <w:autoSpaceDE/>
              <w:autoSpaceDN/>
              <w:jc w:val="center"/>
              <w:rPr>
                <w:rFonts w:eastAsia="Calibri"/>
                <w:sz w:val="24"/>
                <w:szCs w:val="24"/>
              </w:rPr>
            </w:pPr>
            <w:r w:rsidRPr="00D16790">
              <w:rPr>
                <w:rFonts w:eastAsia="Calibri"/>
                <w:sz w:val="24"/>
                <w:szCs w:val="24"/>
              </w:rPr>
              <w:t>руководитель</w:t>
            </w:r>
          </w:p>
        </w:tc>
        <w:tc>
          <w:tcPr>
            <w:tcW w:w="1076" w:type="dxa"/>
          </w:tcPr>
          <w:p w:rsidR="00D16790" w:rsidRPr="00D16790" w:rsidRDefault="00D16790" w:rsidP="00D16790">
            <w:pPr>
              <w:suppressAutoHyphens/>
              <w:autoSpaceDE/>
              <w:autoSpaceDN/>
              <w:jc w:val="center"/>
              <w:rPr>
                <w:bCs/>
                <w:sz w:val="24"/>
                <w:szCs w:val="24"/>
                <w:lang w:eastAsia="ru-RU"/>
              </w:rPr>
            </w:pPr>
            <w:r w:rsidRPr="00D16790">
              <w:rPr>
                <w:bCs/>
                <w:sz w:val="24"/>
                <w:szCs w:val="24"/>
                <w:lang w:eastAsia="ru-RU"/>
              </w:rPr>
              <w:t>0</w:t>
            </w:r>
          </w:p>
        </w:tc>
        <w:tc>
          <w:tcPr>
            <w:tcW w:w="1134" w:type="dxa"/>
          </w:tcPr>
          <w:p w:rsidR="00D16790" w:rsidRPr="00D16790" w:rsidRDefault="00D16790" w:rsidP="00D16790">
            <w:pPr>
              <w:suppressAutoHyphens/>
              <w:autoSpaceDE/>
              <w:autoSpaceDN/>
              <w:jc w:val="center"/>
              <w:rPr>
                <w:bCs/>
                <w:sz w:val="24"/>
                <w:szCs w:val="24"/>
                <w:lang w:val="ba-RU" w:eastAsia="ru-RU"/>
              </w:rPr>
            </w:pPr>
            <w:r w:rsidRPr="00D16790">
              <w:rPr>
                <w:bCs/>
                <w:sz w:val="24"/>
                <w:szCs w:val="24"/>
                <w:lang w:val="ba-RU" w:eastAsia="ru-RU"/>
              </w:rPr>
              <w:t>0</w:t>
            </w:r>
          </w:p>
        </w:tc>
        <w:tc>
          <w:tcPr>
            <w:tcW w:w="1559" w:type="dxa"/>
          </w:tcPr>
          <w:p w:rsidR="00D16790" w:rsidRPr="00D16790" w:rsidRDefault="00D16790" w:rsidP="00D16790">
            <w:pPr>
              <w:suppressAutoHyphens/>
              <w:autoSpaceDE/>
              <w:autoSpaceDN/>
              <w:jc w:val="center"/>
              <w:rPr>
                <w:bCs/>
                <w:sz w:val="24"/>
                <w:szCs w:val="24"/>
                <w:lang w:eastAsia="ru-RU"/>
              </w:rPr>
            </w:pPr>
            <w:r w:rsidRPr="00D16790">
              <w:rPr>
                <w:bCs/>
                <w:sz w:val="24"/>
                <w:szCs w:val="24"/>
                <w:lang w:eastAsia="ru-RU"/>
              </w:rPr>
              <w:t>1</w:t>
            </w:r>
          </w:p>
        </w:tc>
        <w:tc>
          <w:tcPr>
            <w:tcW w:w="1598" w:type="dxa"/>
          </w:tcPr>
          <w:p w:rsidR="00D16790" w:rsidRPr="00D16790" w:rsidRDefault="00D16790" w:rsidP="00D16790">
            <w:pPr>
              <w:suppressAutoHyphens/>
              <w:autoSpaceDE/>
              <w:autoSpaceDN/>
              <w:jc w:val="center"/>
              <w:rPr>
                <w:bCs/>
                <w:sz w:val="24"/>
                <w:szCs w:val="24"/>
                <w:lang w:eastAsia="ru-RU"/>
              </w:rPr>
            </w:pPr>
            <w:r w:rsidRPr="00D16790">
              <w:rPr>
                <w:bCs/>
                <w:sz w:val="24"/>
                <w:szCs w:val="24"/>
                <w:lang w:eastAsia="ru-RU"/>
              </w:rPr>
              <w:t>0</w:t>
            </w:r>
          </w:p>
        </w:tc>
        <w:tc>
          <w:tcPr>
            <w:tcW w:w="1257" w:type="dxa"/>
          </w:tcPr>
          <w:p w:rsidR="00D16790" w:rsidRPr="00D16790" w:rsidRDefault="00D16790" w:rsidP="00D16790">
            <w:pPr>
              <w:suppressAutoHyphens/>
              <w:autoSpaceDE/>
              <w:autoSpaceDN/>
              <w:jc w:val="center"/>
              <w:rPr>
                <w:bCs/>
                <w:sz w:val="24"/>
                <w:szCs w:val="24"/>
                <w:lang w:eastAsia="ru-RU"/>
              </w:rPr>
            </w:pPr>
            <w:r w:rsidRPr="00D16790">
              <w:rPr>
                <w:bCs/>
                <w:sz w:val="24"/>
                <w:szCs w:val="24"/>
                <w:lang w:eastAsia="ru-RU"/>
              </w:rPr>
              <w:t>0</w:t>
            </w:r>
          </w:p>
        </w:tc>
        <w:tc>
          <w:tcPr>
            <w:tcW w:w="1257" w:type="dxa"/>
          </w:tcPr>
          <w:p w:rsidR="00D16790" w:rsidRPr="00D16790" w:rsidRDefault="00D16790" w:rsidP="00D16790">
            <w:pPr>
              <w:suppressAutoHyphens/>
              <w:autoSpaceDE/>
              <w:autoSpaceDN/>
              <w:jc w:val="center"/>
              <w:rPr>
                <w:bCs/>
                <w:sz w:val="24"/>
                <w:szCs w:val="24"/>
                <w:lang w:eastAsia="ru-RU"/>
              </w:rPr>
            </w:pPr>
            <w:r w:rsidRPr="00D16790">
              <w:rPr>
                <w:bCs/>
                <w:sz w:val="24"/>
                <w:szCs w:val="24"/>
                <w:lang w:eastAsia="ru-RU"/>
              </w:rPr>
              <w:t>0</w:t>
            </w:r>
          </w:p>
          <w:p w:rsidR="00D16790" w:rsidRPr="00D16790" w:rsidRDefault="00D16790" w:rsidP="00D16790">
            <w:pPr>
              <w:suppressAutoHyphens/>
              <w:autoSpaceDE/>
              <w:autoSpaceDN/>
              <w:jc w:val="center"/>
              <w:rPr>
                <w:bCs/>
                <w:sz w:val="24"/>
                <w:szCs w:val="24"/>
                <w:lang w:eastAsia="ru-RU"/>
              </w:rPr>
            </w:pPr>
          </w:p>
        </w:tc>
      </w:tr>
      <w:tr w:rsidR="00D16790" w:rsidRPr="00D16790" w:rsidTr="00AF0FBD">
        <w:trPr>
          <w:trHeight w:val="282"/>
        </w:trPr>
        <w:tc>
          <w:tcPr>
            <w:tcW w:w="1618" w:type="dxa"/>
          </w:tcPr>
          <w:p w:rsidR="00D16790" w:rsidRPr="00D16790" w:rsidRDefault="00D16790" w:rsidP="00D16790">
            <w:pPr>
              <w:widowControl/>
              <w:autoSpaceDE/>
              <w:autoSpaceDN/>
              <w:jc w:val="center"/>
              <w:rPr>
                <w:rFonts w:eastAsia="Calibri"/>
                <w:sz w:val="24"/>
                <w:szCs w:val="24"/>
              </w:rPr>
            </w:pPr>
            <w:r w:rsidRPr="00D16790">
              <w:rPr>
                <w:rFonts w:eastAsia="Calibri"/>
                <w:sz w:val="24"/>
                <w:szCs w:val="24"/>
              </w:rPr>
              <w:t>педагоги</w:t>
            </w:r>
          </w:p>
          <w:p w:rsidR="00D16790" w:rsidRPr="00D16790" w:rsidRDefault="00D16790" w:rsidP="00D16790">
            <w:pPr>
              <w:suppressAutoHyphens/>
              <w:autoSpaceDE/>
              <w:autoSpaceDN/>
              <w:jc w:val="center"/>
              <w:rPr>
                <w:bCs/>
                <w:sz w:val="24"/>
                <w:szCs w:val="24"/>
                <w:lang w:eastAsia="ru-RU"/>
              </w:rPr>
            </w:pPr>
          </w:p>
        </w:tc>
        <w:tc>
          <w:tcPr>
            <w:tcW w:w="1076" w:type="dxa"/>
          </w:tcPr>
          <w:p w:rsidR="00D16790" w:rsidRPr="00D16790" w:rsidRDefault="00D16790" w:rsidP="00D16790">
            <w:pPr>
              <w:suppressAutoHyphens/>
              <w:autoSpaceDE/>
              <w:autoSpaceDN/>
              <w:jc w:val="center"/>
              <w:rPr>
                <w:bCs/>
                <w:sz w:val="24"/>
                <w:szCs w:val="24"/>
                <w:lang w:eastAsia="ru-RU"/>
              </w:rPr>
            </w:pPr>
            <w:r w:rsidRPr="00D16790">
              <w:rPr>
                <w:bCs/>
                <w:sz w:val="24"/>
                <w:szCs w:val="24"/>
                <w:lang w:eastAsia="ru-RU"/>
              </w:rPr>
              <w:t>0</w:t>
            </w:r>
          </w:p>
        </w:tc>
        <w:tc>
          <w:tcPr>
            <w:tcW w:w="1134" w:type="dxa"/>
          </w:tcPr>
          <w:p w:rsidR="00D16790" w:rsidRPr="00D16790" w:rsidRDefault="00D16790" w:rsidP="00D16790">
            <w:pPr>
              <w:suppressAutoHyphens/>
              <w:autoSpaceDE/>
              <w:autoSpaceDN/>
              <w:jc w:val="center"/>
              <w:rPr>
                <w:bCs/>
                <w:sz w:val="24"/>
                <w:szCs w:val="24"/>
                <w:lang w:val="ba-RU" w:eastAsia="ru-RU"/>
              </w:rPr>
            </w:pPr>
            <w:r w:rsidRPr="00D16790">
              <w:rPr>
                <w:bCs/>
                <w:sz w:val="24"/>
                <w:szCs w:val="24"/>
                <w:lang w:val="ba-RU" w:eastAsia="ru-RU"/>
              </w:rPr>
              <w:t>0</w:t>
            </w:r>
          </w:p>
        </w:tc>
        <w:tc>
          <w:tcPr>
            <w:tcW w:w="1559" w:type="dxa"/>
          </w:tcPr>
          <w:p w:rsidR="00D16790" w:rsidRPr="00D16790" w:rsidRDefault="00D16790" w:rsidP="00D16790">
            <w:pPr>
              <w:suppressAutoHyphens/>
              <w:autoSpaceDE/>
              <w:autoSpaceDN/>
              <w:jc w:val="center"/>
              <w:rPr>
                <w:bCs/>
                <w:sz w:val="24"/>
                <w:szCs w:val="24"/>
                <w:lang w:eastAsia="ru-RU"/>
              </w:rPr>
            </w:pPr>
            <w:r w:rsidRPr="00D16790">
              <w:rPr>
                <w:bCs/>
                <w:sz w:val="24"/>
                <w:szCs w:val="24"/>
                <w:lang w:eastAsia="ru-RU"/>
              </w:rPr>
              <w:t>0</w:t>
            </w:r>
          </w:p>
        </w:tc>
        <w:tc>
          <w:tcPr>
            <w:tcW w:w="1598" w:type="dxa"/>
          </w:tcPr>
          <w:p w:rsidR="00D16790" w:rsidRPr="00D16790" w:rsidRDefault="00D16790" w:rsidP="00D16790">
            <w:pPr>
              <w:suppressAutoHyphens/>
              <w:autoSpaceDE/>
              <w:autoSpaceDN/>
              <w:jc w:val="center"/>
              <w:rPr>
                <w:bCs/>
                <w:sz w:val="24"/>
                <w:szCs w:val="24"/>
                <w:lang w:eastAsia="ru-RU"/>
              </w:rPr>
            </w:pPr>
            <w:r w:rsidRPr="00D16790">
              <w:rPr>
                <w:bCs/>
                <w:sz w:val="24"/>
                <w:szCs w:val="24"/>
                <w:lang w:eastAsia="ru-RU"/>
              </w:rPr>
              <w:t>1</w:t>
            </w:r>
          </w:p>
        </w:tc>
        <w:tc>
          <w:tcPr>
            <w:tcW w:w="1257" w:type="dxa"/>
          </w:tcPr>
          <w:p w:rsidR="00D16790" w:rsidRPr="00D16790" w:rsidRDefault="00D16790" w:rsidP="00D16790">
            <w:pPr>
              <w:suppressAutoHyphens/>
              <w:autoSpaceDE/>
              <w:autoSpaceDN/>
              <w:jc w:val="center"/>
              <w:rPr>
                <w:bCs/>
                <w:sz w:val="24"/>
                <w:szCs w:val="24"/>
                <w:lang w:eastAsia="ru-RU"/>
              </w:rPr>
            </w:pPr>
            <w:r w:rsidRPr="00D16790">
              <w:rPr>
                <w:bCs/>
                <w:sz w:val="24"/>
                <w:szCs w:val="24"/>
                <w:lang w:eastAsia="ru-RU"/>
              </w:rPr>
              <w:t>0</w:t>
            </w:r>
          </w:p>
        </w:tc>
        <w:tc>
          <w:tcPr>
            <w:tcW w:w="1257" w:type="dxa"/>
          </w:tcPr>
          <w:p w:rsidR="00D16790" w:rsidRPr="00D16790" w:rsidRDefault="00D16790" w:rsidP="00D16790">
            <w:pPr>
              <w:suppressAutoHyphens/>
              <w:autoSpaceDE/>
              <w:autoSpaceDN/>
              <w:jc w:val="center"/>
              <w:rPr>
                <w:bCs/>
                <w:sz w:val="24"/>
                <w:szCs w:val="24"/>
                <w:lang w:val="ba-RU" w:eastAsia="ru-RU"/>
              </w:rPr>
            </w:pPr>
            <w:r w:rsidRPr="00D16790">
              <w:rPr>
                <w:bCs/>
                <w:sz w:val="24"/>
                <w:szCs w:val="24"/>
                <w:lang w:val="ba-RU" w:eastAsia="ru-RU"/>
              </w:rPr>
              <w:t>2</w:t>
            </w:r>
          </w:p>
        </w:tc>
      </w:tr>
    </w:tbl>
    <w:p w:rsidR="00D16790" w:rsidRPr="00D16790" w:rsidRDefault="00D16790" w:rsidP="00D16790">
      <w:pPr>
        <w:widowControl/>
        <w:autoSpaceDE/>
        <w:autoSpaceDN/>
        <w:spacing w:line="276" w:lineRule="auto"/>
        <w:jc w:val="both"/>
        <w:rPr>
          <w:rFonts w:eastAsia="Calibri"/>
          <w:sz w:val="24"/>
          <w:szCs w:val="24"/>
        </w:rPr>
      </w:pPr>
    </w:p>
    <w:p w:rsidR="00D16790" w:rsidRPr="00D16790" w:rsidRDefault="00D16790" w:rsidP="00D16790">
      <w:pPr>
        <w:widowControl/>
        <w:autoSpaceDE/>
        <w:autoSpaceDN/>
        <w:spacing w:after="200"/>
        <w:ind w:left="993" w:right="1420"/>
        <w:jc w:val="both"/>
        <w:rPr>
          <w:rFonts w:eastAsia="Calibri"/>
          <w:sz w:val="28"/>
          <w:szCs w:val="28"/>
        </w:rPr>
      </w:pPr>
      <w:r w:rsidRPr="00D16790">
        <w:rPr>
          <w:rFonts w:eastAsia="Calibri"/>
          <w:sz w:val="24"/>
          <w:szCs w:val="24"/>
        </w:rPr>
        <w:t xml:space="preserve">   </w:t>
      </w:r>
      <w:r w:rsidRPr="00D16790">
        <w:rPr>
          <w:rFonts w:eastAsia="Calibri"/>
          <w:sz w:val="28"/>
          <w:szCs w:val="28"/>
        </w:rPr>
        <w:t xml:space="preserve">Кадровая политика в Учреждении направлена на развитие профессиональной компетентности педагогов, повышение мотивации, учитываются профессиональные и образовательные запросы, созданы все условия для повышения профессионального роста и личностной самореализации, саморазвития и самостоятельной творческой деятельности.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D16790" w:rsidRPr="00D16790" w:rsidRDefault="00D16790" w:rsidP="00D16790">
      <w:pPr>
        <w:widowControl/>
        <w:autoSpaceDE/>
        <w:autoSpaceDN/>
        <w:spacing w:after="200"/>
        <w:ind w:left="993" w:right="1420"/>
        <w:jc w:val="both"/>
        <w:rPr>
          <w:rFonts w:eastAsia="Calibri"/>
          <w:sz w:val="28"/>
          <w:szCs w:val="28"/>
        </w:rPr>
      </w:pPr>
      <w:r w:rsidRPr="00D16790">
        <w:rPr>
          <w:rFonts w:eastAsia="Calibri"/>
          <w:sz w:val="28"/>
          <w:szCs w:val="28"/>
        </w:rPr>
        <w:t xml:space="preserve">   Для дальнейшего роста   профессионального уровня педагога рекомендуется пройти курсы повышения квалификации ИКТ, ОВЗ и в последующем повысить квалификационную категорию.  </w:t>
      </w:r>
    </w:p>
    <w:p w:rsidR="00D16790" w:rsidRPr="00D16790" w:rsidRDefault="00D16790" w:rsidP="00D16790">
      <w:pPr>
        <w:widowControl/>
        <w:autoSpaceDE/>
        <w:autoSpaceDN/>
        <w:ind w:left="993" w:right="1420"/>
        <w:jc w:val="both"/>
        <w:rPr>
          <w:rFonts w:eastAsia="Calibri"/>
          <w:sz w:val="28"/>
          <w:szCs w:val="28"/>
        </w:rPr>
      </w:pPr>
      <w:r w:rsidRPr="00AF0FBD">
        <w:rPr>
          <w:rFonts w:eastAsia="Calibri"/>
          <w:sz w:val="28"/>
          <w:szCs w:val="28"/>
        </w:rPr>
        <w:lastRenderedPageBreak/>
        <w:t xml:space="preserve">   </w:t>
      </w:r>
    </w:p>
    <w:p w:rsidR="00D16790" w:rsidRPr="00D16790" w:rsidRDefault="00D16790" w:rsidP="00D16790">
      <w:pPr>
        <w:widowControl/>
        <w:adjustRightInd w:val="0"/>
        <w:ind w:left="993" w:right="1420" w:firstLine="851"/>
        <w:jc w:val="both"/>
        <w:rPr>
          <w:rFonts w:eastAsia="Calibri"/>
          <w:color w:val="000000"/>
          <w:sz w:val="28"/>
          <w:szCs w:val="28"/>
        </w:rPr>
      </w:pPr>
      <w:r w:rsidRPr="00D16790">
        <w:rPr>
          <w:rFonts w:eastAsia="Calibri"/>
          <w:color w:val="000000"/>
          <w:sz w:val="28"/>
          <w:szCs w:val="28"/>
        </w:rPr>
        <w:t>В результате опыта ведения воспитательной и образовательной деятельности в дистанционном формате, мы пришли к выводу, что необходимо повышать уровень информационно-коммуникационной компетентности педагогов. Таким образом, мы планируем пройти курсы ИКТ-технологий для всех педагогов нашего учреждения. Хочется отметить, что уровень педагогов в овладении информационно- компьютерными технологиями растет, это проявляется в использовании ИКТ- технологий на занятиях, различных мероприятиях. Увеличилось количество педагогов, принимающих участие в педагогических конференциях различного уровня. Свои выступления педагоги снимают на видео,  что позволяет более выгодно представить материал. Так как в данное время родительские собрания невозможно проводить, в некоторых группах они проходят на платформе Zoom. Таким образом, внедряя дистанционные образовательные технологии в образовательную деятельность дошкольников, педагоги тем самым повышают собственной уровень педагогической компетентности.</w:t>
      </w:r>
    </w:p>
    <w:p w:rsidR="00845342" w:rsidRPr="00D6525F" w:rsidRDefault="00674737" w:rsidP="00D6525F">
      <w:pPr>
        <w:pStyle w:val="a3"/>
        <w:spacing w:line="276" w:lineRule="auto"/>
        <w:ind w:left="993" w:right="850"/>
        <w:rPr>
          <w:sz w:val="28"/>
          <w:szCs w:val="28"/>
        </w:rPr>
      </w:pPr>
      <w:r w:rsidRPr="00845342">
        <w:rPr>
          <w:b/>
          <w:sz w:val="28"/>
          <w:szCs w:val="28"/>
        </w:rPr>
        <w:t xml:space="preserve">Вывод: </w:t>
      </w:r>
      <w:r w:rsidR="00D6525F">
        <w:rPr>
          <w:sz w:val="28"/>
          <w:szCs w:val="28"/>
        </w:rPr>
        <w:t xml:space="preserve"> </w:t>
      </w:r>
      <w:r w:rsidRPr="00845342">
        <w:rPr>
          <w:sz w:val="28"/>
          <w:szCs w:val="28"/>
        </w:rPr>
        <w:t>ОУ обеспечено кадрами в соответствии со штатным расписанием в практически полном объеме. С коллективом ДОУ проводится планомерная работа по повышению профессионального уровня, стимулированию их инновационной активности, соответствию Профессиональному стандарту педагога. Творческий потенциал педагогического коллектива показывает тенденцию роста активности и самостоятельности, стремления к</w:t>
      </w:r>
      <w:r w:rsidR="00845342" w:rsidRPr="00845342">
        <w:rPr>
          <w:sz w:val="28"/>
          <w:szCs w:val="28"/>
        </w:rPr>
        <w:t xml:space="preserve"> инновациям и исследованиям. Пока не все педагоги способны работать в</w:t>
      </w:r>
      <w:r w:rsidR="00845342" w:rsidRPr="00845342">
        <w:rPr>
          <w:spacing w:val="40"/>
          <w:sz w:val="28"/>
          <w:szCs w:val="28"/>
        </w:rPr>
        <w:t xml:space="preserve"> </w:t>
      </w:r>
      <w:r w:rsidR="00845342" w:rsidRPr="00845342">
        <w:rPr>
          <w:sz w:val="28"/>
          <w:szCs w:val="28"/>
        </w:rPr>
        <w:t>инновационном режиме, стремятся к обобщению и транслированию своего опыта, о</w:t>
      </w:r>
      <w:r w:rsidR="00D6525F">
        <w:rPr>
          <w:sz w:val="28"/>
          <w:szCs w:val="28"/>
        </w:rPr>
        <w:t>владению ИКТ.</w:t>
      </w:r>
    </w:p>
    <w:p w:rsidR="00845342" w:rsidRPr="00845342" w:rsidRDefault="00845342" w:rsidP="00845342">
      <w:pPr>
        <w:pStyle w:val="a3"/>
        <w:tabs>
          <w:tab w:val="left" w:pos="3257"/>
          <w:tab w:val="left" w:pos="7506"/>
          <w:tab w:val="left" w:pos="8348"/>
        </w:tabs>
        <w:spacing w:before="44" w:line="276" w:lineRule="auto"/>
        <w:ind w:right="855"/>
        <w:rPr>
          <w:sz w:val="28"/>
          <w:szCs w:val="28"/>
        </w:rPr>
      </w:pPr>
      <w:r w:rsidRPr="00845342">
        <w:rPr>
          <w:b/>
          <w:spacing w:val="-2"/>
          <w:sz w:val="28"/>
          <w:szCs w:val="28"/>
        </w:rPr>
        <w:t>Рекомендации:</w:t>
      </w:r>
      <w:r w:rsidRPr="00845342">
        <w:rPr>
          <w:b/>
          <w:sz w:val="28"/>
          <w:szCs w:val="28"/>
        </w:rPr>
        <w:tab/>
      </w:r>
      <w:r w:rsidRPr="00845342">
        <w:rPr>
          <w:sz w:val="28"/>
          <w:szCs w:val="28"/>
        </w:rPr>
        <w:t>обеспечить</w:t>
      </w:r>
      <w:r w:rsidRPr="00845342">
        <w:rPr>
          <w:spacing w:val="80"/>
          <w:sz w:val="28"/>
          <w:szCs w:val="28"/>
        </w:rPr>
        <w:t xml:space="preserve"> </w:t>
      </w:r>
      <w:r w:rsidRPr="00845342">
        <w:rPr>
          <w:sz w:val="28"/>
          <w:szCs w:val="28"/>
        </w:rPr>
        <w:t>мотивацию</w:t>
      </w:r>
      <w:r w:rsidRPr="00845342">
        <w:rPr>
          <w:spacing w:val="40"/>
          <w:sz w:val="28"/>
          <w:szCs w:val="28"/>
        </w:rPr>
        <w:t xml:space="preserve"> </w:t>
      </w:r>
      <w:r w:rsidRPr="00845342">
        <w:rPr>
          <w:sz w:val="28"/>
          <w:szCs w:val="28"/>
        </w:rPr>
        <w:t>педагогов</w:t>
      </w:r>
      <w:r w:rsidRPr="00845342">
        <w:rPr>
          <w:sz w:val="28"/>
          <w:szCs w:val="28"/>
        </w:rPr>
        <w:tab/>
      </w:r>
      <w:r w:rsidRPr="00845342">
        <w:rPr>
          <w:spacing w:val="-6"/>
          <w:sz w:val="28"/>
          <w:szCs w:val="28"/>
        </w:rPr>
        <w:t>на</w:t>
      </w:r>
      <w:r>
        <w:rPr>
          <w:sz w:val="28"/>
          <w:szCs w:val="28"/>
        </w:rPr>
        <w:t xml:space="preserve"> </w:t>
      </w:r>
      <w:r w:rsidRPr="00845342">
        <w:rPr>
          <w:spacing w:val="-2"/>
          <w:sz w:val="28"/>
          <w:szCs w:val="28"/>
        </w:rPr>
        <w:t xml:space="preserve">самосовершенствование </w:t>
      </w:r>
      <w:r w:rsidRPr="00845342">
        <w:rPr>
          <w:sz w:val="28"/>
          <w:szCs w:val="28"/>
        </w:rPr>
        <w:t>через использование следующих форм обучения:</w:t>
      </w:r>
    </w:p>
    <w:p w:rsidR="00845342" w:rsidRPr="00845342" w:rsidRDefault="00845342" w:rsidP="00845342">
      <w:pPr>
        <w:pStyle w:val="a5"/>
        <w:numPr>
          <w:ilvl w:val="0"/>
          <w:numId w:val="5"/>
        </w:numPr>
        <w:tabs>
          <w:tab w:val="left" w:pos="1384"/>
        </w:tabs>
        <w:spacing w:line="278" w:lineRule="auto"/>
        <w:ind w:right="853" w:firstLine="0"/>
        <w:jc w:val="both"/>
        <w:rPr>
          <w:sz w:val="28"/>
          <w:szCs w:val="28"/>
        </w:rPr>
      </w:pPr>
      <w:r w:rsidRPr="00845342">
        <w:rPr>
          <w:sz w:val="28"/>
          <w:szCs w:val="28"/>
        </w:rPr>
        <w:t>трансляция</w:t>
      </w:r>
      <w:r w:rsidRPr="00845342">
        <w:rPr>
          <w:spacing w:val="80"/>
          <w:sz w:val="28"/>
          <w:szCs w:val="28"/>
        </w:rPr>
        <w:t xml:space="preserve"> </w:t>
      </w:r>
      <w:r w:rsidRPr="00845342">
        <w:rPr>
          <w:sz w:val="28"/>
          <w:szCs w:val="28"/>
        </w:rPr>
        <w:t>собственного</w:t>
      </w:r>
      <w:r w:rsidRPr="00845342">
        <w:rPr>
          <w:spacing w:val="80"/>
          <w:sz w:val="28"/>
          <w:szCs w:val="28"/>
        </w:rPr>
        <w:t xml:space="preserve"> </w:t>
      </w:r>
      <w:r w:rsidRPr="00845342">
        <w:rPr>
          <w:sz w:val="28"/>
          <w:szCs w:val="28"/>
        </w:rPr>
        <w:t>опыта</w:t>
      </w:r>
      <w:r w:rsidRPr="00845342">
        <w:rPr>
          <w:spacing w:val="80"/>
          <w:sz w:val="28"/>
          <w:szCs w:val="28"/>
        </w:rPr>
        <w:t xml:space="preserve"> </w:t>
      </w:r>
      <w:r w:rsidRPr="00845342">
        <w:rPr>
          <w:sz w:val="28"/>
          <w:szCs w:val="28"/>
        </w:rPr>
        <w:t>(мастер-классы,</w:t>
      </w:r>
      <w:r w:rsidRPr="00845342">
        <w:rPr>
          <w:spacing w:val="80"/>
          <w:sz w:val="28"/>
          <w:szCs w:val="28"/>
        </w:rPr>
        <w:t xml:space="preserve"> </w:t>
      </w:r>
      <w:r w:rsidRPr="00845342">
        <w:rPr>
          <w:sz w:val="28"/>
          <w:szCs w:val="28"/>
        </w:rPr>
        <w:t>разработка</w:t>
      </w:r>
      <w:r w:rsidRPr="00845342">
        <w:rPr>
          <w:spacing w:val="80"/>
          <w:sz w:val="28"/>
          <w:szCs w:val="28"/>
        </w:rPr>
        <w:t xml:space="preserve"> </w:t>
      </w:r>
      <w:r w:rsidRPr="00845342">
        <w:rPr>
          <w:sz w:val="28"/>
          <w:szCs w:val="28"/>
        </w:rPr>
        <w:t>авторских</w:t>
      </w:r>
      <w:r w:rsidRPr="00845342">
        <w:rPr>
          <w:spacing w:val="80"/>
          <w:sz w:val="28"/>
          <w:szCs w:val="28"/>
        </w:rPr>
        <w:t xml:space="preserve"> </w:t>
      </w:r>
      <w:r w:rsidRPr="00845342">
        <w:rPr>
          <w:sz w:val="28"/>
          <w:szCs w:val="28"/>
        </w:rPr>
        <w:t xml:space="preserve">программ, </w:t>
      </w:r>
      <w:r w:rsidRPr="00845342">
        <w:rPr>
          <w:spacing w:val="-2"/>
          <w:sz w:val="28"/>
          <w:szCs w:val="28"/>
        </w:rPr>
        <w:t>пособий);</w:t>
      </w:r>
    </w:p>
    <w:p w:rsidR="00845342" w:rsidRPr="00845342" w:rsidRDefault="00845342" w:rsidP="00845342">
      <w:pPr>
        <w:pStyle w:val="a5"/>
        <w:numPr>
          <w:ilvl w:val="0"/>
          <w:numId w:val="5"/>
        </w:numPr>
        <w:tabs>
          <w:tab w:val="left" w:pos="1283"/>
        </w:tabs>
        <w:spacing w:before="46"/>
        <w:ind w:left="1283" w:right="853" w:hanging="151"/>
        <w:jc w:val="both"/>
        <w:rPr>
          <w:sz w:val="28"/>
          <w:szCs w:val="28"/>
        </w:rPr>
      </w:pPr>
      <w:r w:rsidRPr="00845342">
        <w:rPr>
          <w:sz w:val="28"/>
          <w:szCs w:val="28"/>
        </w:rPr>
        <w:t>система обмена опытом в сети обр</w:t>
      </w:r>
      <w:r w:rsidR="00D6525F">
        <w:rPr>
          <w:sz w:val="28"/>
          <w:szCs w:val="28"/>
        </w:rPr>
        <w:t>азовательного учреждения, ,</w:t>
      </w:r>
      <w:r w:rsidRPr="00845342">
        <w:rPr>
          <w:sz w:val="28"/>
          <w:szCs w:val="28"/>
        </w:rPr>
        <w:t>педагогиче</w:t>
      </w:r>
      <w:r w:rsidR="00D6525F">
        <w:rPr>
          <w:sz w:val="28"/>
          <w:szCs w:val="28"/>
        </w:rPr>
        <w:t>ского сообщества других регионов</w:t>
      </w:r>
      <w:r>
        <w:rPr>
          <w:sz w:val="28"/>
          <w:szCs w:val="28"/>
        </w:rPr>
        <w:t xml:space="preserve"> </w:t>
      </w:r>
      <w:r w:rsidRPr="00845342">
        <w:rPr>
          <w:sz w:val="28"/>
          <w:szCs w:val="28"/>
        </w:rPr>
        <w:t>использование</w:t>
      </w:r>
      <w:r w:rsidRPr="00845342">
        <w:rPr>
          <w:spacing w:val="-15"/>
          <w:sz w:val="28"/>
          <w:szCs w:val="28"/>
        </w:rPr>
        <w:t xml:space="preserve"> </w:t>
      </w:r>
      <w:r w:rsidRPr="00845342">
        <w:rPr>
          <w:sz w:val="28"/>
          <w:szCs w:val="28"/>
        </w:rPr>
        <w:t>инновационных</w:t>
      </w:r>
      <w:r w:rsidRPr="00845342">
        <w:rPr>
          <w:spacing w:val="-15"/>
          <w:sz w:val="28"/>
          <w:szCs w:val="28"/>
        </w:rPr>
        <w:t xml:space="preserve"> </w:t>
      </w:r>
      <w:r w:rsidRPr="00845342">
        <w:rPr>
          <w:spacing w:val="-2"/>
          <w:sz w:val="28"/>
          <w:szCs w:val="28"/>
        </w:rPr>
        <w:t>технологий.</w:t>
      </w:r>
    </w:p>
    <w:p w:rsidR="005D0956" w:rsidRDefault="00845342">
      <w:pPr>
        <w:spacing w:line="276" w:lineRule="auto"/>
        <w:sectPr w:rsidR="005D0956">
          <w:pgSz w:w="11910" w:h="16840"/>
          <w:pgMar w:top="1040" w:right="0" w:bottom="280" w:left="0" w:header="720" w:footer="720" w:gutter="0"/>
          <w:cols w:space="720"/>
        </w:sectPr>
      </w:pPr>
      <w:r>
        <w:t xml:space="preserve"> </w:t>
      </w:r>
    </w:p>
    <w:p w:rsidR="005D0956" w:rsidRDefault="00674737">
      <w:pPr>
        <w:pStyle w:val="a5"/>
        <w:numPr>
          <w:ilvl w:val="0"/>
          <w:numId w:val="5"/>
        </w:numPr>
        <w:tabs>
          <w:tab w:val="left" w:pos="1295"/>
        </w:tabs>
        <w:spacing w:line="276" w:lineRule="auto"/>
        <w:ind w:right="849" w:firstLine="0"/>
        <w:rPr>
          <w:sz w:val="26"/>
        </w:rPr>
      </w:pPr>
      <w:r>
        <w:rPr>
          <w:sz w:val="26"/>
        </w:rPr>
        <w:lastRenderedPageBreak/>
        <w:t>.</w:t>
      </w:r>
    </w:p>
    <w:p w:rsidR="005D0956" w:rsidRPr="00845342" w:rsidRDefault="005D0956">
      <w:pPr>
        <w:pStyle w:val="a3"/>
        <w:spacing w:before="47"/>
        <w:ind w:left="0"/>
        <w:jc w:val="left"/>
        <w:rPr>
          <w:sz w:val="28"/>
          <w:szCs w:val="28"/>
        </w:rPr>
      </w:pPr>
    </w:p>
    <w:p w:rsidR="00DC560F" w:rsidRDefault="00674737">
      <w:pPr>
        <w:spacing w:line="276" w:lineRule="auto"/>
        <w:ind w:left="1132" w:right="3903"/>
        <w:rPr>
          <w:b/>
          <w:sz w:val="28"/>
          <w:szCs w:val="28"/>
        </w:rPr>
      </w:pPr>
      <w:r w:rsidRPr="00845342">
        <w:rPr>
          <w:b/>
          <w:sz w:val="28"/>
          <w:szCs w:val="28"/>
        </w:rPr>
        <w:t>Показатель</w:t>
      </w:r>
      <w:r w:rsidRPr="00845342">
        <w:rPr>
          <w:b/>
          <w:spacing w:val="-17"/>
          <w:sz w:val="28"/>
          <w:szCs w:val="28"/>
        </w:rPr>
        <w:t xml:space="preserve"> </w:t>
      </w:r>
      <w:r w:rsidR="00D6525F">
        <w:rPr>
          <w:b/>
          <w:sz w:val="28"/>
          <w:szCs w:val="28"/>
        </w:rPr>
        <w:t xml:space="preserve">«Оценка качества развивающей </w:t>
      </w:r>
      <w:r w:rsidR="00DC560F">
        <w:rPr>
          <w:b/>
          <w:sz w:val="28"/>
          <w:szCs w:val="28"/>
        </w:rPr>
        <w:t xml:space="preserve">       </w:t>
      </w:r>
      <w:r w:rsidR="00D6525F">
        <w:rPr>
          <w:b/>
          <w:sz w:val="28"/>
          <w:szCs w:val="28"/>
        </w:rPr>
        <w:t>предметно-пространственной среды</w:t>
      </w:r>
      <w:r w:rsidR="00D16790" w:rsidRPr="00845342">
        <w:rPr>
          <w:b/>
          <w:sz w:val="28"/>
          <w:szCs w:val="28"/>
        </w:rPr>
        <w:t xml:space="preserve">» </w:t>
      </w:r>
    </w:p>
    <w:p w:rsidR="005D0956" w:rsidRPr="00845342" w:rsidRDefault="00D16790">
      <w:pPr>
        <w:spacing w:line="276" w:lineRule="auto"/>
        <w:ind w:left="1132" w:right="3903"/>
        <w:rPr>
          <w:b/>
          <w:sz w:val="28"/>
          <w:szCs w:val="28"/>
        </w:rPr>
      </w:pPr>
      <w:r w:rsidRPr="00845342">
        <w:rPr>
          <w:b/>
          <w:sz w:val="28"/>
          <w:szCs w:val="28"/>
        </w:rPr>
        <w:t>Значение по показателю – 6</w:t>
      </w:r>
      <w:r w:rsidR="00674737" w:rsidRPr="00845342">
        <w:rPr>
          <w:b/>
          <w:sz w:val="28"/>
          <w:szCs w:val="28"/>
        </w:rPr>
        <w:t>5%</w:t>
      </w:r>
    </w:p>
    <w:p w:rsidR="00D16790" w:rsidRPr="00D16790" w:rsidRDefault="00D16790" w:rsidP="00D16790">
      <w:pPr>
        <w:widowControl/>
        <w:autoSpaceDE/>
        <w:autoSpaceDN/>
        <w:spacing w:before="100" w:beforeAutospacing="1" w:after="100" w:afterAutospacing="1"/>
        <w:jc w:val="center"/>
        <w:rPr>
          <w:color w:val="000000"/>
          <w:sz w:val="28"/>
          <w:szCs w:val="28"/>
        </w:rPr>
      </w:pPr>
    </w:p>
    <w:p w:rsidR="00D16790" w:rsidRPr="00D16790" w:rsidRDefault="00D16790" w:rsidP="00845342">
      <w:pPr>
        <w:widowControl/>
        <w:autoSpaceDE/>
        <w:autoSpaceDN/>
        <w:spacing w:line="276" w:lineRule="auto"/>
        <w:ind w:left="1134" w:right="995"/>
        <w:jc w:val="both"/>
        <w:rPr>
          <w:sz w:val="28"/>
          <w:szCs w:val="28"/>
          <w:lang w:eastAsia="ru-RU"/>
        </w:rPr>
      </w:pPr>
      <w:r w:rsidRPr="00D16790">
        <w:rPr>
          <w:sz w:val="28"/>
          <w:szCs w:val="28"/>
          <w:lang w:eastAsia="ru-RU"/>
        </w:rPr>
        <w:t xml:space="preserve"> Развивающая предметно-пространственная среда обеспечивает максимальную реализацию образовательного потенциала пространства Учреждения,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16790" w:rsidRPr="00D16790" w:rsidRDefault="00D16790" w:rsidP="00845342">
      <w:pPr>
        <w:widowControl/>
        <w:autoSpaceDE/>
        <w:autoSpaceDN/>
        <w:spacing w:line="276" w:lineRule="auto"/>
        <w:ind w:left="1134" w:right="995"/>
        <w:jc w:val="both"/>
        <w:rPr>
          <w:sz w:val="28"/>
          <w:szCs w:val="28"/>
          <w:lang w:eastAsia="ru-RU"/>
        </w:rPr>
      </w:pPr>
      <w:r w:rsidRPr="00D16790">
        <w:rPr>
          <w:sz w:val="28"/>
          <w:szCs w:val="28"/>
          <w:lang w:eastAsia="ru-RU"/>
        </w:rPr>
        <w:t xml:space="preserve">   Ежегодно   развивающая предметно-пространственная среда   обновляется и дополняется новыми игровыми оборудованиями и пособиями , как приобретенными ,так и сделанными педагогами из подручного и бросового материала ,что обеспечивает реализацию Основной общеобразовательной программы, которая </w:t>
      </w:r>
      <w:r w:rsidRPr="00D16790">
        <w:rPr>
          <w:kern w:val="16"/>
          <w:sz w:val="28"/>
          <w:szCs w:val="28"/>
          <w:lang w:eastAsia="ru-RU"/>
        </w:rPr>
        <w:t xml:space="preserve"> построена  на  следующих  принципах:</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1.Насыщенность;</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2.Трансформируемость;</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3.Полифункциональность;</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4.Вариативность;</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 xml:space="preserve">5.Доступность; </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6.Безопасность.</w:t>
      </w:r>
    </w:p>
    <w:p w:rsidR="00D16790" w:rsidRPr="00D16790" w:rsidRDefault="00D16790" w:rsidP="00845342">
      <w:pPr>
        <w:widowControl/>
        <w:tabs>
          <w:tab w:val="left" w:pos="993"/>
        </w:tabs>
        <w:autoSpaceDE/>
        <w:autoSpaceDN/>
        <w:ind w:left="1134" w:right="995"/>
        <w:jc w:val="both"/>
        <w:rPr>
          <w:sz w:val="28"/>
          <w:szCs w:val="28"/>
          <w:lang w:eastAsia="ru-RU"/>
        </w:rPr>
      </w:pPr>
      <w:r w:rsidRPr="00D16790">
        <w:rPr>
          <w:i/>
          <w:sz w:val="28"/>
          <w:szCs w:val="28"/>
          <w:lang w:eastAsia="ru-RU"/>
        </w:rPr>
        <w:t>Насыщенность</w:t>
      </w:r>
      <w:r w:rsidRPr="00D16790">
        <w:rPr>
          <w:sz w:val="28"/>
          <w:szCs w:val="28"/>
          <w:lang w:eastAsia="ru-RU"/>
        </w:rPr>
        <w:t xml:space="preserve"> среды соответствует возрастным возможностям детей и содержанию Программы.</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 двигательную активность, в том числе развитие крупной и мелкой моторики, участие в подвижных играх и соревнованиях;</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 эмоциональное благополучие детей во взаимодействии с предметно-пространственным окружением;</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 возможность самовыражения детей.</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 xml:space="preserve">        </w:t>
      </w:r>
      <w:r w:rsidRPr="00D16790">
        <w:rPr>
          <w:i/>
          <w:sz w:val="28"/>
          <w:szCs w:val="28"/>
          <w:lang w:eastAsia="ru-RU"/>
        </w:rPr>
        <w:t>Трансформируемость</w:t>
      </w:r>
      <w:r w:rsidRPr="00D16790">
        <w:rPr>
          <w:sz w:val="28"/>
          <w:szCs w:val="28"/>
          <w:lang w:eastAsia="ru-RU"/>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lastRenderedPageBreak/>
        <w:t xml:space="preserve">        </w:t>
      </w:r>
      <w:r w:rsidRPr="00D16790">
        <w:rPr>
          <w:i/>
          <w:sz w:val="28"/>
          <w:szCs w:val="28"/>
          <w:lang w:eastAsia="ru-RU"/>
        </w:rPr>
        <w:t>Полифункциональность</w:t>
      </w:r>
      <w:r w:rsidRPr="00D16790">
        <w:rPr>
          <w:sz w:val="28"/>
          <w:szCs w:val="28"/>
          <w:lang w:eastAsia="ru-RU"/>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 xml:space="preserve">       </w:t>
      </w:r>
      <w:r w:rsidRPr="00D16790">
        <w:rPr>
          <w:i/>
          <w:sz w:val="28"/>
          <w:szCs w:val="28"/>
          <w:lang w:eastAsia="ru-RU"/>
        </w:rPr>
        <w:t>Вариативность</w:t>
      </w:r>
      <w:r w:rsidRPr="00D16790">
        <w:rPr>
          <w:sz w:val="28"/>
          <w:szCs w:val="28"/>
          <w:lang w:eastAsia="ru-RU"/>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Игровой материал периодически сменяется, что стимулирует  игровую, двигательную, познавательную и исследовательскую активность детей.</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 xml:space="preserve">       </w:t>
      </w:r>
      <w:r w:rsidRPr="00D16790">
        <w:rPr>
          <w:i/>
          <w:sz w:val="28"/>
          <w:szCs w:val="28"/>
          <w:lang w:eastAsia="ru-RU"/>
        </w:rPr>
        <w:t>Доступность</w:t>
      </w:r>
      <w:r w:rsidRPr="00D16790">
        <w:rPr>
          <w:sz w:val="28"/>
          <w:szCs w:val="28"/>
          <w:lang w:eastAsia="ru-RU"/>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D16790" w:rsidRPr="00D16790" w:rsidRDefault="00D16790" w:rsidP="00845342">
      <w:pPr>
        <w:widowControl/>
        <w:autoSpaceDE/>
        <w:autoSpaceDN/>
        <w:ind w:left="1134" w:right="995"/>
        <w:jc w:val="both"/>
        <w:rPr>
          <w:sz w:val="28"/>
          <w:szCs w:val="28"/>
          <w:lang w:eastAsia="ru-RU"/>
        </w:rPr>
      </w:pPr>
      <w:r w:rsidRPr="00D16790">
        <w:rPr>
          <w:sz w:val="28"/>
          <w:szCs w:val="28"/>
          <w:lang w:eastAsia="ru-RU"/>
        </w:rPr>
        <w:t>исправность и сохранность материалов и оборудования.</w:t>
      </w:r>
    </w:p>
    <w:p w:rsidR="00D16790" w:rsidRPr="00D16790" w:rsidRDefault="00D16790" w:rsidP="00845342">
      <w:pPr>
        <w:widowControl/>
        <w:autoSpaceDE/>
        <w:autoSpaceDN/>
        <w:ind w:left="1134" w:right="995"/>
        <w:rPr>
          <w:sz w:val="28"/>
          <w:szCs w:val="28"/>
          <w:lang w:eastAsia="ru-RU"/>
        </w:rPr>
      </w:pPr>
      <w:r w:rsidRPr="00D16790">
        <w:rPr>
          <w:sz w:val="28"/>
          <w:szCs w:val="28"/>
          <w:lang w:eastAsia="ru-RU"/>
        </w:rPr>
        <w:t xml:space="preserve">       </w:t>
      </w:r>
      <w:r w:rsidRPr="00D16790">
        <w:rPr>
          <w:i/>
          <w:sz w:val="28"/>
          <w:szCs w:val="28"/>
          <w:lang w:eastAsia="ru-RU"/>
        </w:rPr>
        <w:t>Безопасность</w:t>
      </w:r>
      <w:r w:rsidRPr="00D16790">
        <w:rPr>
          <w:sz w:val="28"/>
          <w:szCs w:val="28"/>
          <w:lang w:eastAsia="ru-RU"/>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16790" w:rsidRPr="00D16790" w:rsidRDefault="00D16790" w:rsidP="00D16790">
      <w:pPr>
        <w:widowControl/>
        <w:autoSpaceDE/>
        <w:autoSpaceDN/>
        <w:jc w:val="both"/>
        <w:rPr>
          <w:sz w:val="24"/>
          <w:szCs w:val="24"/>
          <w:lang w:eastAsia="ru-RU"/>
        </w:rPr>
      </w:pPr>
    </w:p>
    <w:tbl>
      <w:tblPr>
        <w:tblOverlap w:val="never"/>
        <w:tblW w:w="9909" w:type="dxa"/>
        <w:jc w:val="center"/>
        <w:tblLayout w:type="fixed"/>
        <w:tblCellMar>
          <w:left w:w="10" w:type="dxa"/>
          <w:right w:w="10" w:type="dxa"/>
        </w:tblCellMar>
        <w:tblLook w:val="04A0" w:firstRow="1" w:lastRow="0" w:firstColumn="1" w:lastColumn="0" w:noHBand="0" w:noVBand="1"/>
      </w:tblPr>
      <w:tblGrid>
        <w:gridCol w:w="3529"/>
        <w:gridCol w:w="6380"/>
      </w:tblGrid>
      <w:tr w:rsidR="00D16790" w:rsidRPr="00D16790" w:rsidTr="00845342">
        <w:trPr>
          <w:trHeight w:val="986"/>
          <w:jc w:val="center"/>
        </w:trPr>
        <w:tc>
          <w:tcPr>
            <w:tcW w:w="3529" w:type="dxa"/>
            <w:tcBorders>
              <w:top w:val="single" w:sz="4" w:space="0" w:color="auto"/>
              <w:left w:val="single" w:sz="4" w:space="0" w:color="auto"/>
              <w:bottom w:val="single" w:sz="4" w:space="0" w:color="auto"/>
            </w:tcBorders>
            <w:shd w:val="clear" w:color="auto" w:fill="FFFFFF"/>
          </w:tcPr>
          <w:p w:rsidR="00D16790" w:rsidRPr="00D16790" w:rsidRDefault="00D16790" w:rsidP="00D16790">
            <w:pPr>
              <w:autoSpaceDE/>
              <w:autoSpaceDN/>
              <w:spacing w:line="240" w:lineRule="atLeast"/>
              <w:ind w:left="360" w:hanging="360"/>
              <w:rPr>
                <w:color w:val="000000"/>
                <w:sz w:val="28"/>
                <w:szCs w:val="28"/>
                <w:lang w:eastAsia="ru-RU" w:bidi="ru-RU"/>
              </w:rPr>
            </w:pPr>
            <w:r w:rsidRPr="00D16790">
              <w:rPr>
                <w:b/>
                <w:bCs/>
                <w:color w:val="000000"/>
                <w:sz w:val="28"/>
                <w:szCs w:val="28"/>
                <w:lang w:eastAsia="ru-RU" w:bidi="ru-RU"/>
              </w:rPr>
              <w:t>Вид помещения, функциональное использование</w:t>
            </w:r>
          </w:p>
        </w:tc>
        <w:tc>
          <w:tcPr>
            <w:tcW w:w="6380" w:type="dxa"/>
            <w:tcBorders>
              <w:top w:val="single" w:sz="4" w:space="0" w:color="auto"/>
              <w:left w:val="single" w:sz="4" w:space="0" w:color="auto"/>
              <w:bottom w:val="single" w:sz="4" w:space="0" w:color="auto"/>
              <w:right w:val="single" w:sz="4" w:space="0" w:color="auto"/>
            </w:tcBorders>
            <w:shd w:val="clear" w:color="auto" w:fill="FFFFFF"/>
          </w:tcPr>
          <w:p w:rsidR="00D16790" w:rsidRPr="00D16790" w:rsidRDefault="00D16790" w:rsidP="00D16790">
            <w:pPr>
              <w:autoSpaceDE/>
              <w:autoSpaceDN/>
              <w:spacing w:line="240" w:lineRule="atLeast"/>
              <w:rPr>
                <w:color w:val="000000"/>
                <w:sz w:val="28"/>
                <w:szCs w:val="28"/>
                <w:lang w:eastAsia="ru-RU" w:bidi="ru-RU"/>
              </w:rPr>
            </w:pPr>
            <w:r w:rsidRPr="00D16790">
              <w:rPr>
                <w:b/>
                <w:bCs/>
                <w:color w:val="000000"/>
                <w:sz w:val="28"/>
                <w:szCs w:val="28"/>
                <w:lang w:eastAsia="ru-RU" w:bidi="ru-RU"/>
              </w:rPr>
              <w:t>Оснащение</w:t>
            </w:r>
          </w:p>
        </w:tc>
      </w:tr>
      <w:tr w:rsidR="00D16790" w:rsidRPr="00D16790" w:rsidTr="00845342">
        <w:trPr>
          <w:trHeight w:val="986"/>
          <w:jc w:val="center"/>
        </w:trPr>
        <w:tc>
          <w:tcPr>
            <w:tcW w:w="3529" w:type="dxa"/>
            <w:tcBorders>
              <w:top w:val="single" w:sz="4" w:space="0" w:color="auto"/>
              <w:left w:val="single" w:sz="4" w:space="0" w:color="auto"/>
            </w:tcBorders>
            <w:shd w:val="clear" w:color="auto" w:fill="FFFFFF"/>
          </w:tcPr>
          <w:p w:rsidR="00D16790" w:rsidRPr="00D16790" w:rsidRDefault="00D16790" w:rsidP="00D16790">
            <w:pPr>
              <w:autoSpaceDE/>
              <w:autoSpaceDN/>
              <w:spacing w:line="240" w:lineRule="atLeast"/>
              <w:ind w:firstLine="360"/>
              <w:rPr>
                <w:color w:val="000000"/>
                <w:sz w:val="28"/>
                <w:szCs w:val="28"/>
                <w:lang w:eastAsia="ru-RU" w:bidi="ru-RU"/>
              </w:rPr>
            </w:pPr>
            <w:r w:rsidRPr="00D16790">
              <w:rPr>
                <w:b/>
                <w:bCs/>
                <w:color w:val="000000"/>
                <w:sz w:val="28"/>
                <w:szCs w:val="28"/>
                <w:lang w:eastAsia="ru-RU" w:bidi="ru-RU"/>
              </w:rPr>
              <w:t>Г рупповые комнаты</w:t>
            </w:r>
          </w:p>
          <w:p w:rsidR="00D16790" w:rsidRPr="00D16790" w:rsidRDefault="00D16790" w:rsidP="00D16790">
            <w:pPr>
              <w:widowControl/>
              <w:numPr>
                <w:ilvl w:val="0"/>
                <w:numId w:val="12"/>
              </w:numPr>
              <w:tabs>
                <w:tab w:val="left" w:pos="320"/>
              </w:tabs>
              <w:autoSpaceDE/>
              <w:autoSpaceDN/>
              <w:spacing w:after="200" w:line="240" w:lineRule="atLeast"/>
              <w:rPr>
                <w:color w:val="000000"/>
                <w:sz w:val="28"/>
                <w:szCs w:val="28"/>
                <w:lang w:eastAsia="ru-RU" w:bidi="ru-RU"/>
              </w:rPr>
            </w:pPr>
            <w:r w:rsidRPr="00D16790">
              <w:rPr>
                <w:color w:val="000000"/>
                <w:sz w:val="28"/>
                <w:szCs w:val="28"/>
                <w:lang w:eastAsia="ru-RU" w:bidi="ru-RU"/>
              </w:rPr>
              <w:t>Сюжетно-ролевые игры</w:t>
            </w:r>
          </w:p>
          <w:p w:rsidR="00D16790" w:rsidRPr="00D16790" w:rsidRDefault="00D16790" w:rsidP="00D16790">
            <w:pPr>
              <w:widowControl/>
              <w:numPr>
                <w:ilvl w:val="0"/>
                <w:numId w:val="12"/>
              </w:numPr>
              <w:tabs>
                <w:tab w:val="left" w:pos="320"/>
              </w:tabs>
              <w:autoSpaceDE/>
              <w:autoSpaceDN/>
              <w:spacing w:after="200" w:line="240" w:lineRule="atLeast"/>
              <w:rPr>
                <w:color w:val="000000"/>
                <w:sz w:val="28"/>
                <w:szCs w:val="28"/>
                <w:lang w:eastAsia="ru-RU" w:bidi="ru-RU"/>
              </w:rPr>
            </w:pPr>
            <w:r w:rsidRPr="00D16790">
              <w:rPr>
                <w:color w:val="000000"/>
                <w:sz w:val="28"/>
                <w:szCs w:val="28"/>
                <w:lang w:eastAsia="ru-RU" w:bidi="ru-RU"/>
              </w:rPr>
              <w:t>Самообслуживание</w:t>
            </w:r>
          </w:p>
          <w:p w:rsidR="00D16790" w:rsidRPr="00D16790" w:rsidRDefault="00D16790" w:rsidP="00D16790">
            <w:pPr>
              <w:widowControl/>
              <w:numPr>
                <w:ilvl w:val="0"/>
                <w:numId w:val="12"/>
              </w:numPr>
              <w:tabs>
                <w:tab w:val="left" w:pos="315"/>
              </w:tabs>
              <w:autoSpaceDE/>
              <w:autoSpaceDN/>
              <w:spacing w:after="200" w:line="240" w:lineRule="atLeast"/>
              <w:rPr>
                <w:color w:val="000000"/>
                <w:sz w:val="28"/>
                <w:szCs w:val="28"/>
                <w:lang w:eastAsia="ru-RU" w:bidi="ru-RU"/>
              </w:rPr>
            </w:pPr>
            <w:r w:rsidRPr="00D16790">
              <w:rPr>
                <w:color w:val="000000"/>
                <w:sz w:val="28"/>
                <w:szCs w:val="28"/>
                <w:lang w:eastAsia="ru-RU" w:bidi="ru-RU"/>
              </w:rPr>
              <w:t>Трудовая деятельность</w:t>
            </w:r>
          </w:p>
          <w:p w:rsidR="00D16790" w:rsidRPr="00D16790" w:rsidRDefault="00D16790" w:rsidP="00D16790">
            <w:pPr>
              <w:widowControl/>
              <w:numPr>
                <w:ilvl w:val="0"/>
                <w:numId w:val="12"/>
              </w:numPr>
              <w:tabs>
                <w:tab w:val="left" w:pos="274"/>
              </w:tabs>
              <w:autoSpaceDE/>
              <w:autoSpaceDN/>
              <w:spacing w:after="200" w:line="240" w:lineRule="atLeast"/>
              <w:rPr>
                <w:color w:val="000000"/>
                <w:sz w:val="28"/>
                <w:szCs w:val="28"/>
                <w:lang w:eastAsia="ru-RU" w:bidi="ru-RU"/>
              </w:rPr>
            </w:pPr>
            <w:r w:rsidRPr="00D16790">
              <w:rPr>
                <w:color w:val="000000"/>
                <w:sz w:val="28"/>
                <w:szCs w:val="28"/>
                <w:lang w:eastAsia="ru-RU" w:bidi="ru-RU"/>
              </w:rPr>
              <w:t>Самостоятельная творческая деятельность</w:t>
            </w:r>
          </w:p>
          <w:p w:rsidR="00D16790" w:rsidRPr="00D16790" w:rsidRDefault="00D16790" w:rsidP="00D16790">
            <w:pPr>
              <w:widowControl/>
              <w:numPr>
                <w:ilvl w:val="0"/>
                <w:numId w:val="12"/>
              </w:numPr>
              <w:tabs>
                <w:tab w:val="left" w:pos="379"/>
              </w:tabs>
              <w:autoSpaceDE/>
              <w:autoSpaceDN/>
              <w:spacing w:after="200" w:line="240" w:lineRule="atLeast"/>
              <w:rPr>
                <w:color w:val="000000"/>
                <w:sz w:val="28"/>
                <w:szCs w:val="28"/>
                <w:lang w:eastAsia="ru-RU" w:bidi="ru-RU"/>
              </w:rPr>
            </w:pPr>
            <w:r w:rsidRPr="00D16790">
              <w:rPr>
                <w:color w:val="000000"/>
                <w:sz w:val="28"/>
                <w:szCs w:val="28"/>
                <w:lang w:eastAsia="ru-RU" w:bidi="ru-RU"/>
              </w:rPr>
              <w:t>Ознакомление с природой, труд в природе</w:t>
            </w:r>
          </w:p>
        </w:tc>
        <w:tc>
          <w:tcPr>
            <w:tcW w:w="6380" w:type="dxa"/>
            <w:tcBorders>
              <w:top w:val="single" w:sz="4" w:space="0" w:color="auto"/>
              <w:left w:val="single" w:sz="4" w:space="0" w:color="auto"/>
              <w:right w:val="single" w:sz="4" w:space="0" w:color="auto"/>
            </w:tcBorders>
            <w:shd w:val="clear" w:color="auto" w:fill="FFFFFF"/>
          </w:tcPr>
          <w:p w:rsidR="00D16790" w:rsidRPr="00D16790" w:rsidRDefault="00D16790" w:rsidP="00D16790">
            <w:pPr>
              <w:widowControl/>
              <w:numPr>
                <w:ilvl w:val="0"/>
                <w:numId w:val="13"/>
              </w:numPr>
              <w:tabs>
                <w:tab w:val="left" w:pos="320"/>
              </w:tabs>
              <w:autoSpaceDE/>
              <w:autoSpaceDN/>
              <w:spacing w:after="200" w:line="240" w:lineRule="atLeast"/>
              <w:rPr>
                <w:color w:val="000000"/>
                <w:sz w:val="28"/>
                <w:szCs w:val="28"/>
                <w:lang w:eastAsia="ru-RU" w:bidi="ru-RU"/>
              </w:rPr>
            </w:pPr>
            <w:r w:rsidRPr="00D16790">
              <w:rPr>
                <w:color w:val="000000"/>
                <w:sz w:val="28"/>
                <w:szCs w:val="28"/>
                <w:lang w:eastAsia="ru-RU" w:bidi="ru-RU"/>
              </w:rPr>
              <w:t>Детская мебель для практической деятельности</w:t>
            </w:r>
          </w:p>
          <w:p w:rsidR="00D16790" w:rsidRPr="00D16790" w:rsidRDefault="00D16790" w:rsidP="00D16790">
            <w:pPr>
              <w:widowControl/>
              <w:numPr>
                <w:ilvl w:val="0"/>
                <w:numId w:val="13"/>
              </w:numPr>
              <w:tabs>
                <w:tab w:val="left" w:pos="350"/>
              </w:tabs>
              <w:autoSpaceDE/>
              <w:autoSpaceDN/>
              <w:spacing w:after="200" w:line="240" w:lineRule="atLeast"/>
              <w:rPr>
                <w:color w:val="000000"/>
                <w:sz w:val="28"/>
                <w:szCs w:val="28"/>
                <w:lang w:eastAsia="ru-RU" w:bidi="ru-RU"/>
              </w:rPr>
            </w:pPr>
            <w:r w:rsidRPr="00D16790">
              <w:rPr>
                <w:color w:val="000000"/>
                <w:sz w:val="28"/>
                <w:szCs w:val="28"/>
                <w:lang w:eastAsia="ru-RU" w:bidi="ru-RU"/>
              </w:rPr>
              <w:t>Центры художественной литературы: подборка  книг,  художественной литературы, портретов авторов и писателей, аудиосопровождение, дидактические игры по произведениям (в том числе электронные)</w:t>
            </w:r>
          </w:p>
          <w:p w:rsidR="00D16790" w:rsidRPr="00D16790" w:rsidRDefault="00D16790" w:rsidP="00D16790">
            <w:pPr>
              <w:widowControl/>
              <w:numPr>
                <w:ilvl w:val="0"/>
                <w:numId w:val="13"/>
              </w:numPr>
              <w:tabs>
                <w:tab w:val="left" w:pos="315"/>
              </w:tabs>
              <w:autoSpaceDE/>
              <w:autoSpaceDN/>
              <w:spacing w:after="200" w:line="240" w:lineRule="atLeast"/>
              <w:rPr>
                <w:color w:val="000000"/>
                <w:sz w:val="28"/>
                <w:szCs w:val="28"/>
                <w:lang w:eastAsia="ru-RU" w:bidi="ru-RU"/>
              </w:rPr>
            </w:pPr>
            <w:r w:rsidRPr="00D16790">
              <w:rPr>
                <w:color w:val="000000"/>
                <w:sz w:val="28"/>
                <w:szCs w:val="28"/>
                <w:lang w:eastAsia="ru-RU" w:bidi="ru-RU"/>
              </w:rPr>
              <w:t>Уголок для изобразительной детской деятельности</w:t>
            </w:r>
          </w:p>
          <w:p w:rsidR="00D16790" w:rsidRPr="00D16790" w:rsidRDefault="00D16790" w:rsidP="00D16790">
            <w:pPr>
              <w:widowControl/>
              <w:numPr>
                <w:ilvl w:val="0"/>
                <w:numId w:val="13"/>
              </w:numPr>
              <w:tabs>
                <w:tab w:val="left" w:pos="264"/>
              </w:tabs>
              <w:autoSpaceDE/>
              <w:autoSpaceDN/>
              <w:spacing w:after="200" w:line="240" w:lineRule="atLeast"/>
              <w:rPr>
                <w:color w:val="000000"/>
                <w:sz w:val="28"/>
                <w:szCs w:val="28"/>
                <w:lang w:eastAsia="ru-RU" w:bidi="ru-RU"/>
              </w:rPr>
            </w:pPr>
            <w:r w:rsidRPr="00D16790">
              <w:rPr>
                <w:color w:val="000000"/>
                <w:sz w:val="28"/>
                <w:szCs w:val="28"/>
                <w:lang w:eastAsia="ru-RU" w:bidi="ru-RU"/>
              </w:rPr>
              <w:t>Игровая мебель. Атрибуты для сюжетно</w:t>
            </w:r>
            <w:r w:rsidRPr="00D16790">
              <w:rPr>
                <w:color w:val="000000"/>
                <w:sz w:val="28"/>
                <w:szCs w:val="28"/>
                <w:lang w:eastAsia="ru-RU" w:bidi="ru-RU"/>
              </w:rPr>
              <w:softHyphen/>
              <w:t>ролевых игр.</w:t>
            </w:r>
          </w:p>
          <w:p w:rsidR="00D16790" w:rsidRPr="00D16790" w:rsidRDefault="00D16790" w:rsidP="00D16790">
            <w:pPr>
              <w:widowControl/>
              <w:numPr>
                <w:ilvl w:val="0"/>
                <w:numId w:val="13"/>
              </w:numPr>
              <w:tabs>
                <w:tab w:val="left" w:pos="310"/>
              </w:tabs>
              <w:autoSpaceDE/>
              <w:autoSpaceDN/>
              <w:spacing w:after="200" w:line="240" w:lineRule="atLeast"/>
              <w:rPr>
                <w:color w:val="000000"/>
                <w:sz w:val="28"/>
                <w:szCs w:val="28"/>
                <w:lang w:eastAsia="ru-RU" w:bidi="ru-RU"/>
              </w:rPr>
            </w:pPr>
            <w:r w:rsidRPr="00D16790">
              <w:rPr>
                <w:color w:val="000000"/>
                <w:sz w:val="28"/>
                <w:szCs w:val="28"/>
                <w:lang w:eastAsia="ru-RU" w:bidi="ru-RU"/>
              </w:rPr>
              <w:t>Природный уголок</w:t>
            </w:r>
          </w:p>
          <w:p w:rsidR="00D16790" w:rsidRPr="00D16790" w:rsidRDefault="00D16790" w:rsidP="00D16790">
            <w:pPr>
              <w:widowControl/>
              <w:numPr>
                <w:ilvl w:val="0"/>
                <w:numId w:val="13"/>
              </w:numPr>
              <w:tabs>
                <w:tab w:val="left" w:pos="370"/>
              </w:tabs>
              <w:autoSpaceDE/>
              <w:autoSpaceDN/>
              <w:spacing w:after="200" w:line="240" w:lineRule="atLeast"/>
              <w:rPr>
                <w:color w:val="000000"/>
                <w:sz w:val="28"/>
                <w:szCs w:val="28"/>
                <w:lang w:eastAsia="ru-RU" w:bidi="ru-RU"/>
              </w:rPr>
            </w:pPr>
            <w:r w:rsidRPr="00D16790">
              <w:rPr>
                <w:color w:val="000000"/>
                <w:sz w:val="28"/>
                <w:szCs w:val="28"/>
                <w:lang w:eastAsia="ru-RU" w:bidi="ru-RU"/>
              </w:rPr>
              <w:t>Конструкторы различных видов, головоломки, мозаики, пазлы, настольно-печатные игры, лото</w:t>
            </w:r>
          </w:p>
          <w:p w:rsidR="00D16790" w:rsidRPr="00D16790" w:rsidRDefault="00D16790" w:rsidP="00D16790">
            <w:pPr>
              <w:widowControl/>
              <w:numPr>
                <w:ilvl w:val="0"/>
                <w:numId w:val="13"/>
              </w:numPr>
              <w:tabs>
                <w:tab w:val="left" w:pos="310"/>
              </w:tabs>
              <w:autoSpaceDE/>
              <w:autoSpaceDN/>
              <w:spacing w:after="200" w:line="240" w:lineRule="atLeast"/>
              <w:rPr>
                <w:color w:val="000000"/>
                <w:sz w:val="28"/>
                <w:szCs w:val="28"/>
                <w:lang w:eastAsia="ru-RU" w:bidi="ru-RU"/>
              </w:rPr>
            </w:pPr>
            <w:r w:rsidRPr="00D16790">
              <w:rPr>
                <w:color w:val="000000"/>
                <w:sz w:val="28"/>
                <w:szCs w:val="28"/>
                <w:lang w:eastAsia="ru-RU" w:bidi="ru-RU"/>
              </w:rPr>
              <w:t>Развивающие игры по математике, логике</w:t>
            </w:r>
          </w:p>
          <w:p w:rsidR="00D16790" w:rsidRPr="00D16790" w:rsidRDefault="00D16790" w:rsidP="00D16790">
            <w:pPr>
              <w:widowControl/>
              <w:numPr>
                <w:ilvl w:val="0"/>
                <w:numId w:val="13"/>
              </w:numPr>
              <w:tabs>
                <w:tab w:val="left" w:pos="310"/>
              </w:tabs>
              <w:autoSpaceDE/>
              <w:autoSpaceDN/>
              <w:spacing w:after="200" w:line="240" w:lineRule="atLeast"/>
              <w:rPr>
                <w:color w:val="000000"/>
                <w:sz w:val="28"/>
                <w:szCs w:val="28"/>
                <w:lang w:eastAsia="ru-RU" w:bidi="ru-RU"/>
              </w:rPr>
            </w:pPr>
            <w:r w:rsidRPr="00D16790">
              <w:rPr>
                <w:color w:val="000000"/>
                <w:sz w:val="28"/>
                <w:szCs w:val="28"/>
                <w:lang w:eastAsia="ru-RU" w:bidi="ru-RU"/>
              </w:rPr>
              <w:t>Различные виды театров</w:t>
            </w:r>
          </w:p>
          <w:p w:rsidR="00D16790" w:rsidRPr="00D16790" w:rsidRDefault="00D16790" w:rsidP="00D16790">
            <w:pPr>
              <w:widowControl/>
              <w:numPr>
                <w:ilvl w:val="0"/>
                <w:numId w:val="13"/>
              </w:numPr>
              <w:tabs>
                <w:tab w:val="left" w:pos="310"/>
              </w:tabs>
              <w:autoSpaceDE/>
              <w:autoSpaceDN/>
              <w:spacing w:after="200" w:line="240" w:lineRule="atLeast"/>
              <w:rPr>
                <w:color w:val="000000"/>
                <w:sz w:val="28"/>
                <w:szCs w:val="28"/>
                <w:lang w:eastAsia="ru-RU" w:bidi="ru-RU"/>
              </w:rPr>
            </w:pPr>
            <w:r w:rsidRPr="00D16790">
              <w:rPr>
                <w:color w:val="000000"/>
                <w:sz w:val="28"/>
                <w:szCs w:val="28"/>
                <w:lang w:eastAsia="ru-RU" w:bidi="ru-RU"/>
              </w:rPr>
              <w:t>Муляжи овощей и фруктов, календарь погоды</w:t>
            </w:r>
          </w:p>
          <w:p w:rsidR="00D16790" w:rsidRPr="00D16790" w:rsidRDefault="00D16790" w:rsidP="00D16790">
            <w:pPr>
              <w:widowControl/>
              <w:numPr>
                <w:ilvl w:val="0"/>
                <w:numId w:val="13"/>
              </w:numPr>
              <w:tabs>
                <w:tab w:val="left" w:pos="830"/>
              </w:tabs>
              <w:autoSpaceDE/>
              <w:autoSpaceDN/>
              <w:spacing w:after="200" w:line="240" w:lineRule="atLeast"/>
              <w:rPr>
                <w:color w:val="000000"/>
                <w:sz w:val="28"/>
                <w:szCs w:val="28"/>
                <w:lang w:eastAsia="ru-RU" w:bidi="ru-RU"/>
              </w:rPr>
            </w:pPr>
            <w:r w:rsidRPr="00D16790">
              <w:rPr>
                <w:color w:val="000000"/>
                <w:sz w:val="28"/>
                <w:szCs w:val="28"/>
                <w:lang w:eastAsia="ru-RU" w:bidi="ru-RU"/>
              </w:rPr>
              <w:t>Плакаты и наборы дидактических наглядных материалов с изображением животных, птиц, насекомых, обитателей морей и рек, рептилий</w:t>
            </w:r>
          </w:p>
          <w:p w:rsidR="00D16790" w:rsidRPr="00D16790" w:rsidRDefault="00D16790" w:rsidP="00D16790">
            <w:pPr>
              <w:autoSpaceDE/>
              <w:autoSpaceDN/>
              <w:spacing w:line="240" w:lineRule="atLeast"/>
              <w:ind w:firstLine="360"/>
              <w:rPr>
                <w:color w:val="000000"/>
                <w:sz w:val="28"/>
                <w:szCs w:val="28"/>
                <w:lang w:eastAsia="ru-RU" w:bidi="ru-RU"/>
              </w:rPr>
            </w:pPr>
            <w:r w:rsidRPr="00D16790">
              <w:rPr>
                <w:color w:val="000000"/>
                <w:sz w:val="28"/>
                <w:szCs w:val="28"/>
                <w:lang w:eastAsia="ru-RU" w:bidi="ru-RU"/>
              </w:rPr>
              <w:t>- Мини-лаборатории, центры воды и песка для экспериментальной и исследовательской деятельности</w:t>
            </w:r>
          </w:p>
          <w:p w:rsidR="00D16790" w:rsidRPr="00D16790" w:rsidRDefault="00D16790" w:rsidP="00D16790">
            <w:pPr>
              <w:widowControl/>
              <w:numPr>
                <w:ilvl w:val="0"/>
                <w:numId w:val="13"/>
              </w:numPr>
              <w:tabs>
                <w:tab w:val="left" w:pos="254"/>
              </w:tabs>
              <w:autoSpaceDE/>
              <w:autoSpaceDN/>
              <w:spacing w:after="200" w:line="240" w:lineRule="atLeast"/>
              <w:rPr>
                <w:color w:val="000000"/>
                <w:sz w:val="28"/>
                <w:szCs w:val="28"/>
                <w:lang w:eastAsia="ru-RU" w:bidi="ru-RU"/>
              </w:rPr>
            </w:pPr>
            <w:r w:rsidRPr="00D16790">
              <w:rPr>
                <w:color w:val="000000"/>
                <w:sz w:val="28"/>
                <w:szCs w:val="28"/>
                <w:lang w:eastAsia="ru-RU" w:bidi="ru-RU"/>
              </w:rPr>
              <w:lastRenderedPageBreak/>
              <w:t>Ноутбук,. Аудиозаписи.</w:t>
            </w:r>
          </w:p>
        </w:tc>
      </w:tr>
      <w:tr w:rsidR="00D16790" w:rsidRPr="00D16790" w:rsidTr="00845342">
        <w:trPr>
          <w:trHeight w:val="926"/>
          <w:jc w:val="center"/>
        </w:trPr>
        <w:tc>
          <w:tcPr>
            <w:tcW w:w="3529" w:type="dxa"/>
            <w:tcBorders>
              <w:top w:val="single" w:sz="4" w:space="0" w:color="auto"/>
              <w:left w:val="single" w:sz="4" w:space="0" w:color="auto"/>
              <w:bottom w:val="single" w:sz="4" w:space="0" w:color="auto"/>
            </w:tcBorders>
            <w:shd w:val="clear" w:color="auto" w:fill="FFFFFF"/>
          </w:tcPr>
          <w:p w:rsidR="00D16790" w:rsidRPr="00D16790" w:rsidRDefault="00D16790" w:rsidP="00D16790">
            <w:pPr>
              <w:autoSpaceDE/>
              <w:autoSpaceDN/>
              <w:spacing w:line="240" w:lineRule="atLeast"/>
              <w:ind w:firstLine="360"/>
              <w:rPr>
                <w:color w:val="000000"/>
                <w:sz w:val="28"/>
                <w:szCs w:val="28"/>
                <w:lang w:eastAsia="ru-RU" w:bidi="ru-RU"/>
              </w:rPr>
            </w:pPr>
            <w:r w:rsidRPr="00D16790">
              <w:rPr>
                <w:b/>
                <w:bCs/>
                <w:color w:val="000000"/>
                <w:sz w:val="28"/>
                <w:szCs w:val="28"/>
                <w:lang w:eastAsia="ru-RU" w:bidi="ru-RU"/>
              </w:rPr>
              <w:lastRenderedPageBreak/>
              <w:t>Спальное помещение</w:t>
            </w:r>
          </w:p>
          <w:p w:rsidR="00D16790" w:rsidRPr="00D16790" w:rsidRDefault="00D16790" w:rsidP="00D16790">
            <w:pPr>
              <w:widowControl/>
              <w:numPr>
                <w:ilvl w:val="0"/>
                <w:numId w:val="14"/>
              </w:numPr>
              <w:tabs>
                <w:tab w:val="left" w:pos="320"/>
              </w:tabs>
              <w:autoSpaceDE/>
              <w:autoSpaceDN/>
              <w:spacing w:after="200" w:line="240" w:lineRule="atLeast"/>
              <w:rPr>
                <w:color w:val="000000"/>
                <w:sz w:val="28"/>
                <w:szCs w:val="28"/>
                <w:lang w:eastAsia="ru-RU" w:bidi="ru-RU"/>
              </w:rPr>
            </w:pPr>
            <w:r w:rsidRPr="00D16790">
              <w:rPr>
                <w:color w:val="000000"/>
                <w:sz w:val="28"/>
                <w:szCs w:val="28"/>
                <w:lang w:eastAsia="ru-RU" w:bidi="ru-RU"/>
              </w:rPr>
              <w:t>Дневной сон</w:t>
            </w:r>
          </w:p>
          <w:p w:rsidR="00D16790" w:rsidRPr="00D16790" w:rsidRDefault="00D16790" w:rsidP="00D16790">
            <w:pPr>
              <w:widowControl/>
              <w:numPr>
                <w:ilvl w:val="0"/>
                <w:numId w:val="14"/>
              </w:numPr>
              <w:tabs>
                <w:tab w:val="left" w:pos="310"/>
              </w:tabs>
              <w:autoSpaceDE/>
              <w:autoSpaceDN/>
              <w:spacing w:after="200" w:line="240" w:lineRule="atLeast"/>
              <w:rPr>
                <w:color w:val="000000"/>
                <w:sz w:val="28"/>
                <w:szCs w:val="28"/>
                <w:lang w:eastAsia="ru-RU" w:bidi="ru-RU"/>
              </w:rPr>
            </w:pPr>
            <w:r w:rsidRPr="00D16790">
              <w:rPr>
                <w:color w:val="000000"/>
                <w:sz w:val="28"/>
                <w:szCs w:val="28"/>
                <w:lang w:eastAsia="ru-RU" w:bidi="ru-RU"/>
              </w:rPr>
              <w:t>Игровая деятельность</w:t>
            </w:r>
          </w:p>
          <w:p w:rsidR="00D16790" w:rsidRPr="00D16790" w:rsidRDefault="00D16790" w:rsidP="00D16790">
            <w:pPr>
              <w:widowControl/>
              <w:numPr>
                <w:ilvl w:val="0"/>
                <w:numId w:val="14"/>
              </w:numPr>
              <w:tabs>
                <w:tab w:val="left" w:pos="310"/>
              </w:tabs>
              <w:autoSpaceDE/>
              <w:autoSpaceDN/>
              <w:spacing w:after="200" w:line="240" w:lineRule="atLeast"/>
              <w:rPr>
                <w:color w:val="000000"/>
                <w:sz w:val="28"/>
                <w:szCs w:val="28"/>
                <w:lang w:eastAsia="ru-RU" w:bidi="ru-RU"/>
              </w:rPr>
            </w:pPr>
            <w:r w:rsidRPr="00D16790">
              <w:rPr>
                <w:color w:val="000000"/>
                <w:sz w:val="28"/>
                <w:szCs w:val="28"/>
                <w:lang w:eastAsia="ru-RU" w:bidi="ru-RU"/>
              </w:rPr>
              <w:t>Гимнастика</w:t>
            </w:r>
          </w:p>
        </w:tc>
        <w:tc>
          <w:tcPr>
            <w:tcW w:w="6380" w:type="dxa"/>
            <w:tcBorders>
              <w:top w:val="single" w:sz="4" w:space="0" w:color="auto"/>
              <w:left w:val="single" w:sz="4" w:space="0" w:color="auto"/>
              <w:bottom w:val="single" w:sz="4" w:space="0" w:color="auto"/>
              <w:right w:val="single" w:sz="4" w:space="0" w:color="auto"/>
            </w:tcBorders>
            <w:shd w:val="clear" w:color="auto" w:fill="FFFFFF"/>
          </w:tcPr>
          <w:p w:rsidR="00D16790" w:rsidRPr="00D16790" w:rsidRDefault="00D16790" w:rsidP="00D16790">
            <w:pPr>
              <w:widowControl/>
              <w:numPr>
                <w:ilvl w:val="0"/>
                <w:numId w:val="15"/>
              </w:numPr>
              <w:tabs>
                <w:tab w:val="left" w:pos="320"/>
              </w:tabs>
              <w:autoSpaceDE/>
              <w:autoSpaceDN/>
              <w:spacing w:after="200" w:line="240" w:lineRule="atLeast"/>
              <w:rPr>
                <w:color w:val="000000"/>
                <w:sz w:val="28"/>
                <w:szCs w:val="28"/>
                <w:lang w:eastAsia="ru-RU" w:bidi="ru-RU"/>
              </w:rPr>
            </w:pPr>
            <w:r w:rsidRPr="00D16790">
              <w:rPr>
                <w:color w:val="000000"/>
                <w:sz w:val="28"/>
                <w:szCs w:val="28"/>
                <w:lang w:eastAsia="ru-RU" w:bidi="ru-RU"/>
              </w:rPr>
              <w:t>Спальная мебель</w:t>
            </w:r>
          </w:p>
          <w:p w:rsidR="00D16790" w:rsidRPr="00D16790" w:rsidRDefault="00D16790" w:rsidP="00D16790">
            <w:pPr>
              <w:widowControl/>
              <w:numPr>
                <w:ilvl w:val="0"/>
                <w:numId w:val="15"/>
              </w:numPr>
              <w:tabs>
                <w:tab w:val="left" w:pos="315"/>
              </w:tabs>
              <w:autoSpaceDE/>
              <w:autoSpaceDN/>
              <w:spacing w:after="200" w:line="240" w:lineRule="atLeast"/>
              <w:rPr>
                <w:color w:val="000000"/>
                <w:sz w:val="28"/>
                <w:szCs w:val="28"/>
                <w:lang w:eastAsia="ru-RU" w:bidi="ru-RU"/>
              </w:rPr>
            </w:pPr>
            <w:r w:rsidRPr="00D16790">
              <w:rPr>
                <w:color w:val="000000"/>
                <w:sz w:val="28"/>
                <w:szCs w:val="28"/>
                <w:lang w:eastAsia="ru-RU" w:bidi="ru-RU"/>
              </w:rPr>
              <w:t>Физкультурное оборудование</w:t>
            </w:r>
          </w:p>
          <w:p w:rsidR="00D16790" w:rsidRPr="00D16790" w:rsidRDefault="00D16790" w:rsidP="00D16790">
            <w:pPr>
              <w:autoSpaceDE/>
              <w:autoSpaceDN/>
              <w:spacing w:line="240" w:lineRule="atLeast"/>
              <w:ind w:firstLine="360"/>
              <w:rPr>
                <w:color w:val="000000"/>
                <w:sz w:val="28"/>
                <w:szCs w:val="28"/>
                <w:lang w:eastAsia="ru-RU" w:bidi="ru-RU"/>
              </w:rPr>
            </w:pPr>
            <w:r w:rsidRPr="00D16790">
              <w:rPr>
                <w:color w:val="000000"/>
                <w:sz w:val="28"/>
                <w:szCs w:val="28"/>
                <w:lang w:eastAsia="ru-RU" w:bidi="ru-RU"/>
              </w:rPr>
              <w:t>для гимнастики: ребристая дорожка, массажные коврики и мячи, резиновые кольца и кубики</w:t>
            </w:r>
          </w:p>
        </w:tc>
      </w:tr>
      <w:tr w:rsidR="00D16790" w:rsidRPr="00D16790" w:rsidTr="00845342">
        <w:trPr>
          <w:trHeight w:val="1214"/>
          <w:jc w:val="center"/>
        </w:trPr>
        <w:tc>
          <w:tcPr>
            <w:tcW w:w="3529" w:type="dxa"/>
            <w:tcBorders>
              <w:top w:val="single" w:sz="4" w:space="0" w:color="auto"/>
              <w:left w:val="single" w:sz="4" w:space="0" w:color="auto"/>
              <w:bottom w:val="single" w:sz="4" w:space="0" w:color="auto"/>
            </w:tcBorders>
            <w:shd w:val="clear" w:color="auto" w:fill="FFFFFF"/>
          </w:tcPr>
          <w:p w:rsidR="00D16790" w:rsidRPr="00D16790" w:rsidRDefault="00D16790" w:rsidP="00D16790">
            <w:pPr>
              <w:autoSpaceDE/>
              <w:autoSpaceDN/>
              <w:spacing w:line="240" w:lineRule="atLeast"/>
              <w:ind w:firstLine="360"/>
              <w:rPr>
                <w:color w:val="000000"/>
                <w:sz w:val="28"/>
                <w:szCs w:val="28"/>
                <w:lang w:eastAsia="ru-RU" w:bidi="ru-RU"/>
              </w:rPr>
            </w:pPr>
            <w:r w:rsidRPr="00D16790">
              <w:rPr>
                <w:b/>
                <w:bCs/>
                <w:color w:val="000000"/>
                <w:sz w:val="28"/>
                <w:szCs w:val="28"/>
                <w:lang w:eastAsia="ru-RU" w:bidi="ru-RU"/>
              </w:rPr>
              <w:t xml:space="preserve">Раздевальная комната </w:t>
            </w:r>
            <w:r w:rsidRPr="00D16790">
              <w:rPr>
                <w:color w:val="000000"/>
                <w:sz w:val="28"/>
                <w:szCs w:val="28"/>
                <w:lang w:eastAsia="ru-RU" w:bidi="ru-RU"/>
              </w:rPr>
              <w:t>• Информационно</w:t>
            </w:r>
            <w:r w:rsidRPr="00D16790">
              <w:rPr>
                <w:color w:val="000000"/>
                <w:sz w:val="28"/>
                <w:szCs w:val="28"/>
                <w:lang w:eastAsia="ru-RU" w:bidi="ru-RU"/>
              </w:rPr>
              <w:softHyphen/>
              <w:t>просветительская работа с родителями</w:t>
            </w:r>
          </w:p>
        </w:tc>
        <w:tc>
          <w:tcPr>
            <w:tcW w:w="6380" w:type="dxa"/>
            <w:tcBorders>
              <w:top w:val="single" w:sz="4" w:space="0" w:color="auto"/>
              <w:left w:val="single" w:sz="4" w:space="0" w:color="auto"/>
              <w:bottom w:val="single" w:sz="4" w:space="0" w:color="auto"/>
              <w:right w:val="single" w:sz="4" w:space="0" w:color="auto"/>
            </w:tcBorders>
            <w:shd w:val="clear" w:color="auto" w:fill="FFFFFF"/>
          </w:tcPr>
          <w:p w:rsidR="00D16790" w:rsidRPr="00D16790" w:rsidRDefault="00D16790" w:rsidP="00D16790">
            <w:pPr>
              <w:widowControl/>
              <w:numPr>
                <w:ilvl w:val="0"/>
                <w:numId w:val="16"/>
              </w:numPr>
              <w:tabs>
                <w:tab w:val="left" w:pos="310"/>
              </w:tabs>
              <w:autoSpaceDE/>
              <w:autoSpaceDN/>
              <w:spacing w:after="200" w:line="240" w:lineRule="atLeast"/>
              <w:rPr>
                <w:color w:val="000000"/>
                <w:sz w:val="28"/>
                <w:szCs w:val="28"/>
                <w:lang w:eastAsia="ru-RU" w:bidi="ru-RU"/>
              </w:rPr>
            </w:pPr>
            <w:r w:rsidRPr="00D16790">
              <w:rPr>
                <w:color w:val="000000"/>
                <w:sz w:val="28"/>
                <w:szCs w:val="28"/>
                <w:lang w:eastAsia="ru-RU" w:bidi="ru-RU"/>
              </w:rPr>
              <w:t>Информационный уголок</w:t>
            </w:r>
          </w:p>
          <w:p w:rsidR="00D16790" w:rsidRPr="00D16790" w:rsidRDefault="00D16790" w:rsidP="00D16790">
            <w:pPr>
              <w:widowControl/>
              <w:numPr>
                <w:ilvl w:val="0"/>
                <w:numId w:val="16"/>
              </w:numPr>
              <w:tabs>
                <w:tab w:val="left" w:pos="310"/>
              </w:tabs>
              <w:autoSpaceDE/>
              <w:autoSpaceDN/>
              <w:spacing w:after="200" w:line="240" w:lineRule="atLeast"/>
              <w:rPr>
                <w:color w:val="000000"/>
                <w:sz w:val="28"/>
                <w:szCs w:val="28"/>
                <w:lang w:eastAsia="ru-RU" w:bidi="ru-RU"/>
              </w:rPr>
            </w:pPr>
            <w:r w:rsidRPr="00D16790">
              <w:rPr>
                <w:color w:val="000000"/>
                <w:sz w:val="28"/>
                <w:szCs w:val="28"/>
                <w:lang w:eastAsia="ru-RU" w:bidi="ru-RU"/>
              </w:rPr>
              <w:t>Выставки детского творчества</w:t>
            </w:r>
          </w:p>
          <w:p w:rsidR="00D16790" w:rsidRPr="00D16790" w:rsidRDefault="00D16790" w:rsidP="00D16790">
            <w:pPr>
              <w:widowControl/>
              <w:numPr>
                <w:ilvl w:val="0"/>
                <w:numId w:val="16"/>
              </w:numPr>
              <w:tabs>
                <w:tab w:val="left" w:pos="264"/>
              </w:tabs>
              <w:autoSpaceDE/>
              <w:autoSpaceDN/>
              <w:spacing w:after="200" w:line="240" w:lineRule="atLeast"/>
              <w:rPr>
                <w:color w:val="000000"/>
                <w:sz w:val="28"/>
                <w:szCs w:val="28"/>
                <w:lang w:eastAsia="ru-RU" w:bidi="ru-RU"/>
              </w:rPr>
            </w:pPr>
            <w:r w:rsidRPr="00D16790">
              <w:rPr>
                <w:color w:val="000000"/>
                <w:sz w:val="28"/>
                <w:szCs w:val="28"/>
                <w:lang w:eastAsia="ru-RU" w:bidi="ru-RU"/>
              </w:rPr>
              <w:t>Наглядно-информационный материал для родителей</w:t>
            </w:r>
          </w:p>
          <w:p w:rsidR="00D16790" w:rsidRPr="00D16790" w:rsidRDefault="00D16790" w:rsidP="00D16790">
            <w:pPr>
              <w:widowControl/>
              <w:numPr>
                <w:ilvl w:val="0"/>
                <w:numId w:val="16"/>
              </w:numPr>
              <w:tabs>
                <w:tab w:val="left" w:pos="315"/>
              </w:tabs>
              <w:autoSpaceDE/>
              <w:autoSpaceDN/>
              <w:spacing w:after="200" w:line="240" w:lineRule="atLeast"/>
              <w:rPr>
                <w:color w:val="000000"/>
                <w:sz w:val="28"/>
                <w:szCs w:val="28"/>
                <w:lang w:eastAsia="ru-RU" w:bidi="ru-RU"/>
              </w:rPr>
            </w:pPr>
            <w:r w:rsidRPr="00D16790">
              <w:rPr>
                <w:color w:val="000000"/>
                <w:sz w:val="28"/>
                <w:szCs w:val="28"/>
                <w:lang w:eastAsia="ru-RU" w:bidi="ru-RU"/>
              </w:rPr>
              <w:t>Физкультурный уголок</w:t>
            </w:r>
          </w:p>
        </w:tc>
      </w:tr>
    </w:tbl>
    <w:p w:rsidR="00D16790" w:rsidRPr="00D16790" w:rsidRDefault="00D16790" w:rsidP="00D16790">
      <w:pPr>
        <w:widowControl/>
        <w:autoSpaceDE/>
        <w:autoSpaceDN/>
        <w:jc w:val="both"/>
        <w:rPr>
          <w:sz w:val="24"/>
          <w:szCs w:val="24"/>
          <w:lang w:eastAsia="ru-RU"/>
        </w:rPr>
      </w:pPr>
    </w:p>
    <w:p w:rsidR="00D16790" w:rsidRPr="00D16790" w:rsidRDefault="00D16790" w:rsidP="00D16790">
      <w:pPr>
        <w:widowControl/>
        <w:autoSpaceDE/>
        <w:autoSpaceDN/>
        <w:spacing w:line="0" w:lineRule="atLeast"/>
        <w:jc w:val="both"/>
        <w:textAlignment w:val="baseline"/>
        <w:rPr>
          <w:color w:val="373737"/>
          <w:sz w:val="24"/>
          <w:szCs w:val="24"/>
          <w:bdr w:val="none" w:sz="0" w:space="0" w:color="auto" w:frame="1"/>
          <w:lang w:eastAsia="ru-RU"/>
        </w:rPr>
      </w:pPr>
    </w:p>
    <w:p w:rsidR="00D16790" w:rsidRDefault="00D16790">
      <w:pPr>
        <w:spacing w:line="276" w:lineRule="auto"/>
        <w:ind w:left="1132" w:right="3903"/>
        <w:rPr>
          <w:b/>
          <w:sz w:val="26"/>
        </w:rPr>
      </w:pPr>
    </w:p>
    <w:p w:rsidR="00D16790" w:rsidRDefault="00D16790">
      <w:pPr>
        <w:pStyle w:val="a3"/>
        <w:ind w:right="1726"/>
        <w:jc w:val="left"/>
      </w:pPr>
    </w:p>
    <w:p w:rsidR="005D0956" w:rsidRPr="00845342" w:rsidRDefault="00674737" w:rsidP="00845342">
      <w:pPr>
        <w:pStyle w:val="a3"/>
        <w:ind w:right="1726"/>
        <w:rPr>
          <w:sz w:val="28"/>
          <w:szCs w:val="28"/>
        </w:rPr>
      </w:pPr>
      <w:r w:rsidRPr="00845342">
        <w:rPr>
          <w:sz w:val="28"/>
          <w:szCs w:val="28"/>
        </w:rPr>
        <w:t>Методическое</w:t>
      </w:r>
      <w:r w:rsidRPr="00845342">
        <w:rPr>
          <w:spacing w:val="-7"/>
          <w:sz w:val="28"/>
          <w:szCs w:val="28"/>
        </w:rPr>
        <w:t xml:space="preserve"> </w:t>
      </w:r>
      <w:r w:rsidRPr="00845342">
        <w:rPr>
          <w:sz w:val="28"/>
          <w:szCs w:val="28"/>
        </w:rPr>
        <w:t>оснащение</w:t>
      </w:r>
      <w:r w:rsidRPr="00845342">
        <w:rPr>
          <w:spacing w:val="-7"/>
          <w:sz w:val="28"/>
          <w:szCs w:val="28"/>
        </w:rPr>
        <w:t xml:space="preserve"> </w:t>
      </w:r>
      <w:r w:rsidRPr="00845342">
        <w:rPr>
          <w:sz w:val="28"/>
          <w:szCs w:val="28"/>
        </w:rPr>
        <w:t>образовательной</w:t>
      </w:r>
      <w:r w:rsidRPr="00845342">
        <w:rPr>
          <w:spacing w:val="-4"/>
          <w:sz w:val="28"/>
          <w:szCs w:val="28"/>
        </w:rPr>
        <w:t xml:space="preserve"> </w:t>
      </w:r>
      <w:r w:rsidRPr="00845342">
        <w:rPr>
          <w:sz w:val="28"/>
          <w:szCs w:val="28"/>
        </w:rPr>
        <w:t>деятельности</w:t>
      </w:r>
      <w:r w:rsidRPr="00845342">
        <w:rPr>
          <w:spacing w:val="-7"/>
          <w:sz w:val="28"/>
          <w:szCs w:val="28"/>
        </w:rPr>
        <w:t xml:space="preserve"> </w:t>
      </w:r>
      <w:r w:rsidRPr="00845342">
        <w:rPr>
          <w:sz w:val="28"/>
          <w:szCs w:val="28"/>
        </w:rPr>
        <w:t>приведено</w:t>
      </w:r>
      <w:r w:rsidRPr="00845342">
        <w:rPr>
          <w:spacing w:val="-7"/>
          <w:sz w:val="28"/>
          <w:szCs w:val="28"/>
        </w:rPr>
        <w:t xml:space="preserve"> </w:t>
      </w:r>
      <w:r w:rsidRPr="00845342">
        <w:rPr>
          <w:sz w:val="28"/>
          <w:szCs w:val="28"/>
        </w:rPr>
        <w:t>в</w:t>
      </w:r>
      <w:r w:rsidRPr="00845342">
        <w:rPr>
          <w:spacing w:val="-7"/>
          <w:sz w:val="28"/>
          <w:szCs w:val="28"/>
        </w:rPr>
        <w:t xml:space="preserve"> </w:t>
      </w:r>
      <w:r w:rsidRPr="00845342">
        <w:rPr>
          <w:sz w:val="28"/>
          <w:szCs w:val="28"/>
        </w:rPr>
        <w:t>соот- ветствие с ФГОС ДО:</w:t>
      </w:r>
    </w:p>
    <w:p w:rsidR="005D0956" w:rsidRPr="00845342" w:rsidRDefault="00674737" w:rsidP="00845342">
      <w:pPr>
        <w:pStyle w:val="a5"/>
        <w:numPr>
          <w:ilvl w:val="0"/>
          <w:numId w:val="5"/>
        </w:numPr>
        <w:tabs>
          <w:tab w:val="left" w:pos="1340"/>
        </w:tabs>
        <w:ind w:right="849" w:firstLine="0"/>
        <w:jc w:val="both"/>
        <w:rPr>
          <w:sz w:val="28"/>
          <w:szCs w:val="28"/>
        </w:rPr>
      </w:pPr>
      <w:r w:rsidRPr="00845342">
        <w:rPr>
          <w:sz w:val="28"/>
          <w:szCs w:val="28"/>
        </w:rPr>
        <w:t>по основным направлениям развития: социально-коммуникативное, познавательное, речевое, художественно-эстетическое и физическое (необходимый учебно- методический комплект обеспечения программы «Детство»);</w:t>
      </w:r>
    </w:p>
    <w:p w:rsidR="005D0956" w:rsidRPr="00845342" w:rsidRDefault="00674737" w:rsidP="00845342">
      <w:pPr>
        <w:tabs>
          <w:tab w:val="left" w:pos="1336"/>
        </w:tabs>
        <w:ind w:left="1132" w:right="850"/>
        <w:jc w:val="both"/>
        <w:rPr>
          <w:sz w:val="28"/>
          <w:szCs w:val="28"/>
        </w:rPr>
      </w:pPr>
      <w:r w:rsidRPr="00845342">
        <w:rPr>
          <w:sz w:val="28"/>
          <w:szCs w:val="28"/>
        </w:rPr>
        <w:t>.</w:t>
      </w:r>
    </w:p>
    <w:p w:rsidR="005D0956" w:rsidRPr="00845342" w:rsidRDefault="00674737" w:rsidP="00845342">
      <w:pPr>
        <w:pStyle w:val="a5"/>
        <w:numPr>
          <w:ilvl w:val="0"/>
          <w:numId w:val="5"/>
        </w:numPr>
        <w:tabs>
          <w:tab w:val="left" w:pos="1459"/>
          <w:tab w:val="left" w:pos="3135"/>
          <w:tab w:val="left" w:pos="5764"/>
          <w:tab w:val="left" w:pos="7393"/>
          <w:tab w:val="left" w:pos="9496"/>
        </w:tabs>
        <w:ind w:right="848" w:firstLine="0"/>
        <w:jc w:val="both"/>
        <w:rPr>
          <w:sz w:val="28"/>
          <w:szCs w:val="28"/>
        </w:rPr>
      </w:pPr>
      <w:r w:rsidRPr="00845342">
        <w:rPr>
          <w:spacing w:val="-2"/>
          <w:sz w:val="28"/>
          <w:szCs w:val="28"/>
        </w:rPr>
        <w:t>комплексное</w:t>
      </w:r>
      <w:r w:rsidRPr="00845342">
        <w:rPr>
          <w:sz w:val="28"/>
          <w:szCs w:val="28"/>
        </w:rPr>
        <w:tab/>
      </w:r>
      <w:r w:rsidRPr="00845342">
        <w:rPr>
          <w:spacing w:val="-2"/>
          <w:sz w:val="28"/>
          <w:szCs w:val="28"/>
        </w:rPr>
        <w:t>учебно-методическое</w:t>
      </w:r>
      <w:r w:rsidRPr="00845342">
        <w:rPr>
          <w:sz w:val="28"/>
          <w:szCs w:val="28"/>
        </w:rPr>
        <w:tab/>
      </w:r>
      <w:r w:rsidRPr="00845342">
        <w:rPr>
          <w:spacing w:val="-2"/>
          <w:sz w:val="28"/>
          <w:szCs w:val="28"/>
        </w:rPr>
        <w:t>обеспечение</w:t>
      </w:r>
      <w:r w:rsidRPr="00845342">
        <w:rPr>
          <w:sz w:val="28"/>
          <w:szCs w:val="28"/>
        </w:rPr>
        <w:tab/>
      </w:r>
      <w:r w:rsidRPr="00845342">
        <w:rPr>
          <w:spacing w:val="-2"/>
          <w:sz w:val="28"/>
          <w:szCs w:val="28"/>
        </w:rPr>
        <w:t>образовательной</w:t>
      </w:r>
      <w:r w:rsidRPr="00845342">
        <w:rPr>
          <w:sz w:val="28"/>
          <w:szCs w:val="28"/>
        </w:rPr>
        <w:tab/>
      </w:r>
      <w:r w:rsidRPr="00845342">
        <w:rPr>
          <w:spacing w:val="-2"/>
          <w:sz w:val="28"/>
          <w:szCs w:val="28"/>
        </w:rPr>
        <w:t xml:space="preserve">деятельности; </w:t>
      </w:r>
      <w:r w:rsidRPr="00845342">
        <w:rPr>
          <w:sz w:val="28"/>
          <w:szCs w:val="28"/>
        </w:rPr>
        <w:t>программно-методическая документация, литература</w:t>
      </w:r>
    </w:p>
    <w:p w:rsidR="005D0956" w:rsidRPr="00845342" w:rsidRDefault="00674737" w:rsidP="00845342">
      <w:pPr>
        <w:pStyle w:val="a5"/>
        <w:numPr>
          <w:ilvl w:val="0"/>
          <w:numId w:val="5"/>
        </w:numPr>
        <w:tabs>
          <w:tab w:val="left" w:pos="1283"/>
        </w:tabs>
        <w:ind w:left="1283" w:hanging="151"/>
        <w:jc w:val="both"/>
        <w:rPr>
          <w:sz w:val="28"/>
          <w:szCs w:val="28"/>
        </w:rPr>
      </w:pPr>
      <w:r w:rsidRPr="00845342">
        <w:rPr>
          <w:sz w:val="28"/>
          <w:szCs w:val="28"/>
        </w:rPr>
        <w:t>наглядные</w:t>
      </w:r>
      <w:r w:rsidRPr="00845342">
        <w:rPr>
          <w:spacing w:val="-12"/>
          <w:sz w:val="28"/>
          <w:szCs w:val="28"/>
        </w:rPr>
        <w:t xml:space="preserve"> </w:t>
      </w:r>
      <w:r w:rsidRPr="00845342">
        <w:rPr>
          <w:sz w:val="28"/>
          <w:szCs w:val="28"/>
        </w:rPr>
        <w:t>пособия,</w:t>
      </w:r>
      <w:r w:rsidRPr="00845342">
        <w:rPr>
          <w:spacing w:val="-10"/>
          <w:sz w:val="28"/>
          <w:szCs w:val="28"/>
        </w:rPr>
        <w:t xml:space="preserve"> </w:t>
      </w:r>
      <w:r w:rsidRPr="00845342">
        <w:rPr>
          <w:sz w:val="28"/>
          <w:szCs w:val="28"/>
        </w:rPr>
        <w:t>раздаточный</w:t>
      </w:r>
      <w:r w:rsidRPr="00845342">
        <w:rPr>
          <w:spacing w:val="-12"/>
          <w:sz w:val="28"/>
          <w:szCs w:val="28"/>
        </w:rPr>
        <w:t xml:space="preserve"> </w:t>
      </w:r>
      <w:r w:rsidRPr="00845342">
        <w:rPr>
          <w:sz w:val="28"/>
          <w:szCs w:val="28"/>
        </w:rPr>
        <w:t>и</w:t>
      </w:r>
      <w:r w:rsidRPr="00845342">
        <w:rPr>
          <w:spacing w:val="-11"/>
          <w:sz w:val="28"/>
          <w:szCs w:val="28"/>
        </w:rPr>
        <w:t xml:space="preserve"> </w:t>
      </w:r>
      <w:r w:rsidRPr="00845342">
        <w:rPr>
          <w:sz w:val="28"/>
          <w:szCs w:val="28"/>
        </w:rPr>
        <w:t>дидактический</w:t>
      </w:r>
      <w:r w:rsidRPr="00845342">
        <w:rPr>
          <w:spacing w:val="-9"/>
          <w:sz w:val="28"/>
          <w:szCs w:val="28"/>
        </w:rPr>
        <w:t xml:space="preserve"> </w:t>
      </w:r>
      <w:r w:rsidRPr="00845342">
        <w:rPr>
          <w:spacing w:val="-2"/>
          <w:sz w:val="28"/>
          <w:szCs w:val="28"/>
        </w:rPr>
        <w:t>материалы.</w:t>
      </w:r>
    </w:p>
    <w:p w:rsidR="005D0956" w:rsidRPr="00845342" w:rsidRDefault="005D0956" w:rsidP="00845342">
      <w:pPr>
        <w:spacing w:before="44" w:after="47"/>
        <w:ind w:left="1132"/>
        <w:jc w:val="both"/>
        <w:rPr>
          <w:b/>
          <w:sz w:val="28"/>
          <w:szCs w:val="28"/>
        </w:rPr>
      </w:pPr>
    </w:p>
    <w:p w:rsidR="005D0956" w:rsidRPr="00845342" w:rsidRDefault="005D0956" w:rsidP="00845342">
      <w:pPr>
        <w:spacing w:line="270" w:lineRule="atLeast"/>
        <w:jc w:val="both"/>
        <w:rPr>
          <w:sz w:val="28"/>
          <w:szCs w:val="28"/>
        </w:rPr>
        <w:sectPr w:rsidR="005D0956" w:rsidRPr="00845342">
          <w:pgSz w:w="11910" w:h="16840"/>
          <w:pgMar w:top="1040" w:right="0" w:bottom="280" w:left="0" w:header="720" w:footer="720" w:gutter="0"/>
          <w:cols w:space="720"/>
        </w:sectPr>
      </w:pPr>
    </w:p>
    <w:p w:rsidR="005D0956" w:rsidRPr="00845342" w:rsidRDefault="005D0956" w:rsidP="00845342">
      <w:pPr>
        <w:jc w:val="both"/>
        <w:rPr>
          <w:sz w:val="28"/>
          <w:szCs w:val="28"/>
        </w:rPr>
        <w:sectPr w:rsidR="005D0956" w:rsidRPr="00845342">
          <w:type w:val="continuous"/>
          <w:pgSz w:w="11910" w:h="16840"/>
          <w:pgMar w:top="1100" w:right="0" w:bottom="280" w:left="0" w:header="720" w:footer="720" w:gutter="0"/>
          <w:cols w:space="720"/>
        </w:sectPr>
      </w:pPr>
    </w:p>
    <w:p w:rsidR="005D0956" w:rsidRDefault="005D0956">
      <w:pPr>
        <w:pStyle w:val="a3"/>
        <w:spacing w:before="77"/>
        <w:ind w:left="0"/>
        <w:jc w:val="left"/>
        <w:rPr>
          <w:b/>
        </w:rPr>
      </w:pPr>
    </w:p>
    <w:p w:rsidR="005D0956" w:rsidRPr="00845342" w:rsidRDefault="00674737">
      <w:pPr>
        <w:pStyle w:val="a3"/>
        <w:spacing w:line="276" w:lineRule="auto"/>
        <w:ind w:right="851"/>
        <w:rPr>
          <w:sz w:val="28"/>
          <w:szCs w:val="28"/>
        </w:rPr>
      </w:pPr>
      <w:r w:rsidRPr="00845342">
        <w:rPr>
          <w:b/>
          <w:sz w:val="28"/>
          <w:szCs w:val="28"/>
        </w:rPr>
        <w:t xml:space="preserve">Вывод: </w:t>
      </w:r>
      <w:r w:rsidR="00D16790" w:rsidRPr="00845342">
        <w:rPr>
          <w:sz w:val="28"/>
          <w:szCs w:val="28"/>
        </w:rPr>
        <w:t>В ОУ</w:t>
      </w:r>
      <w:r w:rsidRPr="00845342">
        <w:rPr>
          <w:spacing w:val="-1"/>
          <w:sz w:val="28"/>
          <w:szCs w:val="28"/>
        </w:rPr>
        <w:t xml:space="preserve"> </w:t>
      </w:r>
      <w:r w:rsidRPr="00845342">
        <w:rPr>
          <w:sz w:val="28"/>
          <w:szCs w:val="28"/>
        </w:rPr>
        <w:t>созданы необходимые материально-технические условия для реализации Федерального образовательного стандарта дошкольного образования. Созданные материально-технические и другие условия обеспечивают развитие образовательной</w:t>
      </w:r>
      <w:r w:rsidRPr="00845342">
        <w:rPr>
          <w:spacing w:val="-1"/>
          <w:sz w:val="28"/>
          <w:szCs w:val="28"/>
        </w:rPr>
        <w:t xml:space="preserve"> </w:t>
      </w:r>
      <w:r w:rsidRPr="00845342">
        <w:rPr>
          <w:sz w:val="28"/>
          <w:szCs w:val="28"/>
        </w:rPr>
        <w:t>инфраструктуры в</w:t>
      </w:r>
      <w:r w:rsidRPr="00845342">
        <w:rPr>
          <w:spacing w:val="-1"/>
          <w:sz w:val="28"/>
          <w:szCs w:val="28"/>
        </w:rPr>
        <w:t xml:space="preserve"> </w:t>
      </w:r>
      <w:r w:rsidRPr="00845342">
        <w:rPr>
          <w:sz w:val="28"/>
          <w:szCs w:val="28"/>
        </w:rPr>
        <w:t>соответствии с</w:t>
      </w:r>
      <w:r w:rsidRPr="00845342">
        <w:rPr>
          <w:spacing w:val="-1"/>
          <w:sz w:val="28"/>
          <w:szCs w:val="28"/>
        </w:rPr>
        <w:t xml:space="preserve"> </w:t>
      </w:r>
      <w:r w:rsidRPr="00845342">
        <w:rPr>
          <w:sz w:val="28"/>
          <w:szCs w:val="28"/>
        </w:rPr>
        <w:t>требованиями</w:t>
      </w:r>
      <w:r w:rsidRPr="00845342">
        <w:rPr>
          <w:spacing w:val="-1"/>
          <w:sz w:val="28"/>
          <w:szCs w:val="28"/>
        </w:rPr>
        <w:t xml:space="preserve"> </w:t>
      </w:r>
      <w:r w:rsidRPr="00845342">
        <w:rPr>
          <w:sz w:val="28"/>
          <w:szCs w:val="28"/>
        </w:rPr>
        <w:t>нормативной базы и основной образовательной программы дошкольного образования.</w:t>
      </w:r>
    </w:p>
    <w:p w:rsidR="005D0956" w:rsidRPr="00845342" w:rsidRDefault="00674737">
      <w:pPr>
        <w:pStyle w:val="a3"/>
        <w:spacing w:line="278" w:lineRule="auto"/>
        <w:ind w:right="848"/>
        <w:rPr>
          <w:sz w:val="28"/>
          <w:szCs w:val="28"/>
        </w:rPr>
      </w:pPr>
      <w:r w:rsidRPr="00845342">
        <w:rPr>
          <w:b/>
          <w:sz w:val="28"/>
          <w:szCs w:val="28"/>
        </w:rPr>
        <w:t xml:space="preserve">Рекомендации: </w:t>
      </w:r>
      <w:r w:rsidRPr="00845342">
        <w:rPr>
          <w:sz w:val="28"/>
          <w:szCs w:val="28"/>
        </w:rPr>
        <w:t>систематически обновлять и пополнять материа</w:t>
      </w:r>
      <w:r w:rsidR="00D16790" w:rsidRPr="00845342">
        <w:rPr>
          <w:sz w:val="28"/>
          <w:szCs w:val="28"/>
        </w:rPr>
        <w:t xml:space="preserve">льно-техническое обеспечение в </w:t>
      </w:r>
      <w:r w:rsidR="00015AC1">
        <w:rPr>
          <w:sz w:val="28"/>
          <w:szCs w:val="28"/>
        </w:rPr>
        <w:t>образовательном учреждении в соответствии с требованиями ФОП ДО</w:t>
      </w:r>
      <w:r w:rsidRPr="00845342">
        <w:rPr>
          <w:sz w:val="28"/>
          <w:szCs w:val="28"/>
        </w:rPr>
        <w:t>.</w:t>
      </w:r>
    </w:p>
    <w:p w:rsidR="005D0956" w:rsidRPr="00845342" w:rsidRDefault="005D0956">
      <w:pPr>
        <w:pStyle w:val="a3"/>
        <w:spacing w:before="46"/>
        <w:ind w:left="0"/>
        <w:jc w:val="left"/>
        <w:rPr>
          <w:sz w:val="28"/>
          <w:szCs w:val="28"/>
        </w:rPr>
      </w:pPr>
    </w:p>
    <w:p w:rsidR="00845342" w:rsidRDefault="00845342">
      <w:pPr>
        <w:spacing w:line="276" w:lineRule="auto"/>
        <w:ind w:left="1132" w:right="5429"/>
        <w:jc w:val="both"/>
        <w:rPr>
          <w:b/>
          <w:sz w:val="28"/>
          <w:szCs w:val="28"/>
        </w:rPr>
      </w:pPr>
    </w:p>
    <w:p w:rsidR="00845342" w:rsidRDefault="00845342">
      <w:pPr>
        <w:spacing w:line="276" w:lineRule="auto"/>
        <w:ind w:left="1132" w:right="5429"/>
        <w:jc w:val="both"/>
        <w:rPr>
          <w:b/>
          <w:sz w:val="28"/>
          <w:szCs w:val="28"/>
        </w:rPr>
      </w:pPr>
    </w:p>
    <w:p w:rsidR="00845342" w:rsidRDefault="00845342">
      <w:pPr>
        <w:spacing w:line="276" w:lineRule="auto"/>
        <w:ind w:left="1132" w:right="5429"/>
        <w:jc w:val="both"/>
        <w:rPr>
          <w:b/>
          <w:sz w:val="28"/>
          <w:szCs w:val="28"/>
        </w:rPr>
      </w:pPr>
    </w:p>
    <w:p w:rsidR="00845342" w:rsidRDefault="00845342">
      <w:pPr>
        <w:spacing w:line="276" w:lineRule="auto"/>
        <w:ind w:left="1132" w:right="5429"/>
        <w:jc w:val="both"/>
        <w:rPr>
          <w:b/>
          <w:sz w:val="28"/>
          <w:szCs w:val="28"/>
        </w:rPr>
      </w:pPr>
    </w:p>
    <w:p w:rsidR="00845342" w:rsidRDefault="00845342">
      <w:pPr>
        <w:spacing w:line="276" w:lineRule="auto"/>
        <w:ind w:left="1132" w:right="5429"/>
        <w:jc w:val="both"/>
        <w:rPr>
          <w:b/>
          <w:sz w:val="28"/>
          <w:szCs w:val="28"/>
        </w:rPr>
      </w:pPr>
    </w:p>
    <w:p w:rsidR="00845342" w:rsidRDefault="00845342">
      <w:pPr>
        <w:spacing w:line="276" w:lineRule="auto"/>
        <w:ind w:left="1132" w:right="5429"/>
        <w:jc w:val="both"/>
        <w:rPr>
          <w:b/>
          <w:sz w:val="28"/>
          <w:szCs w:val="28"/>
        </w:rPr>
      </w:pPr>
    </w:p>
    <w:p w:rsidR="00845342" w:rsidRDefault="00845342">
      <w:pPr>
        <w:spacing w:line="276" w:lineRule="auto"/>
        <w:ind w:left="1132" w:right="5429"/>
        <w:jc w:val="both"/>
        <w:rPr>
          <w:b/>
          <w:sz w:val="28"/>
          <w:szCs w:val="28"/>
        </w:rPr>
      </w:pPr>
    </w:p>
    <w:p w:rsidR="005D0956" w:rsidRPr="00845342" w:rsidRDefault="00674737" w:rsidP="00845342">
      <w:pPr>
        <w:spacing w:line="276" w:lineRule="auto"/>
        <w:ind w:left="1132" w:right="995"/>
        <w:jc w:val="both"/>
        <w:rPr>
          <w:b/>
          <w:sz w:val="28"/>
          <w:szCs w:val="28"/>
        </w:rPr>
      </w:pPr>
      <w:r w:rsidRPr="00845342">
        <w:rPr>
          <w:b/>
          <w:sz w:val="28"/>
          <w:szCs w:val="28"/>
        </w:rPr>
        <w:t>Показатель</w:t>
      </w:r>
      <w:r w:rsidRPr="00845342">
        <w:rPr>
          <w:b/>
          <w:spacing w:val="-17"/>
          <w:sz w:val="28"/>
          <w:szCs w:val="28"/>
        </w:rPr>
        <w:t xml:space="preserve"> </w:t>
      </w:r>
      <w:r w:rsidRPr="00845342">
        <w:rPr>
          <w:b/>
          <w:sz w:val="28"/>
          <w:szCs w:val="28"/>
        </w:rPr>
        <w:t>«Информационное</w:t>
      </w:r>
      <w:r w:rsidRPr="00845342">
        <w:rPr>
          <w:b/>
          <w:spacing w:val="-16"/>
          <w:sz w:val="28"/>
          <w:szCs w:val="28"/>
        </w:rPr>
        <w:t xml:space="preserve"> </w:t>
      </w:r>
      <w:r w:rsidRPr="00845342">
        <w:rPr>
          <w:b/>
          <w:sz w:val="28"/>
          <w:szCs w:val="28"/>
        </w:rPr>
        <w:t>обеспеч</w:t>
      </w:r>
      <w:r w:rsidR="00845342">
        <w:rPr>
          <w:b/>
          <w:sz w:val="28"/>
          <w:szCs w:val="28"/>
        </w:rPr>
        <w:t xml:space="preserve">ение». Значение по показателю </w:t>
      </w:r>
      <w:r w:rsidRPr="00845342">
        <w:rPr>
          <w:b/>
          <w:sz w:val="28"/>
          <w:szCs w:val="28"/>
        </w:rPr>
        <w:t>70%</w:t>
      </w:r>
    </w:p>
    <w:p w:rsidR="005F1F53" w:rsidRPr="00845342" w:rsidRDefault="005F1F53">
      <w:pPr>
        <w:spacing w:line="276" w:lineRule="auto"/>
        <w:ind w:left="1132" w:right="5429"/>
        <w:jc w:val="both"/>
        <w:rPr>
          <w:b/>
          <w:sz w:val="28"/>
          <w:szCs w:val="28"/>
        </w:rPr>
      </w:pPr>
    </w:p>
    <w:p w:rsidR="005F1F53" w:rsidRDefault="005F1F53" w:rsidP="005F1F53">
      <w:pPr>
        <w:spacing w:line="276" w:lineRule="auto"/>
        <w:ind w:right="5429"/>
        <w:jc w:val="both"/>
        <w:rPr>
          <w:b/>
          <w:sz w:val="26"/>
        </w:rPr>
      </w:pPr>
    </w:p>
    <w:p w:rsidR="005D0956" w:rsidRPr="00845342" w:rsidRDefault="005F1F53">
      <w:pPr>
        <w:pStyle w:val="a3"/>
        <w:ind w:right="851"/>
        <w:rPr>
          <w:sz w:val="28"/>
          <w:szCs w:val="28"/>
        </w:rPr>
      </w:pPr>
      <w:r>
        <w:t xml:space="preserve">     </w:t>
      </w:r>
      <w:r w:rsidRPr="00845342">
        <w:rPr>
          <w:sz w:val="28"/>
          <w:szCs w:val="28"/>
        </w:rPr>
        <w:t>В ОУ разработано и действует</w:t>
      </w:r>
      <w:r w:rsidR="00DC560F">
        <w:rPr>
          <w:sz w:val="28"/>
          <w:szCs w:val="28"/>
        </w:rPr>
        <w:t xml:space="preserve"> </w:t>
      </w:r>
      <w:r w:rsidR="00674737" w:rsidRPr="00845342">
        <w:rPr>
          <w:sz w:val="28"/>
          <w:szCs w:val="28"/>
        </w:rPr>
        <w:t>«Положение</w:t>
      </w:r>
      <w:r w:rsidR="00674737" w:rsidRPr="00845342">
        <w:rPr>
          <w:spacing w:val="-9"/>
          <w:sz w:val="28"/>
          <w:szCs w:val="28"/>
        </w:rPr>
        <w:t xml:space="preserve"> </w:t>
      </w:r>
      <w:r w:rsidR="00674737" w:rsidRPr="00845342">
        <w:rPr>
          <w:sz w:val="28"/>
          <w:szCs w:val="28"/>
        </w:rPr>
        <w:t>об</w:t>
      </w:r>
      <w:r w:rsidR="00674737" w:rsidRPr="00845342">
        <w:rPr>
          <w:spacing w:val="-9"/>
          <w:sz w:val="28"/>
          <w:szCs w:val="28"/>
        </w:rPr>
        <w:t xml:space="preserve"> </w:t>
      </w:r>
      <w:r w:rsidR="00674737" w:rsidRPr="00845342">
        <w:rPr>
          <w:sz w:val="28"/>
          <w:szCs w:val="28"/>
        </w:rPr>
        <w:t>официальном сайте». Положение определяет</w:t>
      </w:r>
      <w:r w:rsidR="00674737" w:rsidRPr="00845342">
        <w:rPr>
          <w:spacing w:val="-1"/>
          <w:sz w:val="28"/>
          <w:szCs w:val="28"/>
        </w:rPr>
        <w:t xml:space="preserve"> </w:t>
      </w:r>
      <w:r w:rsidR="00674737" w:rsidRPr="00845342">
        <w:rPr>
          <w:sz w:val="28"/>
          <w:szCs w:val="28"/>
        </w:rPr>
        <w:t>цели, задачи, требования к</w:t>
      </w:r>
      <w:r w:rsidR="00674737" w:rsidRPr="00845342">
        <w:rPr>
          <w:spacing w:val="-1"/>
          <w:sz w:val="28"/>
          <w:szCs w:val="28"/>
        </w:rPr>
        <w:t xml:space="preserve"> </w:t>
      </w:r>
      <w:r w:rsidR="00674737" w:rsidRPr="00845342">
        <w:rPr>
          <w:sz w:val="28"/>
          <w:szCs w:val="28"/>
        </w:rPr>
        <w:t>официальному</w:t>
      </w:r>
      <w:r w:rsidR="00674737" w:rsidRPr="00845342">
        <w:rPr>
          <w:spacing w:val="-5"/>
          <w:sz w:val="28"/>
          <w:szCs w:val="28"/>
        </w:rPr>
        <w:t xml:space="preserve"> </w:t>
      </w:r>
      <w:r w:rsidR="00674737" w:rsidRPr="00845342">
        <w:rPr>
          <w:sz w:val="28"/>
          <w:szCs w:val="28"/>
        </w:rPr>
        <w:t>сайту, порядок размещения и обновления информации</w:t>
      </w:r>
      <w:r w:rsidR="00CA5E30">
        <w:rPr>
          <w:sz w:val="28"/>
          <w:szCs w:val="28"/>
        </w:rPr>
        <w:t xml:space="preserve"> на официальном сайте  образовательного учреждения -</w:t>
      </w:r>
      <w:r w:rsidR="00CA5E30" w:rsidRPr="00CA5E30">
        <w:rPr>
          <w:sz w:val="28"/>
          <w:szCs w:val="28"/>
        </w:rPr>
        <w:t>https://abdrashitovaelementaryschoolkindergarten.02edu.ru/</w:t>
      </w:r>
      <w:r w:rsidR="00674737" w:rsidRPr="00845342">
        <w:rPr>
          <w:color w:val="0462C1"/>
          <w:spacing w:val="80"/>
          <w:sz w:val="28"/>
          <w:szCs w:val="28"/>
        </w:rPr>
        <w:t xml:space="preserve"> </w:t>
      </w:r>
      <w:r w:rsidRPr="00845342">
        <w:rPr>
          <w:sz w:val="28"/>
          <w:szCs w:val="28"/>
        </w:rPr>
        <w:t xml:space="preserve">- Сайт </w:t>
      </w:r>
      <w:r w:rsidR="00674737" w:rsidRPr="00845342">
        <w:rPr>
          <w:sz w:val="28"/>
          <w:szCs w:val="28"/>
        </w:rPr>
        <w:t>ОУ.</w:t>
      </w:r>
    </w:p>
    <w:p w:rsidR="005D0956" w:rsidRPr="00845342" w:rsidRDefault="005F1F53">
      <w:pPr>
        <w:pStyle w:val="a3"/>
        <w:ind w:right="855"/>
        <w:rPr>
          <w:sz w:val="28"/>
          <w:szCs w:val="28"/>
        </w:rPr>
      </w:pPr>
      <w:r w:rsidRPr="00845342">
        <w:rPr>
          <w:sz w:val="28"/>
          <w:szCs w:val="28"/>
        </w:rPr>
        <w:t xml:space="preserve">Информация на сайте </w:t>
      </w:r>
      <w:r w:rsidR="00674737" w:rsidRPr="00845342">
        <w:rPr>
          <w:sz w:val="28"/>
          <w:szCs w:val="28"/>
        </w:rPr>
        <w:t>ОУ регулярно обновляется. Посетители находят информацию актуальной и полезной.</w:t>
      </w:r>
    </w:p>
    <w:p w:rsidR="005D0956" w:rsidRPr="00845342" w:rsidRDefault="005F1F53">
      <w:pPr>
        <w:pStyle w:val="a3"/>
        <w:ind w:right="851"/>
        <w:rPr>
          <w:sz w:val="28"/>
          <w:szCs w:val="28"/>
        </w:rPr>
      </w:pPr>
      <w:r w:rsidRPr="00845342">
        <w:rPr>
          <w:sz w:val="28"/>
          <w:szCs w:val="28"/>
        </w:rPr>
        <w:t xml:space="preserve">Также в </w:t>
      </w:r>
      <w:r w:rsidR="00674737" w:rsidRPr="00845342">
        <w:rPr>
          <w:sz w:val="28"/>
          <w:szCs w:val="28"/>
        </w:rPr>
        <w:t>ОУ функционируют страницы в социальн</w:t>
      </w:r>
      <w:r w:rsidR="00CA5E30">
        <w:rPr>
          <w:sz w:val="28"/>
          <w:szCs w:val="28"/>
        </w:rPr>
        <w:t>ых сетях: контакте,</w:t>
      </w:r>
      <w:r w:rsidR="00674737" w:rsidRPr="00845342">
        <w:rPr>
          <w:sz w:val="28"/>
          <w:szCs w:val="28"/>
        </w:rPr>
        <w:t xml:space="preserve"> </w:t>
      </w:r>
      <w:r w:rsidRPr="00845342">
        <w:rPr>
          <w:sz w:val="28"/>
          <w:szCs w:val="28"/>
        </w:rPr>
        <w:t xml:space="preserve"> Сферум</w:t>
      </w:r>
      <w:r w:rsidR="00CA5E30">
        <w:rPr>
          <w:sz w:val="28"/>
          <w:szCs w:val="28"/>
        </w:rPr>
        <w:t>,</w:t>
      </w:r>
      <w:r w:rsidRPr="00845342">
        <w:rPr>
          <w:sz w:val="28"/>
          <w:szCs w:val="28"/>
        </w:rPr>
        <w:t xml:space="preserve"> </w:t>
      </w:r>
      <w:r w:rsidR="00674737" w:rsidRPr="00845342">
        <w:rPr>
          <w:sz w:val="28"/>
          <w:szCs w:val="28"/>
        </w:rPr>
        <w:t xml:space="preserve">с помощью которых родители (законные представители) получают </w:t>
      </w:r>
      <w:r w:rsidRPr="00845342">
        <w:rPr>
          <w:sz w:val="28"/>
          <w:szCs w:val="28"/>
        </w:rPr>
        <w:t xml:space="preserve">информацию о жизнедеятельности </w:t>
      </w:r>
      <w:r w:rsidR="00674737" w:rsidRPr="00845342">
        <w:rPr>
          <w:sz w:val="28"/>
          <w:szCs w:val="28"/>
        </w:rPr>
        <w:t>ОУ.</w:t>
      </w:r>
    </w:p>
    <w:p w:rsidR="005D0956" w:rsidRPr="00845342" w:rsidRDefault="00674737">
      <w:pPr>
        <w:pStyle w:val="a3"/>
        <w:ind w:right="853"/>
        <w:rPr>
          <w:sz w:val="28"/>
          <w:szCs w:val="28"/>
        </w:rPr>
      </w:pPr>
      <w:r w:rsidRPr="00DC560F">
        <w:rPr>
          <w:b/>
          <w:sz w:val="28"/>
          <w:szCs w:val="28"/>
        </w:rPr>
        <w:t>Вывод:</w:t>
      </w:r>
      <w:r w:rsidRPr="00845342">
        <w:rPr>
          <w:sz w:val="28"/>
          <w:szCs w:val="28"/>
        </w:rPr>
        <w:t xml:space="preserve"> в учреждении учебно-методическое и информационное обеспечение</w:t>
      </w:r>
      <w:r w:rsidRPr="00845342">
        <w:rPr>
          <w:spacing w:val="40"/>
          <w:sz w:val="28"/>
          <w:szCs w:val="28"/>
        </w:rPr>
        <w:t xml:space="preserve"> </w:t>
      </w:r>
      <w:r w:rsidRPr="00845342">
        <w:rPr>
          <w:sz w:val="28"/>
          <w:szCs w:val="28"/>
        </w:rPr>
        <w:t>достаточное для организации очной образовательной деятельности и эффективной реализации образовательных программ.</w:t>
      </w:r>
    </w:p>
    <w:p w:rsidR="005D0956" w:rsidRPr="00845342" w:rsidRDefault="00674737">
      <w:pPr>
        <w:pStyle w:val="a3"/>
        <w:ind w:right="848"/>
        <w:rPr>
          <w:sz w:val="28"/>
          <w:szCs w:val="28"/>
        </w:rPr>
      </w:pPr>
      <w:r w:rsidRPr="00845342">
        <w:rPr>
          <w:b/>
          <w:sz w:val="28"/>
          <w:szCs w:val="28"/>
        </w:rPr>
        <w:t xml:space="preserve">Рекомендации: </w:t>
      </w:r>
      <w:r w:rsidRPr="00845342">
        <w:rPr>
          <w:sz w:val="28"/>
          <w:szCs w:val="28"/>
        </w:rPr>
        <w:t>в 2023-2024 учебном году необходимо продолжить подборку онлайн- ресурсов, поиск видеоконтента, определение электронного ресурса для размещения обучающих материалов, методических рекомендаций и т.д.</w:t>
      </w:r>
    </w:p>
    <w:p w:rsidR="005D0956" w:rsidRDefault="005D0956">
      <w:pPr>
        <w:sectPr w:rsidR="005D0956">
          <w:type w:val="continuous"/>
          <w:pgSz w:w="11910" w:h="16840"/>
          <w:pgMar w:top="1100" w:right="0" w:bottom="280" w:left="0" w:header="720" w:footer="720" w:gutter="0"/>
          <w:cols w:space="720"/>
        </w:sectPr>
      </w:pPr>
    </w:p>
    <w:p w:rsidR="005D0956" w:rsidRPr="00845342" w:rsidRDefault="00674737" w:rsidP="00845342">
      <w:pPr>
        <w:spacing w:before="74"/>
        <w:ind w:left="1276" w:right="711"/>
        <w:rPr>
          <w:b/>
          <w:sz w:val="28"/>
          <w:szCs w:val="28"/>
        </w:rPr>
      </w:pPr>
      <w:r w:rsidRPr="00845342">
        <w:rPr>
          <w:b/>
          <w:sz w:val="28"/>
          <w:szCs w:val="28"/>
        </w:rPr>
        <w:lastRenderedPageBreak/>
        <w:t>Показатель</w:t>
      </w:r>
      <w:r w:rsidRPr="00845342">
        <w:rPr>
          <w:b/>
          <w:spacing w:val="-12"/>
          <w:sz w:val="28"/>
          <w:szCs w:val="28"/>
        </w:rPr>
        <w:t xml:space="preserve"> </w:t>
      </w:r>
      <w:r w:rsidRPr="00845342">
        <w:rPr>
          <w:b/>
          <w:sz w:val="28"/>
          <w:szCs w:val="28"/>
        </w:rPr>
        <w:t>«Качество</w:t>
      </w:r>
      <w:r w:rsidRPr="00845342">
        <w:rPr>
          <w:b/>
          <w:spacing w:val="-13"/>
          <w:sz w:val="28"/>
          <w:szCs w:val="28"/>
        </w:rPr>
        <w:t xml:space="preserve"> </w:t>
      </w:r>
      <w:r w:rsidRPr="00845342">
        <w:rPr>
          <w:b/>
          <w:sz w:val="28"/>
          <w:szCs w:val="28"/>
        </w:rPr>
        <w:t>психолого-педагогических</w:t>
      </w:r>
      <w:r w:rsidRPr="00845342">
        <w:rPr>
          <w:b/>
          <w:spacing w:val="-12"/>
          <w:sz w:val="28"/>
          <w:szCs w:val="28"/>
        </w:rPr>
        <w:t xml:space="preserve"> </w:t>
      </w:r>
      <w:r w:rsidRPr="00845342">
        <w:rPr>
          <w:b/>
          <w:sz w:val="28"/>
          <w:szCs w:val="28"/>
        </w:rPr>
        <w:t>условий</w:t>
      </w:r>
      <w:r w:rsidR="00DC560F">
        <w:rPr>
          <w:b/>
          <w:sz w:val="28"/>
          <w:szCs w:val="28"/>
        </w:rPr>
        <w:t xml:space="preserve"> реализации образовательной программы  ДО» </w:t>
      </w:r>
    </w:p>
    <w:p w:rsidR="005D0956" w:rsidRPr="00845342" w:rsidRDefault="00674737">
      <w:pPr>
        <w:pStyle w:val="a3"/>
        <w:spacing w:before="293"/>
        <w:ind w:right="857"/>
        <w:rPr>
          <w:sz w:val="28"/>
          <w:szCs w:val="28"/>
        </w:rPr>
      </w:pPr>
      <w:r w:rsidRPr="00845342">
        <w:rPr>
          <w:sz w:val="28"/>
          <w:szCs w:val="28"/>
        </w:rPr>
        <w:t>В соответствии с Федеральным государственным образовательным стандартом дошкольного образования особое внимание уделяется психолого-</w:t>
      </w:r>
    </w:p>
    <w:p w:rsidR="005D0956" w:rsidRPr="00845342" w:rsidRDefault="00674737">
      <w:pPr>
        <w:pStyle w:val="a3"/>
        <w:spacing w:line="299" w:lineRule="exact"/>
        <w:rPr>
          <w:sz w:val="28"/>
          <w:szCs w:val="28"/>
        </w:rPr>
      </w:pPr>
      <w:r w:rsidRPr="00845342">
        <w:rPr>
          <w:sz w:val="28"/>
          <w:szCs w:val="28"/>
        </w:rPr>
        <w:t>педагогическим</w:t>
      </w:r>
      <w:r w:rsidRPr="00845342">
        <w:rPr>
          <w:spacing w:val="-16"/>
          <w:sz w:val="28"/>
          <w:szCs w:val="28"/>
        </w:rPr>
        <w:t xml:space="preserve"> </w:t>
      </w:r>
      <w:r w:rsidRPr="00845342">
        <w:rPr>
          <w:spacing w:val="-2"/>
          <w:sz w:val="28"/>
          <w:szCs w:val="28"/>
        </w:rPr>
        <w:t>условиям.</w:t>
      </w:r>
    </w:p>
    <w:p w:rsidR="005D0956" w:rsidRPr="00845342" w:rsidRDefault="00674737">
      <w:pPr>
        <w:pStyle w:val="a3"/>
        <w:spacing w:before="1"/>
        <w:ind w:right="848"/>
        <w:rPr>
          <w:sz w:val="28"/>
          <w:szCs w:val="28"/>
        </w:rPr>
      </w:pPr>
      <w:r w:rsidRPr="00845342">
        <w:rPr>
          <w:sz w:val="28"/>
          <w:szCs w:val="28"/>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5D0956" w:rsidRPr="00845342" w:rsidRDefault="00674737">
      <w:pPr>
        <w:pStyle w:val="a3"/>
        <w:ind w:right="853"/>
        <w:rPr>
          <w:sz w:val="28"/>
          <w:szCs w:val="28"/>
        </w:rPr>
      </w:pPr>
      <w:r w:rsidRPr="00845342">
        <w:rPr>
          <w:sz w:val="28"/>
          <w:szCs w:val="28"/>
        </w:rPr>
        <w:t>Основной целью системы психолого-педагогического обеспече</w:t>
      </w:r>
      <w:r w:rsidR="005F1F53" w:rsidRPr="00845342">
        <w:rPr>
          <w:sz w:val="28"/>
          <w:szCs w:val="28"/>
        </w:rPr>
        <w:t xml:space="preserve">ния педагогического процесса в </w:t>
      </w:r>
      <w:r w:rsidRPr="00845342">
        <w:rPr>
          <w:sz w:val="28"/>
          <w:szCs w:val="28"/>
        </w:rPr>
        <w:t>ОУ, выступает создание условий, направленных на полноценное психофизическое развитие детей и обеспечение их эмоциональ</w:t>
      </w:r>
      <w:r w:rsidR="005F1F53" w:rsidRPr="00845342">
        <w:rPr>
          <w:sz w:val="28"/>
          <w:szCs w:val="28"/>
        </w:rPr>
        <w:t xml:space="preserve">ного благополучия. Для этого в </w:t>
      </w:r>
      <w:r w:rsidRPr="00845342">
        <w:rPr>
          <w:sz w:val="28"/>
          <w:szCs w:val="28"/>
        </w:rPr>
        <w:t>ОУ созданы следующие психолого-педагогические условия:</w:t>
      </w:r>
    </w:p>
    <w:p w:rsidR="005D0956" w:rsidRPr="00845342" w:rsidRDefault="00674737">
      <w:pPr>
        <w:pStyle w:val="a3"/>
        <w:ind w:right="849"/>
        <w:rPr>
          <w:sz w:val="28"/>
          <w:szCs w:val="28"/>
        </w:rPr>
      </w:pPr>
      <w:r w:rsidRPr="00845342">
        <w:rPr>
          <w:sz w:val="28"/>
          <w:szCs w:val="28"/>
        </w:rPr>
        <w:t xml:space="preserve">− </w:t>
      </w:r>
      <w:r w:rsidR="005F1F53" w:rsidRPr="00845342">
        <w:rPr>
          <w:b/>
          <w:sz w:val="28"/>
          <w:szCs w:val="28"/>
        </w:rPr>
        <w:t>Личностное</w:t>
      </w:r>
      <w:r w:rsidRPr="00845342">
        <w:rPr>
          <w:b/>
          <w:sz w:val="28"/>
          <w:szCs w:val="28"/>
        </w:rPr>
        <w:t xml:space="preserve"> взаимодействие взрослых с детьми </w:t>
      </w:r>
      <w:r w:rsidRPr="00845342">
        <w:rPr>
          <w:sz w:val="28"/>
          <w:szCs w:val="28"/>
        </w:rPr>
        <w:t>– создание ситуаций, в которых каждому ребенку, в том числе и с ТНР предоставляется возможность выбора деятельности, партнера, средств и жизненных навыков; учитываются обусловленные структурой нарушенного рече</w:t>
      </w:r>
      <w:r w:rsidR="005F1F53" w:rsidRPr="00845342">
        <w:rPr>
          <w:sz w:val="28"/>
          <w:szCs w:val="28"/>
        </w:rPr>
        <w:t xml:space="preserve">вого </w:t>
      </w:r>
      <w:r w:rsidRPr="00845342">
        <w:rPr>
          <w:sz w:val="28"/>
          <w:szCs w:val="28"/>
        </w:rPr>
        <w:t>языкового развития особенности деятельности (в том числе речевой), средств ее реализации, ограниченный объем личного опыта.</w:t>
      </w:r>
    </w:p>
    <w:p w:rsidR="005D0956" w:rsidRPr="00845342" w:rsidRDefault="00674737">
      <w:pPr>
        <w:ind w:left="1132" w:right="852"/>
        <w:jc w:val="both"/>
        <w:rPr>
          <w:sz w:val="28"/>
          <w:szCs w:val="28"/>
        </w:rPr>
      </w:pPr>
      <w:r w:rsidRPr="00845342">
        <w:rPr>
          <w:sz w:val="28"/>
          <w:szCs w:val="28"/>
        </w:rPr>
        <w:t xml:space="preserve">− </w:t>
      </w:r>
      <w:r w:rsidRPr="00845342">
        <w:rPr>
          <w:b/>
          <w:sz w:val="28"/>
          <w:szCs w:val="28"/>
        </w:rPr>
        <w:t xml:space="preserve">Ориентированность педагогической оценки на относительные показатели детской успешности </w:t>
      </w:r>
      <w:r w:rsidRPr="00845342">
        <w:rPr>
          <w:sz w:val="28"/>
          <w:szCs w:val="28"/>
        </w:rPr>
        <w:t>– сравнение нынешних и предыдущих достижений ребенка, стимулирование самооценки.</w:t>
      </w:r>
    </w:p>
    <w:p w:rsidR="005D0956" w:rsidRPr="00845342" w:rsidRDefault="00674737">
      <w:pPr>
        <w:ind w:left="1132" w:right="845"/>
        <w:jc w:val="both"/>
        <w:rPr>
          <w:sz w:val="28"/>
          <w:szCs w:val="28"/>
        </w:rPr>
      </w:pPr>
      <w:r w:rsidRPr="00845342">
        <w:rPr>
          <w:sz w:val="28"/>
          <w:szCs w:val="28"/>
        </w:rPr>
        <w:t xml:space="preserve">− </w:t>
      </w:r>
      <w:r w:rsidRPr="00845342">
        <w:rPr>
          <w:b/>
          <w:sz w:val="28"/>
          <w:szCs w:val="28"/>
        </w:rPr>
        <w:t xml:space="preserve">Формирование игры как важнейшего фактора развития ребенка </w:t>
      </w:r>
      <w:r w:rsidRPr="00845342">
        <w:rPr>
          <w:sz w:val="28"/>
          <w:szCs w:val="28"/>
        </w:rPr>
        <w:t>с учетом необходимости развития вербальных и невербальных компонентов развития ребенка в разных видах игр.</w:t>
      </w:r>
    </w:p>
    <w:p w:rsidR="005D0956" w:rsidRPr="00845342" w:rsidRDefault="00674737">
      <w:pPr>
        <w:ind w:left="1132" w:right="848"/>
        <w:jc w:val="both"/>
        <w:rPr>
          <w:sz w:val="28"/>
          <w:szCs w:val="28"/>
        </w:rPr>
      </w:pPr>
      <w:r w:rsidRPr="00845342">
        <w:rPr>
          <w:sz w:val="28"/>
          <w:szCs w:val="28"/>
        </w:rPr>
        <w:t xml:space="preserve">− </w:t>
      </w:r>
      <w:r w:rsidRPr="00845342">
        <w:rPr>
          <w:b/>
          <w:sz w:val="28"/>
          <w:szCs w:val="28"/>
        </w:rPr>
        <w:t>Создание развивающей образовательной среды</w:t>
      </w:r>
      <w:r w:rsidRPr="00845342">
        <w:rPr>
          <w:sz w:val="28"/>
          <w:szCs w:val="28"/>
        </w:rPr>
        <w:t>, способствующей физическому, социально-коммуникативному, познавательному, речевому, художественно- эстетическому развитию ребенка и сохранению его индивидуальности.</w:t>
      </w:r>
    </w:p>
    <w:p w:rsidR="005D0956" w:rsidRPr="00845342" w:rsidRDefault="00674737">
      <w:pPr>
        <w:ind w:left="1132"/>
        <w:jc w:val="both"/>
        <w:rPr>
          <w:b/>
          <w:sz w:val="28"/>
          <w:szCs w:val="28"/>
        </w:rPr>
      </w:pPr>
      <w:r w:rsidRPr="00845342">
        <w:rPr>
          <w:spacing w:val="-2"/>
          <w:sz w:val="28"/>
          <w:szCs w:val="28"/>
        </w:rPr>
        <w:t>−</w:t>
      </w:r>
      <w:r w:rsidRPr="00845342">
        <w:rPr>
          <w:spacing w:val="6"/>
          <w:sz w:val="28"/>
          <w:szCs w:val="28"/>
        </w:rPr>
        <w:t xml:space="preserve"> </w:t>
      </w:r>
      <w:r w:rsidRPr="00845342">
        <w:rPr>
          <w:b/>
          <w:spacing w:val="-2"/>
          <w:sz w:val="28"/>
          <w:szCs w:val="28"/>
        </w:rPr>
        <w:t>Сбалансированность</w:t>
      </w:r>
      <w:r w:rsidRPr="00845342">
        <w:rPr>
          <w:b/>
          <w:spacing w:val="7"/>
          <w:sz w:val="28"/>
          <w:szCs w:val="28"/>
        </w:rPr>
        <w:t xml:space="preserve"> </w:t>
      </w:r>
      <w:r w:rsidRPr="00845342">
        <w:rPr>
          <w:b/>
          <w:spacing w:val="-2"/>
          <w:sz w:val="28"/>
          <w:szCs w:val="28"/>
        </w:rPr>
        <w:t>репродуктивной</w:t>
      </w:r>
      <w:r w:rsidRPr="00845342">
        <w:rPr>
          <w:b/>
          <w:spacing w:val="6"/>
          <w:sz w:val="28"/>
          <w:szCs w:val="28"/>
        </w:rPr>
        <w:t xml:space="preserve"> </w:t>
      </w:r>
      <w:r w:rsidRPr="00845342">
        <w:rPr>
          <w:b/>
          <w:spacing w:val="-2"/>
          <w:sz w:val="28"/>
          <w:szCs w:val="28"/>
        </w:rPr>
        <w:t>(воспроизводящей</w:t>
      </w:r>
      <w:r w:rsidRPr="00845342">
        <w:rPr>
          <w:b/>
          <w:spacing w:val="5"/>
          <w:sz w:val="28"/>
          <w:szCs w:val="28"/>
        </w:rPr>
        <w:t xml:space="preserve"> </w:t>
      </w:r>
      <w:r w:rsidRPr="00845342">
        <w:rPr>
          <w:b/>
          <w:spacing w:val="-2"/>
          <w:sz w:val="28"/>
          <w:szCs w:val="28"/>
        </w:rPr>
        <w:t>готовый</w:t>
      </w:r>
      <w:r w:rsidRPr="00845342">
        <w:rPr>
          <w:b/>
          <w:spacing w:val="5"/>
          <w:sz w:val="28"/>
          <w:szCs w:val="28"/>
        </w:rPr>
        <w:t xml:space="preserve"> </w:t>
      </w:r>
      <w:r w:rsidRPr="00845342">
        <w:rPr>
          <w:b/>
          <w:spacing w:val="-2"/>
          <w:sz w:val="28"/>
          <w:szCs w:val="28"/>
        </w:rPr>
        <w:t>образец)</w:t>
      </w:r>
    </w:p>
    <w:p w:rsidR="005D0956" w:rsidRPr="00845342" w:rsidRDefault="00674737">
      <w:pPr>
        <w:ind w:left="1132" w:right="846"/>
        <w:jc w:val="both"/>
        <w:rPr>
          <w:sz w:val="28"/>
          <w:szCs w:val="28"/>
        </w:rPr>
      </w:pPr>
      <w:r w:rsidRPr="00845342">
        <w:rPr>
          <w:b/>
          <w:sz w:val="28"/>
          <w:szCs w:val="28"/>
        </w:rPr>
        <w:t>и продуктивной (производящей субъективно новый продукт) деятельности</w:t>
      </w:r>
      <w:r w:rsidRPr="00845342">
        <w:rPr>
          <w:sz w:val="28"/>
          <w:szCs w:val="28"/>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w:t>
      </w:r>
      <w:r w:rsidRPr="00845342">
        <w:rPr>
          <w:spacing w:val="40"/>
          <w:sz w:val="28"/>
          <w:szCs w:val="28"/>
        </w:rPr>
        <w:t xml:space="preserve"> </w:t>
      </w:r>
      <w:r w:rsidRPr="00845342">
        <w:rPr>
          <w:sz w:val="28"/>
          <w:szCs w:val="28"/>
        </w:rPr>
        <w:t xml:space="preserve">форм активности с учетом особенностей развития и образовательных потребностей </w:t>
      </w:r>
      <w:r w:rsidRPr="00845342">
        <w:rPr>
          <w:spacing w:val="-2"/>
          <w:sz w:val="28"/>
          <w:szCs w:val="28"/>
        </w:rPr>
        <w:t>ребенка.</w:t>
      </w:r>
    </w:p>
    <w:p w:rsidR="005D0956" w:rsidRPr="00845342" w:rsidRDefault="00674737">
      <w:pPr>
        <w:spacing w:before="1"/>
        <w:ind w:left="1132" w:right="858"/>
        <w:jc w:val="both"/>
        <w:rPr>
          <w:b/>
          <w:sz w:val="28"/>
          <w:szCs w:val="28"/>
        </w:rPr>
      </w:pPr>
      <w:r w:rsidRPr="00845342">
        <w:rPr>
          <w:sz w:val="28"/>
          <w:szCs w:val="28"/>
        </w:rPr>
        <w:t xml:space="preserve">− </w:t>
      </w:r>
      <w:r w:rsidRPr="00845342">
        <w:rPr>
          <w:b/>
          <w:sz w:val="28"/>
          <w:szCs w:val="28"/>
        </w:rPr>
        <w:t>Участие семьи как необходимое условие для полноценного развития ребенка дошкольного</w:t>
      </w:r>
      <w:r w:rsidRPr="00845342">
        <w:rPr>
          <w:b/>
          <w:spacing w:val="60"/>
          <w:sz w:val="28"/>
          <w:szCs w:val="28"/>
        </w:rPr>
        <w:t xml:space="preserve"> </w:t>
      </w:r>
      <w:r w:rsidRPr="00845342">
        <w:rPr>
          <w:b/>
          <w:sz w:val="28"/>
          <w:szCs w:val="28"/>
        </w:rPr>
        <w:t>возраста.</w:t>
      </w:r>
      <w:r w:rsidRPr="00845342">
        <w:rPr>
          <w:b/>
          <w:spacing w:val="80"/>
          <w:sz w:val="28"/>
          <w:szCs w:val="28"/>
          <w:u w:val="single"/>
        </w:rPr>
        <w:t xml:space="preserve">  </w:t>
      </w:r>
    </w:p>
    <w:p w:rsidR="005D0956" w:rsidRPr="00845342" w:rsidRDefault="00674737">
      <w:pPr>
        <w:pStyle w:val="a3"/>
        <w:spacing w:line="276" w:lineRule="auto"/>
        <w:ind w:right="853"/>
        <w:rPr>
          <w:sz w:val="28"/>
          <w:szCs w:val="28"/>
        </w:rPr>
      </w:pPr>
      <w:r w:rsidRPr="00845342">
        <w:rPr>
          <w:sz w:val="28"/>
          <w:szCs w:val="28"/>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w:t>
      </w:r>
      <w:r w:rsidR="005F1F53" w:rsidRPr="00845342">
        <w:rPr>
          <w:sz w:val="28"/>
          <w:szCs w:val="28"/>
        </w:rPr>
        <w:t xml:space="preserve">пповых комнат, так и помещений </w:t>
      </w:r>
      <w:r w:rsidRPr="00845342">
        <w:rPr>
          <w:sz w:val="28"/>
          <w:szCs w:val="28"/>
        </w:rPr>
        <w:t>ОУ в целом.</w:t>
      </w:r>
    </w:p>
    <w:p w:rsidR="005D0956" w:rsidRPr="00845342" w:rsidRDefault="00674737" w:rsidP="00845342">
      <w:pPr>
        <w:pStyle w:val="a3"/>
        <w:spacing w:line="276" w:lineRule="auto"/>
        <w:ind w:right="850"/>
        <w:rPr>
          <w:sz w:val="28"/>
          <w:szCs w:val="28"/>
        </w:rPr>
      </w:pPr>
      <w:r w:rsidRPr="00845342">
        <w:rPr>
          <w:sz w:val="28"/>
          <w:szCs w:val="28"/>
        </w:rPr>
        <w:lastRenderedPageBreak/>
        <w:t>Посещение режимных моментов и ОД педагогов показало, что все сотрудники, создают и поддерживают доброжелательную атмосферу в группе, что способствует установлению доверительных отношений с детьми:</w:t>
      </w:r>
    </w:p>
    <w:p w:rsidR="005D0956" w:rsidRPr="00845342" w:rsidRDefault="00674737" w:rsidP="00845342">
      <w:pPr>
        <w:pStyle w:val="a5"/>
        <w:numPr>
          <w:ilvl w:val="0"/>
          <w:numId w:val="4"/>
        </w:numPr>
        <w:tabs>
          <w:tab w:val="left" w:pos="1283"/>
        </w:tabs>
        <w:ind w:left="1283" w:hanging="151"/>
        <w:jc w:val="both"/>
        <w:rPr>
          <w:sz w:val="28"/>
          <w:szCs w:val="28"/>
        </w:rPr>
      </w:pPr>
      <w:r w:rsidRPr="00845342">
        <w:rPr>
          <w:sz w:val="28"/>
          <w:szCs w:val="28"/>
        </w:rPr>
        <w:t>общаются</w:t>
      </w:r>
      <w:r w:rsidRPr="00845342">
        <w:rPr>
          <w:spacing w:val="-12"/>
          <w:sz w:val="28"/>
          <w:szCs w:val="28"/>
        </w:rPr>
        <w:t xml:space="preserve"> </w:t>
      </w:r>
      <w:r w:rsidRPr="00845342">
        <w:rPr>
          <w:sz w:val="28"/>
          <w:szCs w:val="28"/>
        </w:rPr>
        <w:t>с</w:t>
      </w:r>
      <w:r w:rsidRPr="00845342">
        <w:rPr>
          <w:spacing w:val="-10"/>
          <w:sz w:val="28"/>
          <w:szCs w:val="28"/>
        </w:rPr>
        <w:t xml:space="preserve"> </w:t>
      </w:r>
      <w:r w:rsidRPr="00845342">
        <w:rPr>
          <w:sz w:val="28"/>
          <w:szCs w:val="28"/>
        </w:rPr>
        <w:t>детьми</w:t>
      </w:r>
      <w:r w:rsidRPr="00845342">
        <w:rPr>
          <w:spacing w:val="-9"/>
          <w:sz w:val="28"/>
          <w:szCs w:val="28"/>
        </w:rPr>
        <w:t xml:space="preserve"> </w:t>
      </w:r>
      <w:r w:rsidRPr="00845342">
        <w:rPr>
          <w:sz w:val="28"/>
          <w:szCs w:val="28"/>
        </w:rPr>
        <w:t>дружелюбно,</w:t>
      </w:r>
      <w:r w:rsidRPr="00845342">
        <w:rPr>
          <w:spacing w:val="-8"/>
          <w:sz w:val="28"/>
          <w:szCs w:val="28"/>
        </w:rPr>
        <w:t xml:space="preserve"> </w:t>
      </w:r>
      <w:r w:rsidRPr="00845342">
        <w:rPr>
          <w:sz w:val="28"/>
          <w:szCs w:val="28"/>
        </w:rPr>
        <w:t>уважительно,</w:t>
      </w:r>
      <w:r w:rsidRPr="00845342">
        <w:rPr>
          <w:spacing w:val="-12"/>
          <w:sz w:val="28"/>
          <w:szCs w:val="28"/>
        </w:rPr>
        <w:t xml:space="preserve"> </w:t>
      </w:r>
      <w:r w:rsidRPr="00845342">
        <w:rPr>
          <w:spacing w:val="-2"/>
          <w:sz w:val="28"/>
          <w:szCs w:val="28"/>
        </w:rPr>
        <w:t>вежливо;</w:t>
      </w:r>
    </w:p>
    <w:p w:rsidR="00845342" w:rsidRPr="00845342" w:rsidRDefault="00674737" w:rsidP="00845342">
      <w:pPr>
        <w:pStyle w:val="a5"/>
        <w:numPr>
          <w:ilvl w:val="0"/>
          <w:numId w:val="4"/>
        </w:numPr>
        <w:tabs>
          <w:tab w:val="left" w:pos="1433"/>
          <w:tab w:val="left" w:pos="2256"/>
          <w:tab w:val="left" w:pos="3568"/>
          <w:tab w:val="left" w:pos="4036"/>
          <w:tab w:val="left" w:pos="5580"/>
          <w:tab w:val="left" w:pos="6182"/>
          <w:tab w:val="left" w:pos="7426"/>
          <w:tab w:val="left" w:pos="8320"/>
          <w:tab w:val="left" w:pos="8656"/>
          <w:tab w:val="left" w:pos="9627"/>
        </w:tabs>
        <w:spacing w:before="67" w:line="278" w:lineRule="auto"/>
        <w:ind w:right="854" w:firstLine="0"/>
        <w:jc w:val="both"/>
        <w:rPr>
          <w:sz w:val="28"/>
          <w:szCs w:val="28"/>
        </w:rPr>
      </w:pPr>
      <w:r w:rsidRPr="00845342">
        <w:rPr>
          <w:sz w:val="28"/>
          <w:szCs w:val="28"/>
        </w:rPr>
        <w:t>поддерживают</w:t>
      </w:r>
      <w:r w:rsidRPr="00845342">
        <w:rPr>
          <w:spacing w:val="-15"/>
          <w:sz w:val="28"/>
          <w:szCs w:val="28"/>
        </w:rPr>
        <w:t xml:space="preserve"> </w:t>
      </w:r>
      <w:r w:rsidRPr="00845342">
        <w:rPr>
          <w:sz w:val="28"/>
          <w:szCs w:val="28"/>
        </w:rPr>
        <w:t>доброжелательные</w:t>
      </w:r>
      <w:r w:rsidRPr="00845342">
        <w:rPr>
          <w:spacing w:val="-13"/>
          <w:sz w:val="28"/>
          <w:szCs w:val="28"/>
        </w:rPr>
        <w:t xml:space="preserve"> </w:t>
      </w:r>
      <w:r w:rsidRPr="00845342">
        <w:rPr>
          <w:sz w:val="28"/>
          <w:szCs w:val="28"/>
        </w:rPr>
        <w:t>отношения</w:t>
      </w:r>
      <w:r w:rsidRPr="00845342">
        <w:rPr>
          <w:spacing w:val="-13"/>
          <w:sz w:val="28"/>
          <w:szCs w:val="28"/>
        </w:rPr>
        <w:t xml:space="preserve"> </w:t>
      </w:r>
      <w:r w:rsidRPr="00845342">
        <w:rPr>
          <w:sz w:val="28"/>
          <w:szCs w:val="28"/>
        </w:rPr>
        <w:t>между</w:t>
      </w:r>
      <w:r w:rsidRPr="00845342">
        <w:rPr>
          <w:spacing w:val="-16"/>
          <w:sz w:val="28"/>
          <w:szCs w:val="28"/>
        </w:rPr>
        <w:t xml:space="preserve"> </w:t>
      </w:r>
      <w:r w:rsidRPr="00845342">
        <w:rPr>
          <w:spacing w:val="-2"/>
          <w:sz w:val="28"/>
          <w:szCs w:val="28"/>
        </w:rPr>
        <w:t>детьми</w:t>
      </w:r>
      <w:r w:rsidR="00845342" w:rsidRPr="00845342">
        <w:rPr>
          <w:spacing w:val="-2"/>
          <w:sz w:val="28"/>
          <w:szCs w:val="28"/>
        </w:rPr>
        <w:t xml:space="preserve"> голос</w:t>
      </w:r>
      <w:r w:rsidR="00845342" w:rsidRPr="00845342">
        <w:rPr>
          <w:sz w:val="28"/>
          <w:szCs w:val="28"/>
        </w:rPr>
        <w:tab/>
      </w:r>
      <w:r w:rsidR="00845342" w:rsidRPr="00845342">
        <w:rPr>
          <w:spacing w:val="-2"/>
          <w:sz w:val="28"/>
          <w:szCs w:val="28"/>
        </w:rPr>
        <w:t>взрослого</w:t>
      </w:r>
      <w:r w:rsidR="00845342" w:rsidRPr="00845342">
        <w:rPr>
          <w:sz w:val="28"/>
          <w:szCs w:val="28"/>
        </w:rPr>
        <w:tab/>
      </w:r>
      <w:r w:rsidR="00845342" w:rsidRPr="00845342">
        <w:rPr>
          <w:spacing w:val="-6"/>
          <w:sz w:val="28"/>
          <w:szCs w:val="28"/>
        </w:rPr>
        <w:t>не</w:t>
      </w:r>
      <w:r w:rsidR="00845342" w:rsidRPr="00845342">
        <w:rPr>
          <w:sz w:val="28"/>
          <w:szCs w:val="28"/>
        </w:rPr>
        <w:tab/>
      </w:r>
      <w:r w:rsidR="00845342" w:rsidRPr="00845342">
        <w:rPr>
          <w:spacing w:val="-2"/>
          <w:sz w:val="28"/>
          <w:szCs w:val="28"/>
        </w:rPr>
        <w:t>доминирует</w:t>
      </w:r>
      <w:r w:rsidR="00845342" w:rsidRPr="00845342">
        <w:rPr>
          <w:sz w:val="28"/>
          <w:szCs w:val="28"/>
        </w:rPr>
        <w:tab/>
      </w:r>
      <w:r w:rsidR="00845342" w:rsidRPr="00845342">
        <w:rPr>
          <w:spacing w:val="-4"/>
          <w:sz w:val="28"/>
          <w:szCs w:val="28"/>
        </w:rPr>
        <w:t>над</w:t>
      </w:r>
      <w:r w:rsidR="00845342" w:rsidRPr="00845342">
        <w:rPr>
          <w:sz w:val="28"/>
          <w:szCs w:val="28"/>
        </w:rPr>
        <w:tab/>
      </w:r>
      <w:r w:rsidR="00845342" w:rsidRPr="00845342">
        <w:rPr>
          <w:spacing w:val="-2"/>
          <w:sz w:val="28"/>
          <w:szCs w:val="28"/>
        </w:rPr>
        <w:t>голосами</w:t>
      </w:r>
      <w:r w:rsidR="00845342" w:rsidRPr="00845342">
        <w:rPr>
          <w:sz w:val="28"/>
          <w:szCs w:val="28"/>
        </w:rPr>
        <w:tab/>
      </w:r>
      <w:r w:rsidR="00845342" w:rsidRPr="00845342">
        <w:rPr>
          <w:spacing w:val="-2"/>
          <w:sz w:val="28"/>
          <w:szCs w:val="28"/>
        </w:rPr>
        <w:t>детей,</w:t>
      </w:r>
      <w:r w:rsidR="00845342" w:rsidRPr="00845342">
        <w:rPr>
          <w:sz w:val="28"/>
          <w:szCs w:val="28"/>
        </w:rPr>
        <w:tab/>
      </w:r>
      <w:r w:rsidR="00845342" w:rsidRPr="00845342">
        <w:rPr>
          <w:spacing w:val="-10"/>
          <w:sz w:val="28"/>
          <w:szCs w:val="28"/>
        </w:rPr>
        <w:t>в</w:t>
      </w:r>
      <w:r w:rsidR="00845342" w:rsidRPr="00845342">
        <w:rPr>
          <w:sz w:val="28"/>
          <w:szCs w:val="28"/>
        </w:rPr>
        <w:tab/>
      </w:r>
      <w:r w:rsidR="00845342" w:rsidRPr="00845342">
        <w:rPr>
          <w:spacing w:val="-2"/>
          <w:sz w:val="28"/>
          <w:szCs w:val="28"/>
        </w:rPr>
        <w:t>группе</w:t>
      </w:r>
      <w:r w:rsidR="00845342" w:rsidRPr="00845342">
        <w:rPr>
          <w:sz w:val="28"/>
          <w:szCs w:val="28"/>
        </w:rPr>
        <w:tab/>
      </w:r>
      <w:r w:rsidR="00845342" w:rsidRPr="00845342">
        <w:rPr>
          <w:spacing w:val="-2"/>
          <w:sz w:val="28"/>
          <w:szCs w:val="28"/>
        </w:rPr>
        <w:t xml:space="preserve">наблюдается </w:t>
      </w:r>
      <w:r w:rsidR="00845342" w:rsidRPr="00845342">
        <w:rPr>
          <w:sz w:val="28"/>
          <w:szCs w:val="28"/>
        </w:rPr>
        <w:t>естественный шум;</w:t>
      </w:r>
    </w:p>
    <w:p w:rsidR="00845342" w:rsidRPr="00845342" w:rsidRDefault="00845342" w:rsidP="00845342">
      <w:pPr>
        <w:pStyle w:val="a5"/>
        <w:numPr>
          <w:ilvl w:val="0"/>
          <w:numId w:val="4"/>
        </w:numPr>
        <w:tabs>
          <w:tab w:val="left" w:pos="1328"/>
        </w:tabs>
        <w:spacing w:line="276" w:lineRule="auto"/>
        <w:ind w:right="855" w:firstLine="0"/>
        <w:jc w:val="both"/>
        <w:rPr>
          <w:sz w:val="28"/>
          <w:szCs w:val="28"/>
        </w:rPr>
      </w:pPr>
      <w:r w:rsidRPr="00845342">
        <w:rPr>
          <w:sz w:val="28"/>
          <w:szCs w:val="28"/>
        </w:rPr>
        <w:t>взрослые</w:t>
      </w:r>
      <w:r w:rsidRPr="00845342">
        <w:rPr>
          <w:spacing w:val="40"/>
          <w:sz w:val="28"/>
          <w:szCs w:val="28"/>
        </w:rPr>
        <w:t xml:space="preserve"> </w:t>
      </w:r>
      <w:r w:rsidRPr="00845342">
        <w:rPr>
          <w:sz w:val="28"/>
          <w:szCs w:val="28"/>
        </w:rPr>
        <w:t>не</w:t>
      </w:r>
      <w:r w:rsidRPr="00845342">
        <w:rPr>
          <w:spacing w:val="40"/>
          <w:sz w:val="28"/>
          <w:szCs w:val="28"/>
        </w:rPr>
        <w:t xml:space="preserve"> </w:t>
      </w:r>
      <w:r w:rsidRPr="00845342">
        <w:rPr>
          <w:sz w:val="28"/>
          <w:szCs w:val="28"/>
        </w:rPr>
        <w:t>прибегают</w:t>
      </w:r>
      <w:r w:rsidRPr="00845342">
        <w:rPr>
          <w:spacing w:val="40"/>
          <w:sz w:val="28"/>
          <w:szCs w:val="28"/>
        </w:rPr>
        <w:t xml:space="preserve"> </w:t>
      </w:r>
      <w:r w:rsidRPr="00845342">
        <w:rPr>
          <w:sz w:val="28"/>
          <w:szCs w:val="28"/>
        </w:rPr>
        <w:t>к</w:t>
      </w:r>
      <w:r w:rsidRPr="00845342">
        <w:rPr>
          <w:spacing w:val="39"/>
          <w:sz w:val="28"/>
          <w:szCs w:val="28"/>
        </w:rPr>
        <w:t xml:space="preserve"> </w:t>
      </w:r>
      <w:r w:rsidRPr="00845342">
        <w:rPr>
          <w:sz w:val="28"/>
          <w:szCs w:val="28"/>
        </w:rPr>
        <w:t>негативным</w:t>
      </w:r>
      <w:r w:rsidRPr="00845342">
        <w:rPr>
          <w:spacing w:val="40"/>
          <w:sz w:val="28"/>
          <w:szCs w:val="28"/>
        </w:rPr>
        <w:t xml:space="preserve"> </w:t>
      </w:r>
      <w:r w:rsidRPr="00845342">
        <w:rPr>
          <w:sz w:val="28"/>
          <w:szCs w:val="28"/>
        </w:rPr>
        <w:t>дисциплинарным</w:t>
      </w:r>
      <w:r w:rsidRPr="00845342">
        <w:rPr>
          <w:spacing w:val="40"/>
          <w:sz w:val="28"/>
          <w:szCs w:val="28"/>
        </w:rPr>
        <w:t xml:space="preserve"> </w:t>
      </w:r>
      <w:r w:rsidRPr="00845342">
        <w:rPr>
          <w:sz w:val="28"/>
          <w:szCs w:val="28"/>
        </w:rPr>
        <w:t>методам,</w:t>
      </w:r>
      <w:r w:rsidRPr="00845342">
        <w:rPr>
          <w:spacing w:val="40"/>
          <w:sz w:val="28"/>
          <w:szCs w:val="28"/>
        </w:rPr>
        <w:t xml:space="preserve"> </w:t>
      </w:r>
      <w:r w:rsidRPr="00845342">
        <w:rPr>
          <w:sz w:val="28"/>
          <w:szCs w:val="28"/>
        </w:rPr>
        <w:t>которые</w:t>
      </w:r>
      <w:r w:rsidRPr="00845342">
        <w:rPr>
          <w:spacing w:val="40"/>
          <w:sz w:val="28"/>
          <w:szCs w:val="28"/>
        </w:rPr>
        <w:t xml:space="preserve"> </w:t>
      </w:r>
      <w:r w:rsidRPr="00845342">
        <w:rPr>
          <w:sz w:val="28"/>
          <w:szCs w:val="28"/>
        </w:rPr>
        <w:t>обижают, пугают или унижают детей;</w:t>
      </w:r>
    </w:p>
    <w:p w:rsidR="00845342" w:rsidRPr="00845342" w:rsidRDefault="00845342" w:rsidP="00845342">
      <w:pPr>
        <w:pStyle w:val="a3"/>
        <w:spacing w:line="276" w:lineRule="auto"/>
        <w:ind w:right="1726"/>
        <w:rPr>
          <w:sz w:val="28"/>
          <w:szCs w:val="28"/>
        </w:rPr>
      </w:pPr>
      <w:r w:rsidRPr="00845342">
        <w:rPr>
          <w:sz w:val="28"/>
          <w:szCs w:val="28"/>
        </w:rPr>
        <w:t>-в</w:t>
      </w:r>
      <w:r w:rsidRPr="00845342">
        <w:rPr>
          <w:spacing w:val="-5"/>
          <w:sz w:val="28"/>
          <w:szCs w:val="28"/>
        </w:rPr>
        <w:t xml:space="preserve"> </w:t>
      </w:r>
      <w:r w:rsidRPr="00845342">
        <w:rPr>
          <w:sz w:val="28"/>
          <w:szCs w:val="28"/>
        </w:rPr>
        <w:t>индивидуальном</w:t>
      </w:r>
      <w:r w:rsidRPr="00845342">
        <w:rPr>
          <w:spacing w:val="-5"/>
          <w:sz w:val="28"/>
          <w:szCs w:val="28"/>
        </w:rPr>
        <w:t xml:space="preserve"> </w:t>
      </w:r>
      <w:r w:rsidRPr="00845342">
        <w:rPr>
          <w:sz w:val="28"/>
          <w:szCs w:val="28"/>
        </w:rPr>
        <w:t>общении</w:t>
      </w:r>
      <w:r w:rsidRPr="00845342">
        <w:rPr>
          <w:spacing w:val="-5"/>
          <w:sz w:val="28"/>
          <w:szCs w:val="28"/>
        </w:rPr>
        <w:t xml:space="preserve"> </w:t>
      </w:r>
      <w:r w:rsidRPr="00845342">
        <w:rPr>
          <w:sz w:val="28"/>
          <w:szCs w:val="28"/>
        </w:rPr>
        <w:t>с</w:t>
      </w:r>
      <w:r w:rsidRPr="00845342">
        <w:rPr>
          <w:spacing w:val="-5"/>
          <w:sz w:val="28"/>
          <w:szCs w:val="28"/>
        </w:rPr>
        <w:t xml:space="preserve"> </w:t>
      </w:r>
      <w:r w:rsidRPr="00845342">
        <w:rPr>
          <w:sz w:val="28"/>
          <w:szCs w:val="28"/>
        </w:rPr>
        <w:t>ребенком</w:t>
      </w:r>
      <w:r w:rsidRPr="00845342">
        <w:rPr>
          <w:spacing w:val="-5"/>
          <w:sz w:val="28"/>
          <w:szCs w:val="28"/>
        </w:rPr>
        <w:t xml:space="preserve"> </w:t>
      </w:r>
      <w:r w:rsidRPr="00845342">
        <w:rPr>
          <w:sz w:val="28"/>
          <w:szCs w:val="28"/>
        </w:rPr>
        <w:t>выбирают</w:t>
      </w:r>
      <w:r w:rsidRPr="00845342">
        <w:rPr>
          <w:spacing w:val="-5"/>
          <w:sz w:val="28"/>
          <w:szCs w:val="28"/>
        </w:rPr>
        <w:t xml:space="preserve"> </w:t>
      </w:r>
      <w:r w:rsidRPr="00845342">
        <w:rPr>
          <w:sz w:val="28"/>
          <w:szCs w:val="28"/>
        </w:rPr>
        <w:t>позицию</w:t>
      </w:r>
      <w:r w:rsidRPr="00845342">
        <w:rPr>
          <w:spacing w:val="-3"/>
          <w:sz w:val="28"/>
          <w:szCs w:val="28"/>
        </w:rPr>
        <w:t xml:space="preserve"> </w:t>
      </w:r>
      <w:r w:rsidRPr="00845342">
        <w:rPr>
          <w:sz w:val="28"/>
          <w:szCs w:val="28"/>
        </w:rPr>
        <w:t>«глаза</w:t>
      </w:r>
      <w:r w:rsidRPr="00845342">
        <w:rPr>
          <w:spacing w:val="-5"/>
          <w:sz w:val="28"/>
          <w:szCs w:val="28"/>
        </w:rPr>
        <w:t xml:space="preserve"> </w:t>
      </w:r>
      <w:r w:rsidRPr="00845342">
        <w:rPr>
          <w:sz w:val="28"/>
          <w:szCs w:val="28"/>
        </w:rPr>
        <w:t>на</w:t>
      </w:r>
      <w:r w:rsidRPr="00845342">
        <w:rPr>
          <w:spacing w:val="-5"/>
          <w:sz w:val="28"/>
          <w:szCs w:val="28"/>
        </w:rPr>
        <w:t xml:space="preserve"> </w:t>
      </w:r>
      <w:r w:rsidRPr="00845342">
        <w:rPr>
          <w:sz w:val="28"/>
          <w:szCs w:val="28"/>
        </w:rPr>
        <w:t xml:space="preserve">одном </w:t>
      </w:r>
      <w:r w:rsidRPr="00845342">
        <w:rPr>
          <w:spacing w:val="-2"/>
          <w:sz w:val="28"/>
          <w:szCs w:val="28"/>
        </w:rPr>
        <w:t>уровне»;</w:t>
      </w:r>
    </w:p>
    <w:p w:rsidR="00845342" w:rsidRPr="00845342" w:rsidRDefault="00845342" w:rsidP="00845342">
      <w:pPr>
        <w:pStyle w:val="a5"/>
        <w:numPr>
          <w:ilvl w:val="0"/>
          <w:numId w:val="4"/>
        </w:numPr>
        <w:tabs>
          <w:tab w:val="left" w:pos="1285"/>
        </w:tabs>
        <w:spacing w:line="298" w:lineRule="exact"/>
        <w:ind w:left="1285" w:hanging="153"/>
        <w:jc w:val="both"/>
        <w:rPr>
          <w:sz w:val="28"/>
          <w:szCs w:val="28"/>
        </w:rPr>
      </w:pPr>
      <w:r w:rsidRPr="00845342">
        <w:rPr>
          <w:sz w:val="28"/>
          <w:szCs w:val="28"/>
        </w:rPr>
        <w:t>учитывают</w:t>
      </w:r>
      <w:r w:rsidRPr="00845342">
        <w:rPr>
          <w:spacing w:val="-11"/>
          <w:sz w:val="28"/>
          <w:szCs w:val="28"/>
        </w:rPr>
        <w:t xml:space="preserve"> </w:t>
      </w:r>
      <w:r w:rsidRPr="00845342">
        <w:rPr>
          <w:sz w:val="28"/>
          <w:szCs w:val="28"/>
        </w:rPr>
        <w:t>потребность</w:t>
      </w:r>
      <w:r w:rsidRPr="00845342">
        <w:rPr>
          <w:spacing w:val="-13"/>
          <w:sz w:val="28"/>
          <w:szCs w:val="28"/>
        </w:rPr>
        <w:t xml:space="preserve"> </w:t>
      </w:r>
      <w:r w:rsidRPr="00845342">
        <w:rPr>
          <w:sz w:val="28"/>
          <w:szCs w:val="28"/>
        </w:rPr>
        <w:t>детей</w:t>
      </w:r>
      <w:r w:rsidRPr="00845342">
        <w:rPr>
          <w:spacing w:val="-12"/>
          <w:sz w:val="28"/>
          <w:szCs w:val="28"/>
        </w:rPr>
        <w:t xml:space="preserve"> </w:t>
      </w:r>
      <w:r w:rsidRPr="00845342">
        <w:rPr>
          <w:sz w:val="28"/>
          <w:szCs w:val="28"/>
        </w:rPr>
        <w:t>в</w:t>
      </w:r>
      <w:r w:rsidRPr="00845342">
        <w:rPr>
          <w:spacing w:val="-12"/>
          <w:sz w:val="28"/>
          <w:szCs w:val="28"/>
        </w:rPr>
        <w:t xml:space="preserve"> </w:t>
      </w:r>
      <w:r w:rsidRPr="00845342">
        <w:rPr>
          <w:sz w:val="28"/>
          <w:szCs w:val="28"/>
        </w:rPr>
        <w:t>поддержке</w:t>
      </w:r>
      <w:r w:rsidRPr="00845342">
        <w:rPr>
          <w:spacing w:val="-12"/>
          <w:sz w:val="28"/>
          <w:szCs w:val="28"/>
        </w:rPr>
        <w:t xml:space="preserve"> </w:t>
      </w:r>
      <w:r w:rsidRPr="00845342">
        <w:rPr>
          <w:spacing w:val="-2"/>
          <w:sz w:val="28"/>
          <w:szCs w:val="28"/>
        </w:rPr>
        <w:t>взрослых;</w:t>
      </w:r>
    </w:p>
    <w:p w:rsidR="00845342" w:rsidRPr="00845342" w:rsidRDefault="00845342" w:rsidP="00845342">
      <w:pPr>
        <w:pStyle w:val="a5"/>
        <w:numPr>
          <w:ilvl w:val="0"/>
          <w:numId w:val="4"/>
        </w:numPr>
        <w:tabs>
          <w:tab w:val="left" w:pos="1379"/>
        </w:tabs>
        <w:spacing w:before="41" w:line="278" w:lineRule="auto"/>
        <w:ind w:right="855" w:firstLine="0"/>
        <w:jc w:val="both"/>
        <w:rPr>
          <w:sz w:val="28"/>
          <w:szCs w:val="28"/>
        </w:rPr>
      </w:pPr>
      <w:r w:rsidRPr="00845342">
        <w:rPr>
          <w:sz w:val="28"/>
          <w:szCs w:val="28"/>
        </w:rPr>
        <w:t>чутко</w:t>
      </w:r>
      <w:r w:rsidRPr="00845342">
        <w:rPr>
          <w:spacing w:val="80"/>
          <w:sz w:val="28"/>
          <w:szCs w:val="28"/>
        </w:rPr>
        <w:t xml:space="preserve"> </w:t>
      </w:r>
      <w:r w:rsidRPr="00845342">
        <w:rPr>
          <w:sz w:val="28"/>
          <w:szCs w:val="28"/>
        </w:rPr>
        <w:t>реагируют</w:t>
      </w:r>
      <w:r w:rsidRPr="00845342">
        <w:rPr>
          <w:spacing w:val="80"/>
          <w:sz w:val="28"/>
          <w:szCs w:val="28"/>
        </w:rPr>
        <w:t xml:space="preserve"> </w:t>
      </w:r>
      <w:r w:rsidRPr="00845342">
        <w:rPr>
          <w:sz w:val="28"/>
          <w:szCs w:val="28"/>
        </w:rPr>
        <w:t>на</w:t>
      </w:r>
      <w:r w:rsidRPr="00845342">
        <w:rPr>
          <w:spacing w:val="80"/>
          <w:sz w:val="28"/>
          <w:szCs w:val="28"/>
        </w:rPr>
        <w:t xml:space="preserve"> </w:t>
      </w:r>
      <w:r w:rsidRPr="00845342">
        <w:rPr>
          <w:sz w:val="28"/>
          <w:szCs w:val="28"/>
        </w:rPr>
        <w:t>инициативу</w:t>
      </w:r>
      <w:r w:rsidRPr="00845342">
        <w:rPr>
          <w:spacing w:val="80"/>
          <w:sz w:val="28"/>
          <w:szCs w:val="28"/>
        </w:rPr>
        <w:t xml:space="preserve"> </w:t>
      </w:r>
      <w:r w:rsidRPr="00845342">
        <w:rPr>
          <w:sz w:val="28"/>
          <w:szCs w:val="28"/>
        </w:rPr>
        <w:t>детей</w:t>
      </w:r>
      <w:r w:rsidRPr="00845342">
        <w:rPr>
          <w:spacing w:val="80"/>
          <w:sz w:val="28"/>
          <w:szCs w:val="28"/>
        </w:rPr>
        <w:t xml:space="preserve"> </w:t>
      </w:r>
      <w:r w:rsidRPr="00845342">
        <w:rPr>
          <w:sz w:val="28"/>
          <w:szCs w:val="28"/>
        </w:rPr>
        <w:t>в</w:t>
      </w:r>
      <w:r w:rsidRPr="00845342">
        <w:rPr>
          <w:spacing w:val="80"/>
          <w:sz w:val="28"/>
          <w:szCs w:val="28"/>
        </w:rPr>
        <w:t xml:space="preserve"> </w:t>
      </w:r>
      <w:r w:rsidRPr="00845342">
        <w:rPr>
          <w:sz w:val="28"/>
          <w:szCs w:val="28"/>
        </w:rPr>
        <w:t>общении,</w:t>
      </w:r>
      <w:r w:rsidRPr="00845342">
        <w:rPr>
          <w:spacing w:val="80"/>
          <w:sz w:val="28"/>
          <w:szCs w:val="28"/>
        </w:rPr>
        <w:t xml:space="preserve"> </w:t>
      </w:r>
      <w:r w:rsidRPr="00845342">
        <w:rPr>
          <w:sz w:val="28"/>
          <w:szCs w:val="28"/>
        </w:rPr>
        <w:t>учитывают</w:t>
      </w:r>
      <w:r w:rsidRPr="00845342">
        <w:rPr>
          <w:spacing w:val="80"/>
          <w:sz w:val="28"/>
          <w:szCs w:val="28"/>
        </w:rPr>
        <w:t xml:space="preserve"> </w:t>
      </w:r>
      <w:r w:rsidRPr="00845342">
        <w:rPr>
          <w:sz w:val="28"/>
          <w:szCs w:val="28"/>
        </w:rPr>
        <w:t>их</w:t>
      </w:r>
      <w:r w:rsidRPr="00845342">
        <w:rPr>
          <w:spacing w:val="80"/>
          <w:sz w:val="28"/>
          <w:szCs w:val="28"/>
        </w:rPr>
        <w:t xml:space="preserve"> </w:t>
      </w:r>
      <w:r w:rsidRPr="00845342">
        <w:rPr>
          <w:sz w:val="28"/>
          <w:szCs w:val="28"/>
        </w:rPr>
        <w:t>возрастные</w:t>
      </w:r>
      <w:r w:rsidRPr="00845342">
        <w:rPr>
          <w:spacing w:val="80"/>
          <w:sz w:val="28"/>
          <w:szCs w:val="28"/>
        </w:rPr>
        <w:t xml:space="preserve"> </w:t>
      </w:r>
      <w:r w:rsidRPr="00845342">
        <w:rPr>
          <w:sz w:val="28"/>
          <w:szCs w:val="28"/>
        </w:rPr>
        <w:t>и индивидуальные особенности;</w:t>
      </w:r>
    </w:p>
    <w:p w:rsidR="00845342" w:rsidRPr="00845342" w:rsidRDefault="00845342" w:rsidP="00845342">
      <w:pPr>
        <w:pStyle w:val="a5"/>
        <w:numPr>
          <w:ilvl w:val="0"/>
          <w:numId w:val="4"/>
        </w:numPr>
        <w:tabs>
          <w:tab w:val="left" w:pos="1285"/>
        </w:tabs>
        <w:spacing w:line="294" w:lineRule="exact"/>
        <w:ind w:left="1285" w:hanging="153"/>
        <w:jc w:val="both"/>
        <w:rPr>
          <w:sz w:val="28"/>
          <w:szCs w:val="28"/>
        </w:rPr>
      </w:pPr>
      <w:r w:rsidRPr="00845342">
        <w:rPr>
          <w:sz w:val="28"/>
          <w:szCs w:val="28"/>
        </w:rPr>
        <w:t>уделяют</w:t>
      </w:r>
      <w:r w:rsidRPr="00845342">
        <w:rPr>
          <w:spacing w:val="-11"/>
          <w:sz w:val="28"/>
          <w:szCs w:val="28"/>
        </w:rPr>
        <w:t xml:space="preserve"> </w:t>
      </w:r>
      <w:r w:rsidRPr="00845342">
        <w:rPr>
          <w:sz w:val="28"/>
          <w:szCs w:val="28"/>
        </w:rPr>
        <w:t>специальное</w:t>
      </w:r>
      <w:r w:rsidRPr="00845342">
        <w:rPr>
          <w:spacing w:val="-10"/>
          <w:sz w:val="28"/>
          <w:szCs w:val="28"/>
        </w:rPr>
        <w:t xml:space="preserve"> </w:t>
      </w:r>
      <w:r w:rsidRPr="00845342">
        <w:rPr>
          <w:sz w:val="28"/>
          <w:szCs w:val="28"/>
        </w:rPr>
        <w:t>внимание</w:t>
      </w:r>
      <w:r w:rsidRPr="00845342">
        <w:rPr>
          <w:spacing w:val="-10"/>
          <w:sz w:val="28"/>
          <w:szCs w:val="28"/>
        </w:rPr>
        <w:t xml:space="preserve"> </w:t>
      </w:r>
      <w:r w:rsidRPr="00845342">
        <w:rPr>
          <w:sz w:val="28"/>
          <w:szCs w:val="28"/>
        </w:rPr>
        <w:t>детям</w:t>
      </w:r>
      <w:r w:rsidRPr="00845342">
        <w:rPr>
          <w:spacing w:val="-10"/>
          <w:sz w:val="28"/>
          <w:szCs w:val="28"/>
        </w:rPr>
        <w:t xml:space="preserve"> </w:t>
      </w:r>
      <w:r w:rsidRPr="00845342">
        <w:rPr>
          <w:sz w:val="28"/>
          <w:szCs w:val="28"/>
        </w:rPr>
        <w:t>с</w:t>
      </w:r>
      <w:r w:rsidRPr="00845342">
        <w:rPr>
          <w:spacing w:val="-10"/>
          <w:sz w:val="28"/>
          <w:szCs w:val="28"/>
        </w:rPr>
        <w:t xml:space="preserve"> </w:t>
      </w:r>
      <w:r w:rsidRPr="00845342">
        <w:rPr>
          <w:sz w:val="28"/>
          <w:szCs w:val="28"/>
        </w:rPr>
        <w:t>особыми</w:t>
      </w:r>
      <w:r w:rsidRPr="00845342">
        <w:rPr>
          <w:spacing w:val="-10"/>
          <w:sz w:val="28"/>
          <w:szCs w:val="28"/>
        </w:rPr>
        <w:t xml:space="preserve"> </w:t>
      </w:r>
      <w:r w:rsidRPr="00845342">
        <w:rPr>
          <w:spacing w:val="-2"/>
          <w:sz w:val="28"/>
          <w:szCs w:val="28"/>
        </w:rPr>
        <w:t>потребностями;</w:t>
      </w:r>
    </w:p>
    <w:p w:rsidR="00845342" w:rsidRPr="00845342" w:rsidRDefault="00845342" w:rsidP="00845342">
      <w:pPr>
        <w:pStyle w:val="a5"/>
        <w:numPr>
          <w:ilvl w:val="0"/>
          <w:numId w:val="4"/>
        </w:numPr>
        <w:tabs>
          <w:tab w:val="left" w:pos="1367"/>
        </w:tabs>
        <w:spacing w:before="44" w:line="276" w:lineRule="auto"/>
        <w:ind w:right="854" w:firstLine="0"/>
        <w:jc w:val="both"/>
        <w:rPr>
          <w:sz w:val="28"/>
          <w:szCs w:val="28"/>
        </w:rPr>
      </w:pPr>
      <w:r w:rsidRPr="00845342">
        <w:rPr>
          <w:sz w:val="28"/>
          <w:szCs w:val="28"/>
        </w:rPr>
        <w:t>при</w:t>
      </w:r>
      <w:r w:rsidRPr="00845342">
        <w:rPr>
          <w:spacing w:val="40"/>
          <w:sz w:val="28"/>
          <w:szCs w:val="28"/>
        </w:rPr>
        <w:t xml:space="preserve"> </w:t>
      </w:r>
      <w:r w:rsidRPr="00845342">
        <w:rPr>
          <w:sz w:val="28"/>
          <w:szCs w:val="28"/>
        </w:rPr>
        <w:t>коррекции</w:t>
      </w:r>
      <w:r w:rsidRPr="00845342">
        <w:rPr>
          <w:spacing w:val="40"/>
          <w:sz w:val="28"/>
          <w:szCs w:val="28"/>
        </w:rPr>
        <w:t xml:space="preserve"> </w:t>
      </w:r>
      <w:r w:rsidRPr="00845342">
        <w:rPr>
          <w:sz w:val="28"/>
          <w:szCs w:val="28"/>
        </w:rPr>
        <w:t>поведения</w:t>
      </w:r>
      <w:r w:rsidRPr="00845342">
        <w:rPr>
          <w:spacing w:val="40"/>
          <w:sz w:val="28"/>
          <w:szCs w:val="28"/>
        </w:rPr>
        <w:t xml:space="preserve"> </w:t>
      </w:r>
      <w:r w:rsidRPr="00845342">
        <w:rPr>
          <w:sz w:val="28"/>
          <w:szCs w:val="28"/>
        </w:rPr>
        <w:t>детей</w:t>
      </w:r>
      <w:r w:rsidRPr="00845342">
        <w:rPr>
          <w:spacing w:val="40"/>
          <w:sz w:val="28"/>
          <w:szCs w:val="28"/>
        </w:rPr>
        <w:t xml:space="preserve"> </w:t>
      </w:r>
      <w:r w:rsidRPr="00845342">
        <w:rPr>
          <w:sz w:val="28"/>
          <w:szCs w:val="28"/>
        </w:rPr>
        <w:t>чаще</w:t>
      </w:r>
      <w:r w:rsidRPr="00845342">
        <w:rPr>
          <w:spacing w:val="40"/>
          <w:sz w:val="28"/>
          <w:szCs w:val="28"/>
        </w:rPr>
        <w:t xml:space="preserve"> </w:t>
      </w:r>
      <w:r w:rsidRPr="00845342">
        <w:rPr>
          <w:sz w:val="28"/>
          <w:szCs w:val="28"/>
        </w:rPr>
        <w:t>пользуются</w:t>
      </w:r>
      <w:r w:rsidRPr="00845342">
        <w:rPr>
          <w:spacing w:val="40"/>
          <w:sz w:val="28"/>
          <w:szCs w:val="28"/>
        </w:rPr>
        <w:t xml:space="preserve"> </w:t>
      </w:r>
      <w:r w:rsidRPr="00845342">
        <w:rPr>
          <w:sz w:val="28"/>
          <w:szCs w:val="28"/>
        </w:rPr>
        <w:t>поощрением,</w:t>
      </w:r>
      <w:r w:rsidRPr="00845342">
        <w:rPr>
          <w:spacing w:val="40"/>
          <w:sz w:val="28"/>
          <w:szCs w:val="28"/>
        </w:rPr>
        <w:t xml:space="preserve"> </w:t>
      </w:r>
      <w:r w:rsidRPr="00845342">
        <w:rPr>
          <w:sz w:val="28"/>
          <w:szCs w:val="28"/>
        </w:rPr>
        <w:t>поддержкой,</w:t>
      </w:r>
      <w:r w:rsidRPr="00845342">
        <w:rPr>
          <w:spacing w:val="40"/>
          <w:sz w:val="28"/>
          <w:szCs w:val="28"/>
        </w:rPr>
        <w:t xml:space="preserve"> </w:t>
      </w:r>
      <w:r w:rsidRPr="00845342">
        <w:rPr>
          <w:sz w:val="28"/>
          <w:szCs w:val="28"/>
        </w:rPr>
        <w:t>чем</w:t>
      </w:r>
      <w:r w:rsidRPr="00845342">
        <w:rPr>
          <w:spacing w:val="80"/>
          <w:w w:val="150"/>
          <w:sz w:val="28"/>
          <w:szCs w:val="28"/>
        </w:rPr>
        <w:t xml:space="preserve"> </w:t>
      </w:r>
      <w:r w:rsidRPr="00845342">
        <w:rPr>
          <w:sz w:val="28"/>
          <w:szCs w:val="28"/>
        </w:rPr>
        <w:t>порицанием и запрещением.</w:t>
      </w:r>
    </w:p>
    <w:p w:rsidR="00845342" w:rsidRPr="00845342" w:rsidRDefault="00845342" w:rsidP="00845342">
      <w:pPr>
        <w:pStyle w:val="a3"/>
        <w:spacing w:before="1" w:line="276" w:lineRule="auto"/>
        <w:ind w:right="848"/>
        <w:rPr>
          <w:sz w:val="28"/>
          <w:szCs w:val="28"/>
        </w:rPr>
      </w:pPr>
      <w:r w:rsidRPr="00845342">
        <w:rPr>
          <w:sz w:val="28"/>
          <w:szCs w:val="28"/>
        </w:rPr>
        <w:t xml:space="preserve">Анализ просмотренной ОД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 возрастные особенности детей; основные задачи; физическую, умственную, эмоциональную нагрузки; характер предшествующей и последующей деятельности; условия проведения </w:t>
      </w:r>
      <w:r w:rsidRPr="00845342">
        <w:rPr>
          <w:spacing w:val="-2"/>
          <w:sz w:val="28"/>
          <w:szCs w:val="28"/>
        </w:rPr>
        <w:t>занятий.</w:t>
      </w:r>
    </w:p>
    <w:p w:rsidR="00845342" w:rsidRPr="00845342" w:rsidRDefault="00845342" w:rsidP="00845342">
      <w:pPr>
        <w:pStyle w:val="a3"/>
        <w:spacing w:line="276" w:lineRule="auto"/>
        <w:ind w:right="845"/>
        <w:rPr>
          <w:sz w:val="28"/>
          <w:szCs w:val="28"/>
        </w:rPr>
      </w:pPr>
      <w:r w:rsidRPr="00845342">
        <w:rPr>
          <w:sz w:val="28"/>
          <w:szCs w:val="28"/>
        </w:rPr>
        <w:t>Много внимания уделяется формированию предпосылок учебной деятельности дошкольников, логического мышления, сообразительности. В процессе ОД наблюдался положительный эмоциональный фон, партнерские взаимоотношения детей и взрослых</w:t>
      </w:r>
      <w:r w:rsidRPr="00845342">
        <w:rPr>
          <w:spacing w:val="40"/>
          <w:sz w:val="28"/>
          <w:szCs w:val="28"/>
        </w:rPr>
        <w:t xml:space="preserve"> </w:t>
      </w:r>
      <w:r w:rsidRPr="00845342">
        <w:rPr>
          <w:sz w:val="28"/>
          <w:szCs w:val="28"/>
        </w:rPr>
        <w:t>за счет использования игры, внесения новых заданий, использования мультимедийной системы, заданий повышенной трудности, писем и т. п.</w:t>
      </w:r>
    </w:p>
    <w:p w:rsidR="00845342" w:rsidRPr="00845342" w:rsidRDefault="00845342" w:rsidP="00845342">
      <w:pPr>
        <w:pStyle w:val="a3"/>
        <w:tabs>
          <w:tab w:val="left" w:pos="2794"/>
          <w:tab w:val="left" w:pos="4944"/>
          <w:tab w:val="left" w:pos="7355"/>
          <w:tab w:val="left" w:pos="9317"/>
        </w:tabs>
        <w:spacing w:before="1" w:line="276" w:lineRule="auto"/>
        <w:ind w:right="852"/>
        <w:rPr>
          <w:sz w:val="28"/>
          <w:szCs w:val="28"/>
        </w:rPr>
      </w:pPr>
      <w:r w:rsidRPr="00845342">
        <w:rPr>
          <w:sz w:val="28"/>
          <w:szCs w:val="28"/>
        </w:rPr>
        <w:t xml:space="preserve">Педагоги постоянно изучают и используют в профессиональной деятельности современные образовательные технологии, включая информационные образовательные </w:t>
      </w:r>
      <w:r w:rsidRPr="00845342">
        <w:rPr>
          <w:spacing w:val="-2"/>
          <w:sz w:val="28"/>
          <w:szCs w:val="28"/>
        </w:rPr>
        <w:t>ресурсы,</w:t>
      </w:r>
      <w:r w:rsidRPr="00845342">
        <w:rPr>
          <w:sz w:val="28"/>
          <w:szCs w:val="28"/>
        </w:rPr>
        <w:tab/>
      </w:r>
      <w:r w:rsidRPr="00845342">
        <w:rPr>
          <w:spacing w:val="-2"/>
          <w:sz w:val="28"/>
          <w:szCs w:val="28"/>
        </w:rPr>
        <w:t>современные</w:t>
      </w:r>
      <w:r w:rsidRPr="00845342">
        <w:rPr>
          <w:sz w:val="28"/>
          <w:szCs w:val="28"/>
        </w:rPr>
        <w:tab/>
      </w:r>
      <w:r w:rsidRPr="00845342">
        <w:rPr>
          <w:spacing w:val="-2"/>
          <w:sz w:val="28"/>
          <w:szCs w:val="28"/>
        </w:rPr>
        <w:t>педагогические</w:t>
      </w:r>
      <w:r w:rsidRPr="00845342">
        <w:rPr>
          <w:sz w:val="28"/>
          <w:szCs w:val="28"/>
        </w:rPr>
        <w:tab/>
      </w:r>
      <w:r w:rsidRPr="00845342">
        <w:rPr>
          <w:spacing w:val="-2"/>
          <w:sz w:val="28"/>
          <w:szCs w:val="28"/>
        </w:rPr>
        <w:t>технологии</w:t>
      </w:r>
      <w:r w:rsidRPr="00845342">
        <w:rPr>
          <w:sz w:val="28"/>
          <w:szCs w:val="28"/>
        </w:rPr>
        <w:tab/>
      </w:r>
      <w:r w:rsidRPr="00845342">
        <w:rPr>
          <w:spacing w:val="-2"/>
          <w:sz w:val="28"/>
          <w:szCs w:val="28"/>
        </w:rPr>
        <w:t xml:space="preserve">продуктивного, </w:t>
      </w:r>
      <w:r w:rsidRPr="00845342">
        <w:rPr>
          <w:sz w:val="28"/>
          <w:szCs w:val="28"/>
        </w:rPr>
        <w:t>дифференцированного, развивающего обучения, занимаются самообразованием.</w:t>
      </w:r>
    </w:p>
    <w:p w:rsidR="005D0956" w:rsidRPr="00845342" w:rsidRDefault="00674737" w:rsidP="00845342">
      <w:pPr>
        <w:pStyle w:val="a5"/>
        <w:numPr>
          <w:ilvl w:val="0"/>
          <w:numId w:val="4"/>
        </w:numPr>
        <w:tabs>
          <w:tab w:val="left" w:pos="1283"/>
        </w:tabs>
        <w:spacing w:before="43"/>
        <w:ind w:left="1283" w:hanging="151"/>
        <w:jc w:val="both"/>
        <w:rPr>
          <w:sz w:val="28"/>
          <w:szCs w:val="28"/>
        </w:rPr>
      </w:pPr>
      <w:r w:rsidRPr="00845342">
        <w:rPr>
          <w:spacing w:val="-2"/>
          <w:sz w:val="28"/>
          <w:szCs w:val="28"/>
        </w:rPr>
        <w:t>;</w:t>
      </w:r>
    </w:p>
    <w:p w:rsidR="005D0956" w:rsidRPr="00845342" w:rsidRDefault="005D0956">
      <w:pPr>
        <w:jc w:val="both"/>
        <w:rPr>
          <w:sz w:val="28"/>
          <w:szCs w:val="28"/>
        </w:rPr>
        <w:sectPr w:rsidR="005D0956" w:rsidRPr="00845342">
          <w:pgSz w:w="11910" w:h="16840"/>
          <w:pgMar w:top="1340" w:right="0" w:bottom="280" w:left="0" w:header="720" w:footer="720" w:gutter="0"/>
          <w:cols w:space="720"/>
        </w:sectPr>
      </w:pPr>
    </w:p>
    <w:p w:rsidR="005D0956" w:rsidRPr="00845342" w:rsidRDefault="00674737">
      <w:pPr>
        <w:spacing w:before="7"/>
        <w:ind w:left="1132"/>
        <w:rPr>
          <w:b/>
          <w:sz w:val="28"/>
          <w:szCs w:val="28"/>
        </w:rPr>
      </w:pPr>
      <w:r w:rsidRPr="00845342">
        <w:rPr>
          <w:b/>
          <w:spacing w:val="-2"/>
          <w:sz w:val="28"/>
          <w:szCs w:val="28"/>
        </w:rPr>
        <w:lastRenderedPageBreak/>
        <w:t>Рекомендации:</w:t>
      </w:r>
    </w:p>
    <w:p w:rsidR="005D0956" w:rsidRPr="00845342" w:rsidRDefault="00674737">
      <w:pPr>
        <w:pStyle w:val="a3"/>
        <w:spacing w:before="37" w:line="276" w:lineRule="auto"/>
        <w:ind w:right="848"/>
        <w:rPr>
          <w:sz w:val="28"/>
          <w:szCs w:val="28"/>
        </w:rPr>
      </w:pPr>
      <w:r w:rsidRPr="00845342">
        <w:rPr>
          <w:sz w:val="28"/>
          <w:szCs w:val="28"/>
        </w:rPr>
        <w:t>1.</w:t>
      </w:r>
      <w:r w:rsidRPr="00845342">
        <w:rPr>
          <w:spacing w:val="-2"/>
          <w:sz w:val="28"/>
          <w:szCs w:val="28"/>
        </w:rPr>
        <w:t xml:space="preserve"> </w:t>
      </w:r>
      <w:r w:rsidRPr="00845342">
        <w:rPr>
          <w:sz w:val="28"/>
          <w:szCs w:val="28"/>
        </w:rPr>
        <w:t>ОУ необходимо обеспечить поддержку инициативы и самостоятельности детей в специфических для них видах деятельнос</w:t>
      </w:r>
      <w:r w:rsidR="00CA5E30">
        <w:rPr>
          <w:sz w:val="28"/>
          <w:szCs w:val="28"/>
        </w:rPr>
        <w:t xml:space="preserve">ти. Предусмотреть </w:t>
      </w:r>
      <w:r w:rsidRPr="00845342">
        <w:rPr>
          <w:sz w:val="28"/>
          <w:szCs w:val="28"/>
        </w:rPr>
        <w:t xml:space="preserve"> постоянное совершенствование образовательной среды, обеспечивающей поддержку инициативы детей и при этом соблюдения баланса между собственной активностью ребенка и активностью взрослого. Взрослые должны больше создавать ситуаций, в которых каждому ребенку предоставляется возможность выбора деятельности,</w:t>
      </w:r>
      <w:r w:rsidRPr="00845342">
        <w:rPr>
          <w:spacing w:val="40"/>
          <w:sz w:val="28"/>
          <w:szCs w:val="28"/>
        </w:rPr>
        <w:t xml:space="preserve"> </w:t>
      </w:r>
      <w:r w:rsidRPr="00845342">
        <w:rPr>
          <w:sz w:val="28"/>
          <w:szCs w:val="28"/>
        </w:rPr>
        <w:t>партнера, средств и пр., обеспечивается опора на его личный опыт при освоении новых знаний и жизненных навыков. Организовать возможность самостоятельно трансформировать игровое пространство детьми.</w:t>
      </w:r>
    </w:p>
    <w:p w:rsidR="005D0956" w:rsidRPr="00845342" w:rsidRDefault="005D0956">
      <w:pPr>
        <w:pStyle w:val="a3"/>
        <w:spacing w:before="53"/>
        <w:ind w:left="0"/>
        <w:jc w:val="left"/>
        <w:rPr>
          <w:sz w:val="28"/>
          <w:szCs w:val="28"/>
        </w:rPr>
      </w:pPr>
    </w:p>
    <w:p w:rsidR="005D0956" w:rsidRDefault="00674737">
      <w:pPr>
        <w:spacing w:line="276" w:lineRule="auto"/>
        <w:ind w:left="1132" w:right="845"/>
        <w:jc w:val="both"/>
        <w:rPr>
          <w:b/>
          <w:sz w:val="26"/>
        </w:rPr>
      </w:pPr>
      <w:r>
        <w:rPr>
          <w:b/>
          <w:sz w:val="26"/>
        </w:rPr>
        <w:t>Показате</w:t>
      </w:r>
      <w:r w:rsidR="00164E1E">
        <w:rPr>
          <w:b/>
          <w:sz w:val="26"/>
        </w:rPr>
        <w:t>ль «Оценка качества   развивающей предметно -</w:t>
      </w:r>
      <w:r>
        <w:rPr>
          <w:b/>
          <w:sz w:val="26"/>
        </w:rPr>
        <w:t xml:space="preserve"> пространственной среды».</w:t>
      </w:r>
    </w:p>
    <w:p w:rsidR="005D0956" w:rsidRDefault="00674737" w:rsidP="00106D75">
      <w:pPr>
        <w:spacing w:line="298" w:lineRule="exact"/>
        <w:ind w:left="1132"/>
        <w:rPr>
          <w:b/>
          <w:spacing w:val="-5"/>
          <w:sz w:val="26"/>
        </w:rPr>
      </w:pPr>
      <w:r>
        <w:rPr>
          <w:b/>
          <w:sz w:val="26"/>
        </w:rPr>
        <w:t>Значение</w:t>
      </w:r>
      <w:r>
        <w:rPr>
          <w:b/>
          <w:spacing w:val="-9"/>
          <w:sz w:val="26"/>
        </w:rPr>
        <w:t xml:space="preserve"> </w:t>
      </w:r>
      <w:r>
        <w:rPr>
          <w:b/>
          <w:sz w:val="26"/>
        </w:rPr>
        <w:t>по</w:t>
      </w:r>
      <w:r>
        <w:rPr>
          <w:b/>
          <w:spacing w:val="-8"/>
          <w:sz w:val="26"/>
        </w:rPr>
        <w:t xml:space="preserve"> </w:t>
      </w:r>
      <w:r>
        <w:rPr>
          <w:b/>
          <w:sz w:val="26"/>
        </w:rPr>
        <w:t>показателю</w:t>
      </w:r>
      <w:r>
        <w:rPr>
          <w:b/>
          <w:spacing w:val="-5"/>
          <w:sz w:val="26"/>
        </w:rPr>
        <w:t xml:space="preserve"> </w:t>
      </w:r>
      <w:r>
        <w:rPr>
          <w:b/>
          <w:sz w:val="26"/>
        </w:rPr>
        <w:t>–</w:t>
      </w:r>
      <w:r>
        <w:rPr>
          <w:b/>
          <w:spacing w:val="-8"/>
          <w:sz w:val="26"/>
        </w:rPr>
        <w:t xml:space="preserve"> </w:t>
      </w:r>
      <w:r>
        <w:rPr>
          <w:b/>
          <w:spacing w:val="-5"/>
          <w:sz w:val="26"/>
        </w:rPr>
        <w:t>67%</w:t>
      </w:r>
    </w:p>
    <w:p w:rsidR="00845342" w:rsidRDefault="00845342" w:rsidP="00106D75">
      <w:pPr>
        <w:spacing w:line="298" w:lineRule="exact"/>
        <w:ind w:left="1132"/>
        <w:rPr>
          <w:b/>
          <w:spacing w:val="-5"/>
          <w:sz w:val="26"/>
        </w:rPr>
      </w:pPr>
    </w:p>
    <w:p w:rsidR="00845342" w:rsidRPr="00106D75" w:rsidRDefault="00845342" w:rsidP="00845342">
      <w:pPr>
        <w:widowControl/>
        <w:tabs>
          <w:tab w:val="left" w:pos="2055"/>
        </w:tabs>
        <w:autoSpaceDE/>
        <w:autoSpaceDN/>
        <w:ind w:left="1134" w:right="853"/>
        <w:jc w:val="both"/>
        <w:rPr>
          <w:rFonts w:eastAsia="Calibri"/>
          <w:bCs/>
          <w:sz w:val="28"/>
          <w:szCs w:val="28"/>
        </w:rPr>
      </w:pPr>
      <w:r w:rsidRPr="00106D75">
        <w:rPr>
          <w:rFonts w:eastAsia="Calibri"/>
          <w:bCs/>
          <w:sz w:val="28"/>
          <w:szCs w:val="28"/>
        </w:rPr>
        <w:t>В календарном плане в утренние и вечерние часы еженедельно, в соответствии с тематикой педагогами всех возрастных групп отмечаются те игры, иг</w:t>
      </w:r>
      <w:r w:rsidR="00CA5E30">
        <w:rPr>
          <w:rFonts w:eastAsia="Calibri"/>
          <w:bCs/>
          <w:sz w:val="28"/>
          <w:szCs w:val="28"/>
        </w:rPr>
        <w:t xml:space="preserve">рушки, оборудование, материал, </w:t>
      </w:r>
      <w:r w:rsidRPr="00106D75">
        <w:rPr>
          <w:rFonts w:eastAsia="Calibri"/>
          <w:bCs/>
          <w:sz w:val="28"/>
          <w:szCs w:val="28"/>
        </w:rPr>
        <w:t>которые будут представлены в центрах детской активности в течение недели. За счет этого достигается систематичная сменяемость и наполняемость игровых центров, достигается оптимальная двигательная активность ребенка.</w:t>
      </w:r>
    </w:p>
    <w:p w:rsidR="00845342" w:rsidRPr="00106D75" w:rsidRDefault="00845342" w:rsidP="00845342">
      <w:pPr>
        <w:widowControl/>
        <w:tabs>
          <w:tab w:val="left" w:pos="2055"/>
        </w:tabs>
        <w:autoSpaceDE/>
        <w:autoSpaceDN/>
        <w:ind w:left="1134" w:right="853" w:firstLine="709"/>
        <w:jc w:val="both"/>
        <w:rPr>
          <w:rFonts w:eastAsia="Calibri"/>
          <w:bCs/>
          <w:sz w:val="28"/>
          <w:szCs w:val="28"/>
        </w:rPr>
      </w:pPr>
      <w:r w:rsidRPr="00106D75">
        <w:rPr>
          <w:rFonts w:eastAsia="Calibri"/>
          <w:bCs/>
          <w:sz w:val="28"/>
          <w:szCs w:val="28"/>
        </w:rPr>
        <w:t>Предметно-игровая среда групп организована таким образом, чтобы дети имели возможность заниматься любимым делом. Размещение оборудования по принципу нежесткого центрирования позволяет им объединяться небольшими подгруппами по общим интересам.</w:t>
      </w:r>
    </w:p>
    <w:p w:rsidR="00845342" w:rsidRPr="00106D75" w:rsidRDefault="00845342" w:rsidP="00845342">
      <w:pPr>
        <w:widowControl/>
        <w:tabs>
          <w:tab w:val="left" w:pos="2055"/>
        </w:tabs>
        <w:autoSpaceDE/>
        <w:autoSpaceDN/>
        <w:ind w:left="1276" w:right="853" w:firstLine="709"/>
        <w:jc w:val="both"/>
        <w:rPr>
          <w:rFonts w:eastAsia="Calibri"/>
          <w:bCs/>
          <w:sz w:val="28"/>
          <w:szCs w:val="28"/>
        </w:rPr>
      </w:pPr>
      <w:r w:rsidRPr="00106D75">
        <w:rPr>
          <w:rFonts w:eastAsia="Calibri"/>
          <w:bCs/>
          <w:sz w:val="28"/>
          <w:szCs w:val="28"/>
        </w:rPr>
        <w:t>Вследствие проверки организации предметно-развивающей среды в группах обнаружено: в центрах подобраны развивающие игры различного содержания, степени сложности в соответствии с возрастом детей. Во всех группах имеются дидактические альбомы, алгоритмы, схемы, картотеки развивающих игр, имеются методические рекомендации по их использованию. Игры размещены в зоне свободного доступа.</w:t>
      </w:r>
    </w:p>
    <w:p w:rsidR="00845342" w:rsidRPr="00845342" w:rsidRDefault="00845342" w:rsidP="00845342">
      <w:pPr>
        <w:pStyle w:val="a3"/>
        <w:spacing w:before="1" w:line="276" w:lineRule="auto"/>
        <w:ind w:left="1134" w:right="846"/>
        <w:rPr>
          <w:sz w:val="28"/>
          <w:szCs w:val="28"/>
        </w:rPr>
        <w:sectPr w:rsidR="00845342" w:rsidRPr="00845342">
          <w:pgSz w:w="11910" w:h="16840"/>
          <w:pgMar w:top="1040" w:right="0" w:bottom="280" w:left="0" w:header="720" w:footer="720" w:gutter="0"/>
          <w:cols w:space="720"/>
        </w:sectPr>
      </w:pPr>
      <w:r w:rsidRPr="00845342">
        <w:rPr>
          <w:sz w:val="28"/>
          <w:szCs w:val="28"/>
        </w:rPr>
        <w:t>На территории учреждения имеется территория под спортивную площадку – это место для организации различных физических упражнений и подвижных игр на воздухе, которые укрепляют</w:t>
      </w:r>
      <w:r w:rsidRPr="00845342">
        <w:rPr>
          <w:spacing w:val="-3"/>
          <w:sz w:val="28"/>
          <w:szCs w:val="28"/>
        </w:rPr>
        <w:t xml:space="preserve"> </w:t>
      </w:r>
      <w:r w:rsidRPr="00845342">
        <w:rPr>
          <w:sz w:val="28"/>
          <w:szCs w:val="28"/>
        </w:rPr>
        <w:t>здоровье</w:t>
      </w:r>
      <w:r w:rsidRPr="00845342">
        <w:rPr>
          <w:spacing w:val="-1"/>
          <w:sz w:val="28"/>
          <w:szCs w:val="28"/>
        </w:rPr>
        <w:t xml:space="preserve"> </w:t>
      </w:r>
      <w:r w:rsidRPr="00845342">
        <w:rPr>
          <w:sz w:val="28"/>
          <w:szCs w:val="28"/>
        </w:rPr>
        <w:t>детей, повышает</w:t>
      </w:r>
      <w:r w:rsidRPr="00845342">
        <w:rPr>
          <w:spacing w:val="-3"/>
          <w:sz w:val="28"/>
          <w:szCs w:val="28"/>
        </w:rPr>
        <w:t xml:space="preserve"> </w:t>
      </w:r>
      <w:r w:rsidRPr="00845342">
        <w:rPr>
          <w:sz w:val="28"/>
          <w:szCs w:val="28"/>
        </w:rPr>
        <w:t>их работоспособность.</w:t>
      </w:r>
      <w:r w:rsidRPr="00845342">
        <w:rPr>
          <w:spacing w:val="-1"/>
          <w:sz w:val="28"/>
          <w:szCs w:val="28"/>
        </w:rPr>
        <w:t xml:space="preserve"> </w:t>
      </w:r>
      <w:r w:rsidRPr="00845342">
        <w:rPr>
          <w:sz w:val="28"/>
          <w:szCs w:val="28"/>
        </w:rPr>
        <w:t>А</w:t>
      </w:r>
      <w:r w:rsidRPr="00845342">
        <w:rPr>
          <w:spacing w:val="-3"/>
          <w:sz w:val="28"/>
          <w:szCs w:val="28"/>
        </w:rPr>
        <w:t xml:space="preserve"> </w:t>
      </w:r>
      <w:r w:rsidRPr="00845342">
        <w:rPr>
          <w:sz w:val="28"/>
          <w:szCs w:val="28"/>
        </w:rPr>
        <w:t>также оказывает положительное</w:t>
      </w:r>
      <w:r w:rsidRPr="00845342">
        <w:rPr>
          <w:spacing w:val="40"/>
          <w:sz w:val="28"/>
          <w:szCs w:val="28"/>
        </w:rPr>
        <w:t xml:space="preserve">  </w:t>
      </w:r>
      <w:r w:rsidRPr="00845342">
        <w:rPr>
          <w:sz w:val="28"/>
          <w:szCs w:val="28"/>
        </w:rPr>
        <w:t>влияние</w:t>
      </w:r>
      <w:r w:rsidRPr="00845342">
        <w:rPr>
          <w:spacing w:val="40"/>
          <w:sz w:val="28"/>
          <w:szCs w:val="28"/>
        </w:rPr>
        <w:t xml:space="preserve">  </w:t>
      </w:r>
      <w:r w:rsidRPr="00845342">
        <w:rPr>
          <w:sz w:val="28"/>
          <w:szCs w:val="28"/>
        </w:rPr>
        <w:t>на</w:t>
      </w:r>
      <w:r w:rsidRPr="00845342">
        <w:rPr>
          <w:spacing w:val="40"/>
          <w:sz w:val="28"/>
          <w:szCs w:val="28"/>
        </w:rPr>
        <w:t xml:space="preserve">  </w:t>
      </w:r>
      <w:r w:rsidRPr="00845342">
        <w:rPr>
          <w:sz w:val="28"/>
          <w:szCs w:val="28"/>
        </w:rPr>
        <w:t>эмоциональное</w:t>
      </w:r>
      <w:r w:rsidRPr="00845342">
        <w:rPr>
          <w:spacing w:val="40"/>
          <w:sz w:val="28"/>
          <w:szCs w:val="28"/>
        </w:rPr>
        <w:t xml:space="preserve">  </w:t>
      </w:r>
      <w:r w:rsidRPr="00845342">
        <w:rPr>
          <w:sz w:val="28"/>
          <w:szCs w:val="28"/>
        </w:rPr>
        <w:t>состояние</w:t>
      </w:r>
      <w:r w:rsidRPr="00845342">
        <w:rPr>
          <w:spacing w:val="40"/>
          <w:sz w:val="28"/>
          <w:szCs w:val="28"/>
        </w:rPr>
        <w:t xml:space="preserve">  </w:t>
      </w:r>
      <w:r w:rsidRPr="00845342">
        <w:rPr>
          <w:sz w:val="28"/>
          <w:szCs w:val="28"/>
        </w:rPr>
        <w:t>детей.</w:t>
      </w:r>
    </w:p>
    <w:p w:rsidR="00845342" w:rsidRPr="00845342" w:rsidRDefault="00845342" w:rsidP="00845342">
      <w:pPr>
        <w:pStyle w:val="a3"/>
        <w:spacing w:before="67" w:line="276" w:lineRule="auto"/>
        <w:ind w:left="0" w:right="847"/>
        <w:sectPr w:rsidR="00845342" w:rsidRPr="00845342" w:rsidSect="00845342">
          <w:pgSz w:w="11910" w:h="16840"/>
          <w:pgMar w:top="284" w:right="0" w:bottom="280" w:left="0" w:header="720" w:footer="720" w:gutter="0"/>
          <w:cols w:space="720"/>
        </w:sectPr>
      </w:pPr>
    </w:p>
    <w:p w:rsidR="005D0956" w:rsidRPr="00A801EE" w:rsidRDefault="00674737" w:rsidP="00A801EE">
      <w:pPr>
        <w:spacing w:before="9"/>
        <w:ind w:left="1134"/>
        <w:jc w:val="both"/>
        <w:rPr>
          <w:b/>
          <w:sz w:val="28"/>
          <w:szCs w:val="28"/>
        </w:rPr>
      </w:pPr>
      <w:r w:rsidRPr="00A801EE">
        <w:rPr>
          <w:b/>
          <w:sz w:val="28"/>
          <w:szCs w:val="28"/>
        </w:rPr>
        <w:lastRenderedPageBreak/>
        <w:t>Выводы</w:t>
      </w:r>
      <w:r w:rsidRPr="00A801EE">
        <w:rPr>
          <w:b/>
          <w:spacing w:val="-2"/>
          <w:sz w:val="28"/>
          <w:szCs w:val="28"/>
        </w:rPr>
        <w:t>:</w:t>
      </w:r>
    </w:p>
    <w:p w:rsidR="005D0956" w:rsidRPr="00A801EE" w:rsidRDefault="00674737">
      <w:pPr>
        <w:pStyle w:val="a3"/>
        <w:spacing w:before="38" w:line="276" w:lineRule="auto"/>
        <w:ind w:right="850"/>
        <w:rPr>
          <w:sz w:val="28"/>
          <w:szCs w:val="28"/>
        </w:rPr>
      </w:pPr>
      <w:r w:rsidRPr="00A801EE">
        <w:rPr>
          <w:sz w:val="28"/>
          <w:szCs w:val="28"/>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В следующем учебном году необходимо пополнить оборудование и атрибуты для организации самостоятельной игровой деятельности детей.</w:t>
      </w:r>
    </w:p>
    <w:p w:rsidR="005D0956" w:rsidRPr="00A801EE" w:rsidRDefault="00674737">
      <w:pPr>
        <w:pStyle w:val="a3"/>
        <w:spacing w:line="276" w:lineRule="auto"/>
        <w:ind w:right="849"/>
        <w:rPr>
          <w:sz w:val="28"/>
          <w:szCs w:val="28"/>
        </w:rPr>
      </w:pPr>
      <w:r w:rsidRPr="00A801EE">
        <w:rPr>
          <w:sz w:val="28"/>
          <w:szCs w:val="28"/>
        </w:rPr>
        <w:t>Организация обеспечена методической и художественной литературой, но необходимо обновление репродукций и картин, методических пособий по занимательной математике. Развивающая предметно-пространственная среда образов</w:t>
      </w:r>
      <w:r w:rsidR="009231F2">
        <w:rPr>
          <w:sz w:val="28"/>
          <w:szCs w:val="28"/>
        </w:rPr>
        <w:t>ательного учреждения и группового помещения</w:t>
      </w:r>
      <w:r w:rsidRPr="00A801EE">
        <w:rPr>
          <w:sz w:val="28"/>
          <w:szCs w:val="28"/>
        </w:rPr>
        <w:t xml:space="preserve">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w:t>
      </w:r>
      <w:r w:rsidRPr="00A801EE">
        <w:rPr>
          <w:spacing w:val="40"/>
          <w:sz w:val="28"/>
          <w:szCs w:val="28"/>
        </w:rPr>
        <w:t xml:space="preserve"> </w:t>
      </w:r>
      <w:r w:rsidRPr="00A801EE">
        <w:rPr>
          <w:sz w:val="28"/>
          <w:szCs w:val="28"/>
        </w:rPr>
        <w:t>педагогическим и эстетическим требованиям. Подбор оборудования осуществляется исходя из того, что</w:t>
      </w:r>
      <w:r w:rsidRPr="00A801EE">
        <w:rPr>
          <w:spacing w:val="-1"/>
          <w:sz w:val="28"/>
          <w:szCs w:val="28"/>
        </w:rPr>
        <w:t xml:space="preserve"> </w:t>
      </w:r>
      <w:r w:rsidRPr="00A801EE">
        <w:rPr>
          <w:sz w:val="28"/>
          <w:szCs w:val="28"/>
        </w:rPr>
        <w:t>при</w:t>
      </w:r>
      <w:r w:rsidRPr="00A801EE">
        <w:rPr>
          <w:spacing w:val="-1"/>
          <w:sz w:val="28"/>
          <w:szCs w:val="28"/>
        </w:rPr>
        <w:t xml:space="preserve"> </w:t>
      </w:r>
      <w:r w:rsidRPr="00A801EE">
        <w:rPr>
          <w:sz w:val="28"/>
          <w:szCs w:val="28"/>
        </w:rPr>
        <w:t>реализации</w:t>
      </w:r>
      <w:r w:rsidRPr="00A801EE">
        <w:rPr>
          <w:spacing w:val="-1"/>
          <w:sz w:val="28"/>
          <w:szCs w:val="28"/>
        </w:rPr>
        <w:t xml:space="preserve"> </w:t>
      </w:r>
      <w:r w:rsidRPr="00A801EE">
        <w:rPr>
          <w:sz w:val="28"/>
          <w:szCs w:val="28"/>
        </w:rPr>
        <w:t>Основной образовательной программы дошкольного образования основной формой работы с детьми и ведущей деятельностью для них является игра.</w:t>
      </w:r>
    </w:p>
    <w:p w:rsidR="00106D75" w:rsidRPr="00A801EE" w:rsidRDefault="00674737">
      <w:pPr>
        <w:pStyle w:val="a3"/>
        <w:spacing w:line="276" w:lineRule="auto"/>
        <w:ind w:right="848"/>
        <w:rPr>
          <w:sz w:val="28"/>
          <w:szCs w:val="28"/>
        </w:rPr>
      </w:pPr>
      <w:r w:rsidRPr="00A801EE">
        <w:rPr>
          <w:sz w:val="28"/>
          <w:szCs w:val="28"/>
        </w:rPr>
        <w:t>Созданы условия для организации образовательного процесса. В груп</w:t>
      </w:r>
      <w:r w:rsidR="009231F2">
        <w:rPr>
          <w:sz w:val="28"/>
          <w:szCs w:val="28"/>
        </w:rPr>
        <w:t>повом</w:t>
      </w:r>
      <w:r w:rsidRPr="00A801EE">
        <w:rPr>
          <w:spacing w:val="40"/>
          <w:sz w:val="28"/>
          <w:szCs w:val="28"/>
        </w:rPr>
        <w:t xml:space="preserve"> </w:t>
      </w:r>
      <w:r w:rsidR="009231F2">
        <w:rPr>
          <w:sz w:val="28"/>
          <w:szCs w:val="28"/>
        </w:rPr>
        <w:t>помещение</w:t>
      </w:r>
      <w:r w:rsidRPr="00A801EE">
        <w:rPr>
          <w:sz w:val="28"/>
          <w:szCs w:val="28"/>
        </w:rPr>
        <w:t xml:space="preserve">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 Для занятий по конструированию имеются разнообразные виды конструкторов.</w:t>
      </w:r>
    </w:p>
    <w:p w:rsidR="005D0956" w:rsidRPr="00A801EE" w:rsidRDefault="00106D75">
      <w:pPr>
        <w:pStyle w:val="a3"/>
        <w:spacing w:line="276" w:lineRule="auto"/>
        <w:ind w:right="848"/>
        <w:rPr>
          <w:sz w:val="28"/>
          <w:szCs w:val="28"/>
        </w:rPr>
      </w:pPr>
      <w:r w:rsidRPr="00A801EE">
        <w:rPr>
          <w:sz w:val="28"/>
          <w:szCs w:val="28"/>
        </w:rPr>
        <w:t xml:space="preserve">   </w:t>
      </w:r>
      <w:r w:rsidRPr="00A801EE">
        <w:rPr>
          <w:b/>
          <w:sz w:val="28"/>
          <w:szCs w:val="28"/>
        </w:rPr>
        <w:t>Рекомендации:</w:t>
      </w:r>
      <w:r w:rsidR="00674737" w:rsidRPr="00A801EE">
        <w:rPr>
          <w:sz w:val="28"/>
          <w:szCs w:val="28"/>
        </w:rPr>
        <w:t xml:space="preserve"> Требуется обновление и пополнение центров экспериментирования необходимым оборудованием.</w:t>
      </w:r>
    </w:p>
    <w:p w:rsidR="005D0956" w:rsidRPr="00A801EE" w:rsidRDefault="005D0956" w:rsidP="00A801EE">
      <w:pPr>
        <w:pStyle w:val="a3"/>
        <w:spacing w:line="276" w:lineRule="auto"/>
        <w:ind w:left="1134" w:right="855"/>
        <w:rPr>
          <w:sz w:val="28"/>
          <w:szCs w:val="28"/>
        </w:rPr>
      </w:pPr>
    </w:p>
    <w:p w:rsidR="005D0956" w:rsidRDefault="005D0956">
      <w:pPr>
        <w:pStyle w:val="a3"/>
        <w:spacing w:before="52"/>
        <w:ind w:left="0"/>
        <w:jc w:val="left"/>
      </w:pPr>
    </w:p>
    <w:p w:rsidR="005D0956" w:rsidRPr="00A801EE" w:rsidRDefault="00674737" w:rsidP="00A801EE">
      <w:pPr>
        <w:pStyle w:val="a6"/>
        <w:ind w:left="993"/>
        <w:rPr>
          <w:b/>
          <w:sz w:val="28"/>
          <w:szCs w:val="28"/>
        </w:rPr>
      </w:pPr>
      <w:r w:rsidRPr="00A801EE">
        <w:rPr>
          <w:b/>
          <w:sz w:val="28"/>
          <w:szCs w:val="28"/>
        </w:rPr>
        <w:t>Показа</w:t>
      </w:r>
      <w:r w:rsidR="00106D75" w:rsidRPr="00A801EE">
        <w:rPr>
          <w:b/>
          <w:sz w:val="28"/>
          <w:szCs w:val="28"/>
        </w:rPr>
        <w:t xml:space="preserve">тель </w:t>
      </w:r>
      <w:r w:rsidR="00D133F7" w:rsidRPr="00A801EE">
        <w:rPr>
          <w:b/>
          <w:sz w:val="28"/>
          <w:szCs w:val="28"/>
        </w:rPr>
        <w:t>«</w:t>
      </w:r>
      <w:r w:rsidR="00106D75" w:rsidRPr="00A801EE">
        <w:rPr>
          <w:b/>
          <w:sz w:val="28"/>
          <w:szCs w:val="28"/>
        </w:rPr>
        <w:t xml:space="preserve"> У</w:t>
      </w:r>
      <w:r w:rsidRPr="00A801EE">
        <w:rPr>
          <w:b/>
          <w:sz w:val="28"/>
          <w:szCs w:val="28"/>
        </w:rPr>
        <w:t xml:space="preserve">довлетворённость </w:t>
      </w:r>
      <w:r w:rsidR="00106D75" w:rsidRPr="00A801EE">
        <w:rPr>
          <w:b/>
          <w:sz w:val="28"/>
          <w:szCs w:val="28"/>
        </w:rPr>
        <w:t xml:space="preserve"> родителей  качеством образовательных услуг</w:t>
      </w:r>
      <w:r w:rsidR="00D133F7" w:rsidRPr="00A801EE">
        <w:rPr>
          <w:b/>
          <w:sz w:val="28"/>
          <w:szCs w:val="28"/>
        </w:rPr>
        <w:t>»</w:t>
      </w:r>
    </w:p>
    <w:p w:rsidR="005D0956" w:rsidRPr="00A801EE" w:rsidRDefault="005D0956" w:rsidP="00A801EE">
      <w:pPr>
        <w:pStyle w:val="a6"/>
        <w:ind w:left="993"/>
        <w:rPr>
          <w:b/>
          <w:sz w:val="28"/>
          <w:szCs w:val="28"/>
        </w:rPr>
      </w:pPr>
    </w:p>
    <w:p w:rsidR="005D0956" w:rsidRPr="00A801EE" w:rsidRDefault="00A801EE" w:rsidP="00A801EE">
      <w:pPr>
        <w:pStyle w:val="a6"/>
        <w:ind w:left="993"/>
        <w:jc w:val="both"/>
        <w:rPr>
          <w:sz w:val="28"/>
          <w:szCs w:val="28"/>
        </w:rPr>
      </w:pPr>
      <w:r>
        <w:rPr>
          <w:sz w:val="28"/>
          <w:szCs w:val="28"/>
        </w:rPr>
        <w:t xml:space="preserve">      </w:t>
      </w:r>
      <w:r w:rsidR="00D133F7" w:rsidRPr="00A801EE">
        <w:rPr>
          <w:sz w:val="28"/>
          <w:szCs w:val="28"/>
        </w:rPr>
        <w:t>Коллектив учреждения отметил</w:t>
      </w:r>
      <w:r w:rsidR="00106D75" w:rsidRPr="00A801EE">
        <w:rPr>
          <w:sz w:val="28"/>
          <w:szCs w:val="28"/>
        </w:rPr>
        <w:t xml:space="preserve">, что семья и </w:t>
      </w:r>
      <w:r w:rsidR="00674737" w:rsidRPr="00A801EE">
        <w:rPr>
          <w:sz w:val="28"/>
          <w:szCs w:val="28"/>
        </w:rPr>
        <w:t xml:space="preserve">ОУ </w:t>
      </w:r>
      <w:r w:rsidR="00D133F7" w:rsidRPr="00A801EE">
        <w:rPr>
          <w:sz w:val="28"/>
          <w:szCs w:val="28"/>
        </w:rPr>
        <w:t>являются равноправными участниками</w:t>
      </w:r>
      <w:r w:rsidR="00674737" w:rsidRPr="00A801EE">
        <w:rPr>
          <w:sz w:val="28"/>
          <w:szCs w:val="28"/>
        </w:rPr>
        <w:t xml:space="preserve"> образовательного процесса. Предусмотрено формирование культуры взаимодействия с родителями с учетом социокультурного контекста (ценности, принципы традиции, обычаи, правила и пр.). Родители могут участвовать в любом образовательном действии с участием их детей. Родители регулярно вовлекаются в образовательную деятельность: приглаш</w:t>
      </w:r>
      <w:r w:rsidR="009231F2">
        <w:rPr>
          <w:sz w:val="28"/>
          <w:szCs w:val="28"/>
        </w:rPr>
        <w:t>аются к участию в общественных мероприятиях</w:t>
      </w:r>
      <w:r w:rsidR="00674737" w:rsidRPr="00A801EE">
        <w:rPr>
          <w:sz w:val="28"/>
          <w:szCs w:val="28"/>
        </w:rPr>
        <w:t>, в экскурсиях, конкурсах и т. д. Помогают педагогам в организации различных мероприятий</w:t>
      </w:r>
      <w:r w:rsidR="00674737" w:rsidRPr="00A801EE">
        <w:rPr>
          <w:spacing w:val="-2"/>
          <w:sz w:val="28"/>
          <w:szCs w:val="28"/>
        </w:rPr>
        <w:t xml:space="preserve"> </w:t>
      </w:r>
      <w:r w:rsidR="00674737" w:rsidRPr="00A801EE">
        <w:rPr>
          <w:sz w:val="28"/>
          <w:szCs w:val="28"/>
        </w:rPr>
        <w:t>с участием</w:t>
      </w:r>
      <w:r w:rsidR="00674737" w:rsidRPr="00A801EE">
        <w:rPr>
          <w:spacing w:val="-5"/>
          <w:sz w:val="28"/>
          <w:szCs w:val="28"/>
        </w:rPr>
        <w:t xml:space="preserve"> </w:t>
      </w:r>
      <w:r w:rsidR="00674737" w:rsidRPr="00A801EE">
        <w:rPr>
          <w:sz w:val="28"/>
          <w:szCs w:val="28"/>
        </w:rPr>
        <w:t>детей:</w:t>
      </w:r>
      <w:r w:rsidR="00674737" w:rsidRPr="00A801EE">
        <w:rPr>
          <w:spacing w:val="-5"/>
          <w:sz w:val="28"/>
          <w:szCs w:val="28"/>
        </w:rPr>
        <w:t xml:space="preserve"> </w:t>
      </w:r>
      <w:r w:rsidR="00674737" w:rsidRPr="00A801EE">
        <w:rPr>
          <w:sz w:val="28"/>
          <w:szCs w:val="28"/>
        </w:rPr>
        <w:t>праздников,</w:t>
      </w:r>
      <w:r w:rsidR="00674737" w:rsidRPr="00A801EE">
        <w:rPr>
          <w:spacing w:val="-3"/>
          <w:sz w:val="28"/>
          <w:szCs w:val="28"/>
        </w:rPr>
        <w:t xml:space="preserve"> </w:t>
      </w:r>
      <w:r w:rsidR="00674737" w:rsidRPr="00A801EE">
        <w:rPr>
          <w:sz w:val="28"/>
          <w:szCs w:val="28"/>
        </w:rPr>
        <w:t>спортивных</w:t>
      </w:r>
      <w:r w:rsidR="00674737" w:rsidRPr="00A801EE">
        <w:rPr>
          <w:spacing w:val="-3"/>
          <w:sz w:val="28"/>
          <w:szCs w:val="28"/>
        </w:rPr>
        <w:t xml:space="preserve"> </w:t>
      </w:r>
      <w:r w:rsidR="00674737" w:rsidRPr="00A801EE">
        <w:rPr>
          <w:sz w:val="28"/>
          <w:szCs w:val="28"/>
        </w:rPr>
        <w:t>игр,</w:t>
      </w:r>
      <w:r w:rsidR="00674737" w:rsidRPr="00A801EE">
        <w:rPr>
          <w:spacing w:val="-3"/>
          <w:sz w:val="28"/>
          <w:szCs w:val="28"/>
        </w:rPr>
        <w:t xml:space="preserve"> </w:t>
      </w:r>
      <w:r w:rsidR="00674737" w:rsidRPr="00A801EE">
        <w:rPr>
          <w:sz w:val="28"/>
          <w:szCs w:val="28"/>
        </w:rPr>
        <w:t>олимпиад.</w:t>
      </w:r>
      <w:r w:rsidR="00674737" w:rsidRPr="00A801EE">
        <w:rPr>
          <w:spacing w:val="-5"/>
          <w:sz w:val="28"/>
          <w:szCs w:val="28"/>
        </w:rPr>
        <w:t xml:space="preserve"> </w:t>
      </w:r>
      <w:r w:rsidR="00674737" w:rsidRPr="00A801EE">
        <w:rPr>
          <w:sz w:val="28"/>
          <w:szCs w:val="28"/>
        </w:rPr>
        <w:t xml:space="preserve"> При организации образовательной деятельности, выборе образовательного содержания и методов предусмотрен учет мнения родителей. Взаимодействие с родителями выстраивается на удобной для них информационной платформе : различные мессенджеры, сайт и пр.. Предоставляемые семьям материалы</w:t>
      </w:r>
      <w:r w:rsidR="00674737" w:rsidRPr="00A801EE">
        <w:rPr>
          <w:spacing w:val="40"/>
          <w:sz w:val="28"/>
          <w:szCs w:val="28"/>
        </w:rPr>
        <w:t xml:space="preserve"> </w:t>
      </w:r>
      <w:r w:rsidR="00674737" w:rsidRPr="00A801EE">
        <w:rPr>
          <w:sz w:val="28"/>
          <w:szCs w:val="28"/>
        </w:rPr>
        <w:t xml:space="preserve">по </w:t>
      </w:r>
      <w:r w:rsidR="00674737" w:rsidRPr="00A801EE">
        <w:rPr>
          <w:sz w:val="28"/>
          <w:szCs w:val="28"/>
        </w:rPr>
        <w:lastRenderedPageBreak/>
        <w:t>вопросам воспитания и образования содержат не только классические труды, но и новейшие наработки.</w:t>
      </w:r>
    </w:p>
    <w:p w:rsidR="00A801EE" w:rsidRPr="00A801EE" w:rsidRDefault="00674737" w:rsidP="00A801EE">
      <w:pPr>
        <w:pStyle w:val="a3"/>
        <w:tabs>
          <w:tab w:val="left" w:pos="10348"/>
        </w:tabs>
        <w:spacing w:line="276" w:lineRule="auto"/>
        <w:ind w:right="283"/>
        <w:rPr>
          <w:sz w:val="28"/>
          <w:szCs w:val="28"/>
        </w:rPr>
      </w:pPr>
      <w:r w:rsidRPr="00A801EE">
        <w:rPr>
          <w:sz w:val="28"/>
          <w:szCs w:val="28"/>
        </w:rPr>
        <w:t>«Удовлетворенность родителей» со</w:t>
      </w:r>
      <w:r w:rsidR="00D133F7" w:rsidRPr="00A801EE">
        <w:rPr>
          <w:sz w:val="28"/>
          <w:szCs w:val="28"/>
        </w:rPr>
        <w:t xml:space="preserve">ответствует хорошему уровню. В </w:t>
      </w:r>
      <w:r w:rsidRPr="00A801EE">
        <w:rPr>
          <w:sz w:val="28"/>
          <w:szCs w:val="28"/>
        </w:rPr>
        <w:t>ОУ предусмотрено измерение удовлетворенности родителей по всем основным направлениям деятельности (напр., качество управления, качество образования, безопасность, качество питания, сохранение и развитие здоровья детей и др.). В течение года родители могут зафиксировать уровень своей удовлетворенности и оставить свои комментарии,</w:t>
      </w:r>
      <w:r w:rsidRPr="00A801EE">
        <w:rPr>
          <w:spacing w:val="80"/>
          <w:sz w:val="28"/>
          <w:szCs w:val="28"/>
        </w:rPr>
        <w:t xml:space="preserve"> </w:t>
      </w:r>
      <w:r w:rsidRPr="00A801EE">
        <w:rPr>
          <w:sz w:val="28"/>
          <w:szCs w:val="28"/>
        </w:rPr>
        <w:t>отзывы,</w:t>
      </w:r>
      <w:r w:rsidRPr="00A801EE">
        <w:rPr>
          <w:spacing w:val="80"/>
          <w:sz w:val="28"/>
          <w:szCs w:val="28"/>
        </w:rPr>
        <w:t xml:space="preserve"> </w:t>
      </w:r>
      <w:r w:rsidRPr="00A801EE">
        <w:rPr>
          <w:sz w:val="28"/>
          <w:szCs w:val="28"/>
        </w:rPr>
        <w:t>пожелания,</w:t>
      </w:r>
      <w:r w:rsidRPr="00A801EE">
        <w:rPr>
          <w:spacing w:val="80"/>
          <w:sz w:val="28"/>
          <w:szCs w:val="28"/>
        </w:rPr>
        <w:t xml:space="preserve"> </w:t>
      </w:r>
      <w:r w:rsidRPr="00A801EE">
        <w:rPr>
          <w:sz w:val="28"/>
          <w:szCs w:val="28"/>
        </w:rPr>
        <w:t>замечания</w:t>
      </w:r>
      <w:r w:rsidRPr="00A801EE">
        <w:rPr>
          <w:spacing w:val="80"/>
          <w:sz w:val="28"/>
          <w:szCs w:val="28"/>
        </w:rPr>
        <w:t xml:space="preserve"> </w:t>
      </w:r>
      <w:r w:rsidRPr="00A801EE">
        <w:rPr>
          <w:sz w:val="28"/>
          <w:szCs w:val="28"/>
        </w:rPr>
        <w:t>различными</w:t>
      </w:r>
      <w:r w:rsidRPr="00A801EE">
        <w:rPr>
          <w:spacing w:val="80"/>
          <w:sz w:val="28"/>
          <w:szCs w:val="28"/>
        </w:rPr>
        <w:t xml:space="preserve"> </w:t>
      </w:r>
      <w:r w:rsidRPr="00A801EE">
        <w:rPr>
          <w:sz w:val="28"/>
          <w:szCs w:val="28"/>
        </w:rPr>
        <w:t>способами</w:t>
      </w:r>
      <w:r w:rsidR="00A801EE" w:rsidRPr="00A801EE">
        <w:rPr>
          <w:sz w:val="28"/>
          <w:szCs w:val="28"/>
        </w:rPr>
        <w:t xml:space="preserve"> </w:t>
      </w:r>
    </w:p>
    <w:p w:rsidR="00A801EE" w:rsidRPr="00A801EE" w:rsidRDefault="00A801EE" w:rsidP="00A801EE">
      <w:pPr>
        <w:pStyle w:val="a3"/>
        <w:tabs>
          <w:tab w:val="left" w:pos="10348"/>
        </w:tabs>
        <w:spacing w:line="276" w:lineRule="auto"/>
        <w:ind w:right="283"/>
        <w:rPr>
          <w:sz w:val="28"/>
          <w:szCs w:val="28"/>
        </w:rPr>
      </w:pPr>
      <w:r w:rsidRPr="00A801EE">
        <w:rPr>
          <w:sz w:val="28"/>
          <w:szCs w:val="28"/>
        </w:rPr>
        <w:t>Постоянно осуществляется индивидуальная поддержка семьи. Педагог находится на связи с родителями (родителям доступна возможность общения с педагогом лично или с помощью электронной почты, мессенджеров</w:t>
      </w:r>
      <w:r w:rsidRPr="00A801EE">
        <w:rPr>
          <w:spacing w:val="-2"/>
          <w:sz w:val="28"/>
          <w:szCs w:val="28"/>
        </w:rPr>
        <w:t xml:space="preserve"> </w:t>
      </w:r>
      <w:r w:rsidRPr="00A801EE">
        <w:rPr>
          <w:sz w:val="28"/>
          <w:szCs w:val="28"/>
        </w:rPr>
        <w:t>и</w:t>
      </w:r>
      <w:r w:rsidRPr="00A801EE">
        <w:rPr>
          <w:spacing w:val="-2"/>
          <w:sz w:val="28"/>
          <w:szCs w:val="28"/>
        </w:rPr>
        <w:t xml:space="preserve"> </w:t>
      </w:r>
      <w:r w:rsidRPr="00A801EE">
        <w:rPr>
          <w:sz w:val="28"/>
          <w:szCs w:val="28"/>
        </w:rPr>
        <w:t>пр.). Родители</w:t>
      </w:r>
      <w:r w:rsidRPr="00A801EE">
        <w:rPr>
          <w:spacing w:val="-2"/>
          <w:sz w:val="28"/>
          <w:szCs w:val="28"/>
        </w:rPr>
        <w:t xml:space="preserve"> </w:t>
      </w:r>
      <w:r w:rsidRPr="00A801EE">
        <w:rPr>
          <w:sz w:val="28"/>
          <w:szCs w:val="28"/>
        </w:rPr>
        <w:t>могут</w:t>
      </w:r>
      <w:r w:rsidRPr="00A801EE">
        <w:rPr>
          <w:spacing w:val="-3"/>
          <w:sz w:val="28"/>
          <w:szCs w:val="28"/>
        </w:rPr>
        <w:t xml:space="preserve"> </w:t>
      </w:r>
      <w:r w:rsidRPr="00A801EE">
        <w:rPr>
          <w:sz w:val="28"/>
          <w:szCs w:val="28"/>
        </w:rPr>
        <w:t>задать</w:t>
      </w:r>
      <w:r w:rsidRPr="00A801EE">
        <w:rPr>
          <w:spacing w:val="-3"/>
          <w:sz w:val="28"/>
          <w:szCs w:val="28"/>
        </w:rPr>
        <w:t xml:space="preserve"> </w:t>
      </w:r>
      <w:r w:rsidRPr="00A801EE">
        <w:rPr>
          <w:sz w:val="28"/>
          <w:szCs w:val="28"/>
        </w:rPr>
        <w:t>вопрос</w:t>
      </w:r>
      <w:r w:rsidRPr="00A801EE">
        <w:rPr>
          <w:spacing w:val="-2"/>
          <w:sz w:val="28"/>
          <w:szCs w:val="28"/>
        </w:rPr>
        <w:t xml:space="preserve"> </w:t>
      </w:r>
      <w:r w:rsidRPr="00A801EE">
        <w:rPr>
          <w:sz w:val="28"/>
          <w:szCs w:val="28"/>
        </w:rPr>
        <w:t>о</w:t>
      </w:r>
      <w:r w:rsidRPr="00A801EE">
        <w:rPr>
          <w:spacing w:val="-3"/>
          <w:sz w:val="28"/>
          <w:szCs w:val="28"/>
        </w:rPr>
        <w:t xml:space="preserve"> </w:t>
      </w:r>
      <w:r w:rsidRPr="00A801EE">
        <w:rPr>
          <w:sz w:val="28"/>
          <w:szCs w:val="28"/>
        </w:rPr>
        <w:t>развитии</w:t>
      </w:r>
      <w:r w:rsidRPr="00A801EE">
        <w:rPr>
          <w:spacing w:val="-2"/>
          <w:sz w:val="28"/>
          <w:szCs w:val="28"/>
        </w:rPr>
        <w:t xml:space="preserve"> </w:t>
      </w:r>
      <w:r w:rsidRPr="00A801EE">
        <w:rPr>
          <w:sz w:val="28"/>
          <w:szCs w:val="28"/>
        </w:rPr>
        <w:t>ребенка</w:t>
      </w:r>
      <w:r w:rsidRPr="00A801EE">
        <w:rPr>
          <w:spacing w:val="-2"/>
          <w:sz w:val="28"/>
          <w:szCs w:val="28"/>
        </w:rPr>
        <w:t xml:space="preserve"> </w:t>
      </w:r>
      <w:r w:rsidRPr="00A801EE">
        <w:rPr>
          <w:sz w:val="28"/>
          <w:szCs w:val="28"/>
        </w:rPr>
        <w:t>и</w:t>
      </w:r>
      <w:r w:rsidRPr="00A801EE">
        <w:rPr>
          <w:spacing w:val="-2"/>
          <w:sz w:val="28"/>
          <w:szCs w:val="28"/>
        </w:rPr>
        <w:t xml:space="preserve"> </w:t>
      </w:r>
      <w:r w:rsidRPr="00A801EE">
        <w:rPr>
          <w:sz w:val="28"/>
          <w:szCs w:val="28"/>
        </w:rPr>
        <w:t>получить</w:t>
      </w:r>
      <w:r w:rsidRPr="00A801EE">
        <w:rPr>
          <w:spacing w:val="-3"/>
          <w:sz w:val="28"/>
          <w:szCs w:val="28"/>
        </w:rPr>
        <w:t xml:space="preserve"> </w:t>
      </w:r>
      <w:r w:rsidRPr="00A801EE">
        <w:rPr>
          <w:sz w:val="28"/>
          <w:szCs w:val="28"/>
        </w:rPr>
        <w:t>ответ педагога. Проводятся образовательные мероприятия для просвещения родителей (родительские собрания).</w:t>
      </w:r>
    </w:p>
    <w:p w:rsidR="00A801EE" w:rsidRPr="00A801EE" w:rsidRDefault="00A801EE" w:rsidP="00A801EE">
      <w:pPr>
        <w:tabs>
          <w:tab w:val="left" w:pos="10348"/>
        </w:tabs>
        <w:spacing w:before="2"/>
        <w:ind w:left="1132" w:right="283"/>
        <w:rPr>
          <w:b/>
          <w:sz w:val="28"/>
          <w:szCs w:val="28"/>
        </w:rPr>
      </w:pPr>
      <w:r w:rsidRPr="00A801EE">
        <w:rPr>
          <w:b/>
          <w:spacing w:val="-2"/>
          <w:sz w:val="28"/>
          <w:szCs w:val="28"/>
        </w:rPr>
        <w:t>Рекомендации:</w:t>
      </w:r>
    </w:p>
    <w:p w:rsidR="00A801EE" w:rsidRPr="00A801EE" w:rsidRDefault="00A801EE" w:rsidP="00A801EE">
      <w:pPr>
        <w:pStyle w:val="a5"/>
        <w:numPr>
          <w:ilvl w:val="0"/>
          <w:numId w:val="3"/>
        </w:numPr>
        <w:tabs>
          <w:tab w:val="left" w:pos="1391"/>
          <w:tab w:val="left" w:pos="10348"/>
        </w:tabs>
        <w:spacing w:before="40"/>
        <w:ind w:left="1391" w:right="283" w:hanging="259"/>
        <w:jc w:val="both"/>
        <w:rPr>
          <w:sz w:val="28"/>
          <w:szCs w:val="28"/>
        </w:rPr>
      </w:pPr>
      <w:r w:rsidRPr="00A801EE">
        <w:rPr>
          <w:spacing w:val="-2"/>
          <w:sz w:val="28"/>
          <w:szCs w:val="28"/>
        </w:rPr>
        <w:t>Предусмотреть</w:t>
      </w:r>
      <w:r w:rsidRPr="00A801EE">
        <w:rPr>
          <w:spacing w:val="8"/>
          <w:sz w:val="28"/>
          <w:szCs w:val="28"/>
        </w:rPr>
        <w:t xml:space="preserve"> </w:t>
      </w:r>
      <w:r w:rsidRPr="00A801EE">
        <w:rPr>
          <w:spacing w:val="-2"/>
          <w:sz w:val="28"/>
          <w:szCs w:val="28"/>
        </w:rPr>
        <w:t>комплексную</w:t>
      </w:r>
      <w:r w:rsidRPr="00A801EE">
        <w:rPr>
          <w:spacing w:val="8"/>
          <w:sz w:val="28"/>
          <w:szCs w:val="28"/>
        </w:rPr>
        <w:t xml:space="preserve"> </w:t>
      </w:r>
      <w:r w:rsidRPr="00A801EE">
        <w:rPr>
          <w:spacing w:val="-2"/>
          <w:sz w:val="28"/>
          <w:szCs w:val="28"/>
        </w:rPr>
        <w:t>индивидуальную</w:t>
      </w:r>
      <w:r w:rsidRPr="00A801EE">
        <w:rPr>
          <w:spacing w:val="8"/>
          <w:sz w:val="28"/>
          <w:szCs w:val="28"/>
        </w:rPr>
        <w:t xml:space="preserve"> </w:t>
      </w:r>
      <w:r w:rsidRPr="00A801EE">
        <w:rPr>
          <w:spacing w:val="-2"/>
          <w:sz w:val="28"/>
          <w:szCs w:val="28"/>
        </w:rPr>
        <w:t>поддержку</w:t>
      </w:r>
      <w:r w:rsidRPr="00A801EE">
        <w:rPr>
          <w:spacing w:val="1"/>
          <w:sz w:val="28"/>
          <w:szCs w:val="28"/>
        </w:rPr>
        <w:t xml:space="preserve"> </w:t>
      </w:r>
      <w:r w:rsidRPr="00A801EE">
        <w:rPr>
          <w:spacing w:val="-2"/>
          <w:sz w:val="28"/>
          <w:szCs w:val="28"/>
        </w:rPr>
        <w:t>семьи.</w:t>
      </w:r>
    </w:p>
    <w:p w:rsidR="00A801EE" w:rsidRPr="00A801EE" w:rsidRDefault="00A801EE" w:rsidP="00A801EE">
      <w:pPr>
        <w:pStyle w:val="a5"/>
        <w:numPr>
          <w:ilvl w:val="0"/>
          <w:numId w:val="3"/>
        </w:numPr>
        <w:tabs>
          <w:tab w:val="left" w:pos="1391"/>
          <w:tab w:val="left" w:pos="10348"/>
        </w:tabs>
        <w:spacing w:before="44" w:line="276" w:lineRule="auto"/>
        <w:ind w:left="1132" w:right="283" w:firstLine="0"/>
        <w:jc w:val="both"/>
        <w:rPr>
          <w:sz w:val="28"/>
          <w:szCs w:val="28"/>
        </w:rPr>
      </w:pPr>
      <w:r w:rsidRPr="00A801EE">
        <w:rPr>
          <w:sz w:val="28"/>
          <w:szCs w:val="28"/>
        </w:rPr>
        <w:t>Запланировать систему взаимодействия (регулярные встречи, совместные мероприятия, наблюдение за динамикой развития ребенка, дистанционное консультирование, привлечение специалистов и пр.).</w:t>
      </w:r>
    </w:p>
    <w:p w:rsidR="00A801EE" w:rsidRPr="00A801EE" w:rsidRDefault="00A801EE" w:rsidP="00A801EE">
      <w:pPr>
        <w:pStyle w:val="a5"/>
        <w:numPr>
          <w:ilvl w:val="0"/>
          <w:numId w:val="3"/>
        </w:numPr>
        <w:tabs>
          <w:tab w:val="left" w:pos="1391"/>
          <w:tab w:val="left" w:pos="10348"/>
        </w:tabs>
        <w:ind w:left="1391" w:right="283" w:hanging="259"/>
        <w:jc w:val="both"/>
        <w:rPr>
          <w:sz w:val="28"/>
          <w:szCs w:val="28"/>
        </w:rPr>
      </w:pPr>
      <w:r w:rsidRPr="00A801EE">
        <w:rPr>
          <w:sz w:val="28"/>
          <w:szCs w:val="28"/>
        </w:rPr>
        <w:t>Разработать</w:t>
      </w:r>
      <w:r w:rsidRPr="00A801EE">
        <w:rPr>
          <w:spacing w:val="-12"/>
          <w:sz w:val="28"/>
          <w:szCs w:val="28"/>
        </w:rPr>
        <w:t xml:space="preserve"> </w:t>
      </w:r>
      <w:r w:rsidRPr="00A801EE">
        <w:rPr>
          <w:sz w:val="28"/>
          <w:szCs w:val="28"/>
        </w:rPr>
        <w:t>индивидуальный</w:t>
      </w:r>
      <w:r w:rsidRPr="00A801EE">
        <w:rPr>
          <w:spacing w:val="-10"/>
          <w:sz w:val="28"/>
          <w:szCs w:val="28"/>
        </w:rPr>
        <w:t xml:space="preserve"> </w:t>
      </w:r>
      <w:r w:rsidRPr="00A801EE">
        <w:rPr>
          <w:sz w:val="28"/>
          <w:szCs w:val="28"/>
        </w:rPr>
        <w:t>план</w:t>
      </w:r>
      <w:r w:rsidRPr="00A801EE">
        <w:rPr>
          <w:spacing w:val="-9"/>
          <w:sz w:val="28"/>
          <w:szCs w:val="28"/>
        </w:rPr>
        <w:t xml:space="preserve"> </w:t>
      </w:r>
      <w:r w:rsidRPr="00A801EE">
        <w:rPr>
          <w:sz w:val="28"/>
          <w:szCs w:val="28"/>
        </w:rPr>
        <w:t>поддержки</w:t>
      </w:r>
      <w:r w:rsidRPr="00A801EE">
        <w:rPr>
          <w:spacing w:val="-11"/>
          <w:sz w:val="28"/>
          <w:szCs w:val="28"/>
        </w:rPr>
        <w:t xml:space="preserve"> </w:t>
      </w:r>
      <w:r w:rsidRPr="00A801EE">
        <w:rPr>
          <w:sz w:val="28"/>
          <w:szCs w:val="28"/>
        </w:rPr>
        <w:t>развития</w:t>
      </w:r>
      <w:r w:rsidRPr="00A801EE">
        <w:rPr>
          <w:spacing w:val="-9"/>
          <w:sz w:val="28"/>
          <w:szCs w:val="28"/>
        </w:rPr>
        <w:t xml:space="preserve"> </w:t>
      </w:r>
      <w:r w:rsidRPr="00A801EE">
        <w:rPr>
          <w:sz w:val="28"/>
          <w:szCs w:val="28"/>
        </w:rPr>
        <w:t>детей</w:t>
      </w:r>
      <w:r w:rsidRPr="00A801EE">
        <w:rPr>
          <w:spacing w:val="-8"/>
          <w:sz w:val="28"/>
          <w:szCs w:val="28"/>
        </w:rPr>
        <w:t xml:space="preserve"> </w:t>
      </w:r>
      <w:r w:rsidRPr="00A801EE">
        <w:rPr>
          <w:sz w:val="28"/>
          <w:szCs w:val="28"/>
        </w:rPr>
        <w:t>в</w:t>
      </w:r>
      <w:r w:rsidRPr="00A801EE">
        <w:rPr>
          <w:spacing w:val="-10"/>
          <w:sz w:val="28"/>
          <w:szCs w:val="28"/>
        </w:rPr>
        <w:t xml:space="preserve"> </w:t>
      </w:r>
      <w:r w:rsidRPr="00A801EE">
        <w:rPr>
          <w:spacing w:val="-2"/>
          <w:sz w:val="28"/>
          <w:szCs w:val="28"/>
        </w:rPr>
        <w:t>семье.</w:t>
      </w:r>
    </w:p>
    <w:p w:rsidR="00A801EE" w:rsidRPr="00A801EE" w:rsidRDefault="00A801EE" w:rsidP="00A801EE">
      <w:pPr>
        <w:pStyle w:val="a3"/>
        <w:tabs>
          <w:tab w:val="left" w:pos="10348"/>
        </w:tabs>
        <w:spacing w:before="45"/>
        <w:ind w:left="0" w:right="283"/>
        <w:jc w:val="left"/>
        <w:rPr>
          <w:sz w:val="28"/>
          <w:szCs w:val="28"/>
        </w:rPr>
      </w:pPr>
    </w:p>
    <w:p w:rsidR="00A801EE" w:rsidRPr="00A801EE" w:rsidRDefault="00A801EE" w:rsidP="00A801EE">
      <w:pPr>
        <w:widowControl/>
        <w:tabs>
          <w:tab w:val="left" w:pos="1276"/>
        </w:tabs>
        <w:autoSpaceDE/>
        <w:autoSpaceDN/>
        <w:ind w:left="709"/>
        <w:jc w:val="both"/>
        <w:rPr>
          <w:b/>
          <w:sz w:val="28"/>
          <w:szCs w:val="28"/>
          <w:lang w:eastAsia="ru-RU"/>
        </w:rPr>
      </w:pPr>
      <w:r w:rsidRPr="00A801EE">
        <w:rPr>
          <w:rFonts w:eastAsia="Calibri"/>
          <w:b/>
          <w:sz w:val="28"/>
          <w:szCs w:val="28"/>
        </w:rPr>
        <w:t xml:space="preserve">Показатель: </w:t>
      </w:r>
      <w:r w:rsidRPr="00A801EE">
        <w:rPr>
          <w:b/>
          <w:sz w:val="28"/>
          <w:szCs w:val="28"/>
          <w:lang w:eastAsia="ru-RU"/>
        </w:rPr>
        <w:t xml:space="preserve">Анализ заболеваемости воспитанников </w:t>
      </w:r>
    </w:p>
    <w:p w:rsidR="00A801EE" w:rsidRPr="00A801EE" w:rsidRDefault="00A801EE" w:rsidP="00A801EE">
      <w:pPr>
        <w:widowControl/>
        <w:autoSpaceDE/>
        <w:autoSpaceDN/>
        <w:jc w:val="both"/>
        <w:rPr>
          <w:rFonts w:eastAsia="Calibri"/>
          <w:b/>
          <w:sz w:val="28"/>
          <w:szCs w:val="28"/>
        </w:rPr>
      </w:pPr>
    </w:p>
    <w:p w:rsidR="00A801EE" w:rsidRPr="00A801EE" w:rsidRDefault="00A801EE" w:rsidP="00A801EE">
      <w:pPr>
        <w:widowControl/>
        <w:autoSpaceDE/>
        <w:autoSpaceDN/>
        <w:spacing w:after="150" w:line="276" w:lineRule="auto"/>
        <w:ind w:left="1134"/>
        <w:rPr>
          <w:color w:val="000000"/>
          <w:sz w:val="28"/>
          <w:szCs w:val="28"/>
          <w:lang w:eastAsia="ru-RU"/>
        </w:rPr>
      </w:pPr>
      <w:r w:rsidRPr="00A801EE">
        <w:rPr>
          <w:color w:val="000000"/>
          <w:sz w:val="28"/>
          <w:szCs w:val="28"/>
          <w:lang w:eastAsia="ru-RU"/>
        </w:rPr>
        <w:t>Основным направлением в деятельности группы является охрана жизни и укрепление здоровья детей. С целью своевременного выявления отклонений в физическом развитии и здоровье детей ежегодно проводится мониторинг состояния здоровья детей группы, оценивается физическое развитие детей. На основании полученных данных проводится коррекция выявленных отклонений в развитии.</w:t>
      </w:r>
    </w:p>
    <w:p w:rsidR="00A801EE" w:rsidRPr="00A801EE" w:rsidRDefault="00A801EE" w:rsidP="00A801EE">
      <w:pPr>
        <w:widowControl/>
        <w:numPr>
          <w:ilvl w:val="0"/>
          <w:numId w:val="18"/>
        </w:numPr>
        <w:autoSpaceDE/>
        <w:autoSpaceDN/>
        <w:spacing w:after="150" w:line="276" w:lineRule="auto"/>
        <w:rPr>
          <w:color w:val="000000"/>
          <w:sz w:val="28"/>
          <w:szCs w:val="28"/>
          <w:lang w:eastAsia="ru-RU"/>
        </w:rPr>
      </w:pPr>
      <w:r w:rsidRPr="00A801EE">
        <w:rPr>
          <w:color w:val="000000"/>
          <w:sz w:val="28"/>
          <w:szCs w:val="28"/>
          <w:lang w:eastAsia="ru-RU"/>
        </w:rPr>
        <w:t>В группе организован уголок физической культуры, где располагаются различные физические пособия, в том числе и для профилактики плоскостопия.</w:t>
      </w:r>
    </w:p>
    <w:p w:rsidR="00A801EE" w:rsidRPr="00A801EE" w:rsidRDefault="00A801EE" w:rsidP="00A801EE">
      <w:pPr>
        <w:pStyle w:val="a5"/>
        <w:widowControl/>
        <w:numPr>
          <w:ilvl w:val="0"/>
          <w:numId w:val="18"/>
        </w:numPr>
        <w:autoSpaceDE/>
        <w:autoSpaceDN/>
        <w:spacing w:after="150" w:line="276" w:lineRule="auto"/>
        <w:rPr>
          <w:color w:val="000000"/>
          <w:sz w:val="28"/>
          <w:szCs w:val="28"/>
          <w:lang w:eastAsia="ru-RU"/>
        </w:rPr>
      </w:pPr>
      <w:r w:rsidRPr="00A801EE">
        <w:rPr>
          <w:color w:val="000000"/>
          <w:sz w:val="28"/>
          <w:szCs w:val="28"/>
          <w:lang w:eastAsia="ru-RU"/>
        </w:rPr>
        <w:t>В целях оздоровительной и лечебно-профилактической работы с детьми систематически проводится комплекс оздоровительных мероприятий, особое значение в воспитании здорового ребенка придается развитию движений и физической культуре детей на физкультурных занятиях:</w:t>
      </w:r>
    </w:p>
    <w:p w:rsidR="00A801EE" w:rsidRPr="00A801EE" w:rsidRDefault="00A801EE" w:rsidP="00A801EE">
      <w:pPr>
        <w:pStyle w:val="a6"/>
        <w:tabs>
          <w:tab w:val="left" w:pos="10348"/>
        </w:tabs>
        <w:ind w:left="993" w:right="283"/>
        <w:jc w:val="both"/>
        <w:rPr>
          <w:spacing w:val="80"/>
          <w:sz w:val="28"/>
          <w:szCs w:val="28"/>
        </w:rPr>
        <w:sectPr w:rsidR="00A801EE" w:rsidRPr="00A801EE" w:rsidSect="00A801EE">
          <w:type w:val="continuous"/>
          <w:pgSz w:w="11910" w:h="16840"/>
          <w:pgMar w:top="1100" w:right="570" w:bottom="280" w:left="0" w:header="720" w:footer="720" w:gutter="0"/>
          <w:cols w:space="720"/>
        </w:sectPr>
      </w:pPr>
    </w:p>
    <w:p w:rsidR="00D133F7" w:rsidRPr="00A801EE" w:rsidRDefault="00D133F7" w:rsidP="00A801EE">
      <w:pPr>
        <w:pStyle w:val="a3"/>
        <w:spacing w:before="67" w:line="278" w:lineRule="auto"/>
        <w:ind w:left="851" w:right="854"/>
        <w:jc w:val="center"/>
      </w:pPr>
      <w:r w:rsidRPr="00D133F7">
        <w:rPr>
          <w:b/>
          <w:sz w:val="28"/>
          <w:szCs w:val="28"/>
          <w:lang w:eastAsia="ru-RU"/>
        </w:rPr>
        <w:lastRenderedPageBreak/>
        <w:t>Показатели заболеваемости</w:t>
      </w:r>
    </w:p>
    <w:p w:rsidR="00D133F7" w:rsidRPr="00A801EE" w:rsidRDefault="00D133F7" w:rsidP="00A801EE">
      <w:pPr>
        <w:pStyle w:val="a6"/>
        <w:ind w:left="1418"/>
      </w:pPr>
      <w:r w:rsidRPr="00A801EE">
        <w:tab/>
        <w:t xml:space="preserve">                               </w:t>
      </w:r>
    </w:p>
    <w:tbl>
      <w:tblPr>
        <w:tblW w:w="1037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6"/>
        <w:gridCol w:w="1720"/>
        <w:gridCol w:w="1909"/>
        <w:gridCol w:w="1909"/>
        <w:gridCol w:w="1614"/>
        <w:gridCol w:w="1380"/>
      </w:tblGrid>
      <w:tr w:rsidR="00D133F7" w:rsidRPr="00D133F7" w:rsidTr="00A801EE">
        <w:trPr>
          <w:trHeight w:val="246"/>
        </w:trPr>
        <w:tc>
          <w:tcPr>
            <w:tcW w:w="1846" w:type="dxa"/>
            <w:vMerge w:val="restart"/>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ind w:left="567"/>
              <w:jc w:val="both"/>
              <w:rPr>
                <w:b/>
                <w:color w:val="000000"/>
                <w:sz w:val="24"/>
                <w:szCs w:val="28"/>
              </w:rPr>
            </w:pPr>
            <w:r w:rsidRPr="00D133F7">
              <w:rPr>
                <w:b/>
                <w:color w:val="000000"/>
                <w:sz w:val="24"/>
                <w:szCs w:val="28"/>
                <w:lang w:eastAsia="ru-RU"/>
              </w:rPr>
              <w:t>отчетный год</w:t>
            </w:r>
          </w:p>
        </w:tc>
        <w:tc>
          <w:tcPr>
            <w:tcW w:w="8532" w:type="dxa"/>
            <w:gridSpan w:val="5"/>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ind w:firstLine="709"/>
              <w:jc w:val="both"/>
              <w:rPr>
                <w:b/>
                <w:color w:val="000000"/>
                <w:sz w:val="24"/>
                <w:szCs w:val="28"/>
              </w:rPr>
            </w:pPr>
            <w:r w:rsidRPr="00D133F7">
              <w:rPr>
                <w:b/>
                <w:color w:val="000000"/>
                <w:sz w:val="24"/>
                <w:szCs w:val="28"/>
                <w:lang w:eastAsia="ru-RU"/>
              </w:rPr>
              <w:t>показатели</w:t>
            </w:r>
          </w:p>
        </w:tc>
      </w:tr>
      <w:tr w:rsidR="00D133F7" w:rsidRPr="00D133F7" w:rsidTr="00A801EE">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rPr>
                <w:b/>
                <w:color w:val="000000"/>
                <w:sz w:val="24"/>
                <w:szCs w:val="28"/>
              </w:rPr>
            </w:pPr>
          </w:p>
        </w:tc>
        <w:tc>
          <w:tcPr>
            <w:tcW w:w="1720" w:type="dxa"/>
            <w:vMerge w:val="restart"/>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jc w:val="both"/>
              <w:rPr>
                <w:b/>
                <w:color w:val="000000"/>
                <w:sz w:val="24"/>
                <w:szCs w:val="28"/>
              </w:rPr>
            </w:pPr>
            <w:r w:rsidRPr="00D133F7">
              <w:rPr>
                <w:b/>
                <w:color w:val="000000"/>
                <w:sz w:val="24"/>
                <w:szCs w:val="28"/>
                <w:lang w:eastAsia="ru-RU"/>
              </w:rPr>
              <w:t>кол-во детей</w:t>
            </w:r>
          </w:p>
        </w:tc>
        <w:tc>
          <w:tcPr>
            <w:tcW w:w="1909" w:type="dxa"/>
            <w:vMerge w:val="restart"/>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jc w:val="both"/>
              <w:rPr>
                <w:b/>
                <w:color w:val="000000"/>
                <w:sz w:val="24"/>
                <w:szCs w:val="28"/>
              </w:rPr>
            </w:pPr>
            <w:r w:rsidRPr="00D133F7">
              <w:rPr>
                <w:b/>
                <w:color w:val="000000"/>
                <w:sz w:val="24"/>
                <w:szCs w:val="28"/>
                <w:lang w:eastAsia="ru-RU"/>
              </w:rPr>
              <w:t>плановая посещаемость</w:t>
            </w:r>
          </w:p>
        </w:tc>
        <w:tc>
          <w:tcPr>
            <w:tcW w:w="1909" w:type="dxa"/>
            <w:vMerge w:val="restart"/>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jc w:val="both"/>
              <w:rPr>
                <w:b/>
                <w:color w:val="000000"/>
                <w:sz w:val="24"/>
                <w:szCs w:val="28"/>
              </w:rPr>
            </w:pPr>
            <w:r w:rsidRPr="00D133F7">
              <w:rPr>
                <w:b/>
                <w:color w:val="000000"/>
                <w:sz w:val="24"/>
                <w:szCs w:val="28"/>
                <w:lang w:eastAsia="ru-RU"/>
              </w:rPr>
              <w:t>фактическая посещаемость</w:t>
            </w:r>
          </w:p>
        </w:tc>
        <w:tc>
          <w:tcPr>
            <w:tcW w:w="2994" w:type="dxa"/>
            <w:gridSpan w:val="2"/>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ind w:firstLine="709"/>
              <w:jc w:val="both"/>
              <w:rPr>
                <w:b/>
                <w:color w:val="000000"/>
                <w:sz w:val="24"/>
                <w:szCs w:val="28"/>
              </w:rPr>
            </w:pPr>
            <w:r w:rsidRPr="00D133F7">
              <w:rPr>
                <w:b/>
                <w:color w:val="000000"/>
                <w:sz w:val="24"/>
                <w:szCs w:val="28"/>
                <w:lang w:eastAsia="ru-RU"/>
              </w:rPr>
              <w:t>Пропуски</w:t>
            </w:r>
          </w:p>
        </w:tc>
      </w:tr>
      <w:tr w:rsidR="00D133F7" w:rsidRPr="00D133F7" w:rsidTr="00A801EE">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rPr>
                <w:b/>
                <w:color w:val="000000"/>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rPr>
                <w:b/>
                <w:color w:val="000000"/>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rPr>
                <w:b/>
                <w:color w:val="000000"/>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rPr>
                <w:b/>
                <w:color w:val="000000"/>
                <w:sz w:val="24"/>
                <w:szCs w:val="28"/>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jc w:val="both"/>
              <w:rPr>
                <w:b/>
                <w:color w:val="000000"/>
                <w:sz w:val="24"/>
                <w:szCs w:val="28"/>
              </w:rPr>
            </w:pPr>
            <w:r w:rsidRPr="00D133F7">
              <w:rPr>
                <w:b/>
                <w:color w:val="000000"/>
                <w:sz w:val="24"/>
                <w:szCs w:val="28"/>
                <w:lang w:eastAsia="ru-RU"/>
              </w:rPr>
              <w:t>по болезни</w:t>
            </w:r>
          </w:p>
        </w:tc>
        <w:tc>
          <w:tcPr>
            <w:tcW w:w="1380" w:type="dxa"/>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jc w:val="both"/>
              <w:rPr>
                <w:b/>
                <w:color w:val="000000"/>
                <w:sz w:val="24"/>
                <w:szCs w:val="28"/>
              </w:rPr>
            </w:pPr>
            <w:r w:rsidRPr="00D133F7">
              <w:rPr>
                <w:b/>
                <w:color w:val="000000"/>
                <w:sz w:val="24"/>
                <w:szCs w:val="28"/>
                <w:lang w:eastAsia="ru-RU"/>
              </w:rPr>
              <w:t>всего</w:t>
            </w:r>
          </w:p>
        </w:tc>
      </w:tr>
      <w:tr w:rsidR="00D133F7" w:rsidRPr="00D133F7" w:rsidTr="00A801EE">
        <w:trPr>
          <w:trHeight w:val="246"/>
        </w:trPr>
        <w:tc>
          <w:tcPr>
            <w:tcW w:w="1846" w:type="dxa"/>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jc w:val="center"/>
              <w:rPr>
                <w:color w:val="000000"/>
                <w:sz w:val="24"/>
                <w:szCs w:val="28"/>
              </w:rPr>
            </w:pPr>
            <w:r w:rsidRPr="00D133F7">
              <w:rPr>
                <w:color w:val="000000"/>
                <w:sz w:val="24"/>
                <w:szCs w:val="28"/>
                <w:lang w:eastAsia="ru-RU"/>
              </w:rPr>
              <w:t>2023</w:t>
            </w:r>
          </w:p>
        </w:tc>
        <w:tc>
          <w:tcPr>
            <w:tcW w:w="1720" w:type="dxa"/>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jc w:val="center"/>
              <w:rPr>
                <w:color w:val="000000"/>
                <w:sz w:val="24"/>
                <w:szCs w:val="28"/>
              </w:rPr>
            </w:pPr>
            <w:r w:rsidRPr="00D133F7">
              <w:rPr>
                <w:color w:val="000000"/>
                <w:sz w:val="24"/>
                <w:szCs w:val="28"/>
                <w:lang w:eastAsia="ru-RU"/>
              </w:rPr>
              <w:t>17</w:t>
            </w:r>
          </w:p>
        </w:tc>
        <w:tc>
          <w:tcPr>
            <w:tcW w:w="1909" w:type="dxa"/>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jc w:val="center"/>
              <w:rPr>
                <w:color w:val="000000"/>
                <w:sz w:val="24"/>
                <w:szCs w:val="28"/>
              </w:rPr>
            </w:pPr>
            <w:r w:rsidRPr="00D133F7">
              <w:rPr>
                <w:color w:val="000000"/>
                <w:sz w:val="24"/>
                <w:szCs w:val="28"/>
                <w:lang w:eastAsia="ru-RU"/>
              </w:rPr>
              <w:t>3396</w:t>
            </w:r>
          </w:p>
        </w:tc>
        <w:tc>
          <w:tcPr>
            <w:tcW w:w="1909" w:type="dxa"/>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jc w:val="center"/>
              <w:rPr>
                <w:color w:val="000000"/>
                <w:sz w:val="24"/>
                <w:szCs w:val="28"/>
              </w:rPr>
            </w:pPr>
            <w:r w:rsidRPr="00D133F7">
              <w:rPr>
                <w:color w:val="000000"/>
                <w:sz w:val="24"/>
                <w:szCs w:val="28"/>
                <w:lang w:eastAsia="ru-RU"/>
              </w:rPr>
              <w:t>2325</w:t>
            </w:r>
          </w:p>
        </w:tc>
        <w:tc>
          <w:tcPr>
            <w:tcW w:w="1614" w:type="dxa"/>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jc w:val="center"/>
              <w:rPr>
                <w:color w:val="000000"/>
                <w:sz w:val="24"/>
                <w:szCs w:val="28"/>
              </w:rPr>
            </w:pPr>
            <w:r w:rsidRPr="00D133F7">
              <w:rPr>
                <w:color w:val="000000"/>
                <w:sz w:val="24"/>
                <w:szCs w:val="28"/>
                <w:lang w:eastAsia="ru-RU"/>
              </w:rPr>
              <w:t>576</w:t>
            </w:r>
          </w:p>
        </w:tc>
        <w:tc>
          <w:tcPr>
            <w:tcW w:w="1380" w:type="dxa"/>
            <w:tcBorders>
              <w:top w:val="single" w:sz="4" w:space="0" w:color="auto"/>
              <w:left w:val="single" w:sz="4" w:space="0" w:color="auto"/>
              <w:bottom w:val="single" w:sz="4" w:space="0" w:color="auto"/>
              <w:right w:val="single" w:sz="4" w:space="0" w:color="auto"/>
            </w:tcBorders>
            <w:vAlign w:val="center"/>
            <w:hideMark/>
          </w:tcPr>
          <w:p w:rsidR="00D133F7" w:rsidRPr="00D133F7" w:rsidRDefault="00D133F7" w:rsidP="00D133F7">
            <w:pPr>
              <w:widowControl/>
              <w:autoSpaceDE/>
              <w:autoSpaceDN/>
              <w:jc w:val="center"/>
              <w:rPr>
                <w:color w:val="000000"/>
                <w:sz w:val="24"/>
                <w:szCs w:val="28"/>
              </w:rPr>
            </w:pPr>
            <w:r w:rsidRPr="00D133F7">
              <w:rPr>
                <w:color w:val="000000"/>
                <w:sz w:val="24"/>
                <w:szCs w:val="28"/>
                <w:lang w:eastAsia="ru-RU"/>
              </w:rPr>
              <w:t>1071</w:t>
            </w:r>
          </w:p>
        </w:tc>
      </w:tr>
      <w:tr w:rsidR="00D133F7" w:rsidRPr="00D133F7" w:rsidTr="00A801EE">
        <w:trPr>
          <w:trHeight w:val="492"/>
        </w:trPr>
        <w:tc>
          <w:tcPr>
            <w:tcW w:w="1846" w:type="dxa"/>
            <w:tcBorders>
              <w:top w:val="single" w:sz="4" w:space="0" w:color="auto"/>
              <w:left w:val="single" w:sz="4" w:space="0" w:color="auto"/>
              <w:bottom w:val="single" w:sz="4" w:space="0" w:color="auto"/>
              <w:right w:val="single" w:sz="4" w:space="0" w:color="auto"/>
            </w:tcBorders>
            <w:hideMark/>
          </w:tcPr>
          <w:p w:rsidR="00D133F7" w:rsidRPr="00D133F7" w:rsidRDefault="00D133F7" w:rsidP="00D133F7">
            <w:pPr>
              <w:widowControl/>
              <w:autoSpaceDE/>
              <w:autoSpaceDN/>
              <w:jc w:val="center"/>
              <w:rPr>
                <w:color w:val="000000"/>
                <w:sz w:val="24"/>
                <w:szCs w:val="28"/>
              </w:rPr>
            </w:pPr>
            <w:r w:rsidRPr="00D133F7">
              <w:rPr>
                <w:color w:val="000000"/>
                <w:sz w:val="24"/>
                <w:szCs w:val="28"/>
                <w:lang w:eastAsia="ru-RU"/>
              </w:rPr>
              <w:t xml:space="preserve">средний показатель </w:t>
            </w:r>
          </w:p>
        </w:tc>
        <w:tc>
          <w:tcPr>
            <w:tcW w:w="1720" w:type="dxa"/>
            <w:tcBorders>
              <w:top w:val="single" w:sz="4" w:space="0" w:color="auto"/>
              <w:left w:val="single" w:sz="4" w:space="0" w:color="auto"/>
              <w:bottom w:val="single" w:sz="4" w:space="0" w:color="auto"/>
              <w:right w:val="single" w:sz="4" w:space="0" w:color="auto"/>
            </w:tcBorders>
          </w:tcPr>
          <w:p w:rsidR="00D133F7" w:rsidRPr="00D133F7" w:rsidRDefault="00D133F7" w:rsidP="00D133F7">
            <w:pPr>
              <w:widowControl/>
              <w:autoSpaceDE/>
              <w:autoSpaceDN/>
              <w:ind w:firstLine="709"/>
              <w:jc w:val="center"/>
              <w:rPr>
                <w:color w:val="000000"/>
                <w:sz w:val="24"/>
                <w:szCs w:val="28"/>
              </w:rPr>
            </w:pPr>
          </w:p>
          <w:p w:rsidR="00D133F7" w:rsidRPr="00D133F7" w:rsidRDefault="00D133F7" w:rsidP="00D133F7">
            <w:pPr>
              <w:widowControl/>
              <w:autoSpaceDE/>
              <w:autoSpaceDN/>
              <w:rPr>
                <w:color w:val="000000"/>
                <w:sz w:val="24"/>
                <w:szCs w:val="28"/>
              </w:rPr>
            </w:pPr>
            <w:r w:rsidRPr="00D133F7">
              <w:rPr>
                <w:color w:val="000000"/>
                <w:sz w:val="24"/>
                <w:szCs w:val="28"/>
              </w:rPr>
              <w:t xml:space="preserve">          12</w:t>
            </w:r>
          </w:p>
        </w:tc>
        <w:tc>
          <w:tcPr>
            <w:tcW w:w="1909" w:type="dxa"/>
            <w:tcBorders>
              <w:top w:val="single" w:sz="4" w:space="0" w:color="auto"/>
              <w:left w:val="single" w:sz="4" w:space="0" w:color="auto"/>
              <w:bottom w:val="single" w:sz="4" w:space="0" w:color="auto"/>
              <w:right w:val="single" w:sz="4" w:space="0" w:color="auto"/>
            </w:tcBorders>
          </w:tcPr>
          <w:p w:rsidR="00D133F7" w:rsidRPr="00D133F7" w:rsidRDefault="00D133F7" w:rsidP="00D133F7">
            <w:pPr>
              <w:widowControl/>
              <w:autoSpaceDE/>
              <w:autoSpaceDN/>
              <w:rPr>
                <w:color w:val="000000"/>
                <w:sz w:val="24"/>
                <w:szCs w:val="28"/>
              </w:rPr>
            </w:pPr>
          </w:p>
          <w:p w:rsidR="00D133F7" w:rsidRPr="00D133F7" w:rsidRDefault="00D133F7" w:rsidP="00D133F7">
            <w:pPr>
              <w:widowControl/>
              <w:autoSpaceDE/>
              <w:autoSpaceDN/>
              <w:rPr>
                <w:color w:val="000000"/>
                <w:sz w:val="24"/>
                <w:szCs w:val="28"/>
              </w:rPr>
            </w:pPr>
            <w:r w:rsidRPr="00D133F7">
              <w:rPr>
                <w:color w:val="000000"/>
                <w:sz w:val="24"/>
                <w:szCs w:val="28"/>
              </w:rPr>
              <w:t xml:space="preserve">       100%</w:t>
            </w:r>
          </w:p>
        </w:tc>
        <w:tc>
          <w:tcPr>
            <w:tcW w:w="1909" w:type="dxa"/>
            <w:tcBorders>
              <w:top w:val="single" w:sz="4" w:space="0" w:color="auto"/>
              <w:left w:val="single" w:sz="4" w:space="0" w:color="auto"/>
              <w:bottom w:val="single" w:sz="4" w:space="0" w:color="auto"/>
              <w:right w:val="single" w:sz="4" w:space="0" w:color="auto"/>
            </w:tcBorders>
          </w:tcPr>
          <w:p w:rsidR="00D133F7" w:rsidRPr="00D133F7" w:rsidRDefault="00D133F7" w:rsidP="00D133F7">
            <w:pPr>
              <w:widowControl/>
              <w:autoSpaceDE/>
              <w:autoSpaceDN/>
              <w:rPr>
                <w:color w:val="000000"/>
                <w:sz w:val="24"/>
                <w:szCs w:val="28"/>
              </w:rPr>
            </w:pPr>
          </w:p>
          <w:p w:rsidR="00D133F7" w:rsidRPr="00D133F7" w:rsidRDefault="00D133F7" w:rsidP="00D133F7">
            <w:pPr>
              <w:widowControl/>
              <w:autoSpaceDE/>
              <w:autoSpaceDN/>
              <w:rPr>
                <w:color w:val="000000"/>
                <w:sz w:val="24"/>
                <w:szCs w:val="28"/>
              </w:rPr>
            </w:pPr>
            <w:r w:rsidRPr="00D133F7">
              <w:rPr>
                <w:color w:val="000000"/>
                <w:sz w:val="24"/>
                <w:szCs w:val="28"/>
              </w:rPr>
              <w:t xml:space="preserve">        68,5%</w:t>
            </w:r>
          </w:p>
        </w:tc>
        <w:tc>
          <w:tcPr>
            <w:tcW w:w="1614" w:type="dxa"/>
            <w:tcBorders>
              <w:top w:val="single" w:sz="4" w:space="0" w:color="auto"/>
              <w:left w:val="single" w:sz="4" w:space="0" w:color="auto"/>
              <w:bottom w:val="single" w:sz="4" w:space="0" w:color="auto"/>
              <w:right w:val="single" w:sz="4" w:space="0" w:color="auto"/>
            </w:tcBorders>
            <w:vAlign w:val="center"/>
          </w:tcPr>
          <w:p w:rsidR="00D133F7" w:rsidRPr="00D133F7" w:rsidRDefault="00D133F7" w:rsidP="00D133F7">
            <w:pPr>
              <w:widowControl/>
              <w:autoSpaceDE/>
              <w:autoSpaceDN/>
              <w:jc w:val="center"/>
              <w:rPr>
                <w:color w:val="000000"/>
                <w:sz w:val="24"/>
                <w:szCs w:val="28"/>
              </w:rPr>
            </w:pPr>
            <w:r w:rsidRPr="00D133F7">
              <w:rPr>
                <w:color w:val="000000"/>
                <w:sz w:val="24"/>
                <w:szCs w:val="28"/>
              </w:rPr>
              <w:t>16,9%</w:t>
            </w:r>
          </w:p>
        </w:tc>
        <w:tc>
          <w:tcPr>
            <w:tcW w:w="1380" w:type="dxa"/>
            <w:tcBorders>
              <w:top w:val="single" w:sz="4" w:space="0" w:color="auto"/>
              <w:left w:val="single" w:sz="4" w:space="0" w:color="auto"/>
              <w:bottom w:val="single" w:sz="4" w:space="0" w:color="auto"/>
              <w:right w:val="single" w:sz="4" w:space="0" w:color="auto"/>
            </w:tcBorders>
            <w:vAlign w:val="center"/>
          </w:tcPr>
          <w:p w:rsidR="00D133F7" w:rsidRPr="00D133F7" w:rsidRDefault="00D133F7" w:rsidP="00D133F7">
            <w:pPr>
              <w:widowControl/>
              <w:autoSpaceDE/>
              <w:autoSpaceDN/>
              <w:jc w:val="center"/>
              <w:rPr>
                <w:color w:val="000000"/>
                <w:sz w:val="24"/>
                <w:szCs w:val="28"/>
              </w:rPr>
            </w:pPr>
            <w:r w:rsidRPr="00D133F7">
              <w:rPr>
                <w:color w:val="000000"/>
                <w:sz w:val="24"/>
                <w:szCs w:val="28"/>
              </w:rPr>
              <w:t>31,5%</w:t>
            </w:r>
          </w:p>
        </w:tc>
      </w:tr>
    </w:tbl>
    <w:p w:rsidR="00D133F7" w:rsidRPr="00D133F7" w:rsidRDefault="00D133F7" w:rsidP="00D133F7">
      <w:pPr>
        <w:widowControl/>
        <w:autoSpaceDE/>
        <w:autoSpaceDN/>
        <w:rPr>
          <w:b/>
          <w:sz w:val="28"/>
          <w:szCs w:val="28"/>
          <w:lang w:eastAsia="ru-RU"/>
        </w:rPr>
      </w:pPr>
    </w:p>
    <w:p w:rsidR="00D133F7" w:rsidRPr="00D133F7" w:rsidRDefault="00D133F7" w:rsidP="00D133F7">
      <w:pPr>
        <w:widowControl/>
        <w:autoSpaceDE/>
        <w:autoSpaceDN/>
        <w:jc w:val="center"/>
        <w:rPr>
          <w:b/>
          <w:sz w:val="28"/>
          <w:szCs w:val="28"/>
          <w:lang w:eastAsia="ru-RU"/>
        </w:rPr>
      </w:pPr>
      <w:r w:rsidRPr="00D133F7">
        <w:rPr>
          <w:b/>
          <w:sz w:val="28"/>
          <w:szCs w:val="28"/>
          <w:lang w:eastAsia="ru-RU"/>
        </w:rPr>
        <w:t>Показатели состояния здоровья воспитанников</w:t>
      </w:r>
    </w:p>
    <w:p w:rsidR="00D133F7" w:rsidRPr="00D133F7" w:rsidRDefault="00D133F7" w:rsidP="00D133F7">
      <w:pPr>
        <w:widowControl/>
        <w:autoSpaceDE/>
        <w:autoSpaceDN/>
        <w:jc w:val="center"/>
        <w:rPr>
          <w:b/>
          <w:sz w:val="28"/>
          <w:szCs w:val="28"/>
          <w:lang w:eastAsia="ru-RU"/>
        </w:rPr>
      </w:pPr>
    </w:p>
    <w:tbl>
      <w:tblPr>
        <w:tblW w:w="1034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1"/>
        <w:gridCol w:w="3767"/>
        <w:gridCol w:w="4470"/>
      </w:tblGrid>
      <w:tr w:rsidR="00D133F7" w:rsidRPr="00D133F7" w:rsidTr="00A801EE">
        <w:trPr>
          <w:trHeight w:val="168"/>
        </w:trPr>
        <w:tc>
          <w:tcPr>
            <w:tcW w:w="2111" w:type="dxa"/>
          </w:tcPr>
          <w:p w:rsidR="00D133F7" w:rsidRPr="00D133F7" w:rsidRDefault="00D133F7" w:rsidP="00D133F7">
            <w:pPr>
              <w:widowControl/>
              <w:autoSpaceDE/>
              <w:autoSpaceDN/>
              <w:jc w:val="center"/>
              <w:rPr>
                <w:b/>
                <w:sz w:val="24"/>
                <w:szCs w:val="24"/>
                <w:lang w:eastAsia="ru-RU"/>
              </w:rPr>
            </w:pPr>
            <w:r w:rsidRPr="00D133F7">
              <w:rPr>
                <w:b/>
                <w:sz w:val="24"/>
                <w:szCs w:val="24"/>
                <w:lang w:eastAsia="ru-RU"/>
              </w:rPr>
              <w:t>Группа здоровья</w:t>
            </w:r>
          </w:p>
        </w:tc>
        <w:tc>
          <w:tcPr>
            <w:tcW w:w="3767" w:type="dxa"/>
          </w:tcPr>
          <w:p w:rsidR="00D133F7" w:rsidRPr="00D133F7" w:rsidRDefault="00D133F7" w:rsidP="00D133F7">
            <w:pPr>
              <w:widowControl/>
              <w:autoSpaceDE/>
              <w:autoSpaceDN/>
              <w:jc w:val="center"/>
              <w:rPr>
                <w:b/>
                <w:sz w:val="24"/>
                <w:szCs w:val="24"/>
                <w:lang w:eastAsia="ru-RU"/>
              </w:rPr>
            </w:pPr>
            <w:r w:rsidRPr="00D133F7">
              <w:rPr>
                <w:b/>
                <w:sz w:val="24"/>
                <w:szCs w:val="24"/>
                <w:lang w:eastAsia="ru-RU"/>
              </w:rPr>
              <w:t>Количество воспитанников</w:t>
            </w:r>
          </w:p>
        </w:tc>
        <w:tc>
          <w:tcPr>
            <w:tcW w:w="4470" w:type="dxa"/>
          </w:tcPr>
          <w:p w:rsidR="00D133F7" w:rsidRPr="00D133F7" w:rsidRDefault="00D133F7" w:rsidP="00D133F7">
            <w:pPr>
              <w:widowControl/>
              <w:autoSpaceDE/>
              <w:autoSpaceDN/>
              <w:jc w:val="center"/>
              <w:rPr>
                <w:b/>
                <w:sz w:val="24"/>
                <w:szCs w:val="24"/>
                <w:lang w:eastAsia="ru-RU"/>
              </w:rPr>
            </w:pPr>
            <w:r w:rsidRPr="00D133F7">
              <w:rPr>
                <w:b/>
                <w:sz w:val="24"/>
                <w:szCs w:val="24"/>
                <w:lang w:eastAsia="ru-RU"/>
              </w:rPr>
              <w:t>%</w:t>
            </w:r>
          </w:p>
        </w:tc>
      </w:tr>
      <w:tr w:rsidR="00D133F7" w:rsidRPr="00D133F7" w:rsidTr="00A801EE">
        <w:trPr>
          <w:trHeight w:val="168"/>
        </w:trPr>
        <w:tc>
          <w:tcPr>
            <w:tcW w:w="2111" w:type="dxa"/>
          </w:tcPr>
          <w:p w:rsidR="00D133F7" w:rsidRPr="00D133F7" w:rsidRDefault="00A801EE" w:rsidP="00A801EE">
            <w:pPr>
              <w:widowControl/>
              <w:tabs>
                <w:tab w:val="left" w:pos="480"/>
                <w:tab w:val="center" w:pos="947"/>
              </w:tabs>
              <w:autoSpaceDE/>
              <w:autoSpaceDN/>
              <w:rPr>
                <w:sz w:val="24"/>
                <w:szCs w:val="24"/>
                <w:lang w:eastAsia="ru-RU"/>
              </w:rPr>
            </w:pPr>
            <w:r>
              <w:rPr>
                <w:sz w:val="24"/>
                <w:szCs w:val="24"/>
                <w:lang w:eastAsia="ru-RU"/>
              </w:rPr>
              <w:tab/>
            </w:r>
            <w:r>
              <w:rPr>
                <w:sz w:val="24"/>
                <w:szCs w:val="24"/>
                <w:lang w:eastAsia="ru-RU"/>
              </w:rPr>
              <w:tab/>
            </w:r>
            <w:r w:rsidR="00D133F7" w:rsidRPr="00D133F7">
              <w:rPr>
                <w:sz w:val="24"/>
                <w:szCs w:val="24"/>
                <w:lang w:eastAsia="ru-RU"/>
              </w:rPr>
              <w:t>Д1</w:t>
            </w:r>
          </w:p>
        </w:tc>
        <w:tc>
          <w:tcPr>
            <w:tcW w:w="3767"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8</w:t>
            </w:r>
          </w:p>
        </w:tc>
        <w:tc>
          <w:tcPr>
            <w:tcW w:w="4470"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47%</w:t>
            </w:r>
          </w:p>
        </w:tc>
      </w:tr>
      <w:tr w:rsidR="00D133F7" w:rsidRPr="00D133F7" w:rsidTr="00A801EE">
        <w:trPr>
          <w:trHeight w:val="171"/>
        </w:trPr>
        <w:tc>
          <w:tcPr>
            <w:tcW w:w="2111"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Д2</w:t>
            </w:r>
          </w:p>
        </w:tc>
        <w:tc>
          <w:tcPr>
            <w:tcW w:w="3767"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8</w:t>
            </w:r>
          </w:p>
        </w:tc>
        <w:tc>
          <w:tcPr>
            <w:tcW w:w="4470"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47%</w:t>
            </w:r>
          </w:p>
        </w:tc>
      </w:tr>
      <w:tr w:rsidR="00D133F7" w:rsidRPr="00D133F7" w:rsidTr="00A801EE">
        <w:trPr>
          <w:trHeight w:val="162"/>
        </w:trPr>
        <w:tc>
          <w:tcPr>
            <w:tcW w:w="2111"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Д3</w:t>
            </w:r>
          </w:p>
        </w:tc>
        <w:tc>
          <w:tcPr>
            <w:tcW w:w="3767"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1</w:t>
            </w:r>
          </w:p>
        </w:tc>
        <w:tc>
          <w:tcPr>
            <w:tcW w:w="4470"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6%</w:t>
            </w:r>
          </w:p>
        </w:tc>
      </w:tr>
      <w:tr w:rsidR="00D133F7" w:rsidRPr="00D133F7" w:rsidTr="00A801EE">
        <w:trPr>
          <w:trHeight w:val="162"/>
        </w:trPr>
        <w:tc>
          <w:tcPr>
            <w:tcW w:w="2111"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Д4</w:t>
            </w:r>
          </w:p>
        </w:tc>
        <w:tc>
          <w:tcPr>
            <w:tcW w:w="3767"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w:t>
            </w:r>
          </w:p>
        </w:tc>
        <w:tc>
          <w:tcPr>
            <w:tcW w:w="4470"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0</w:t>
            </w:r>
          </w:p>
        </w:tc>
      </w:tr>
      <w:tr w:rsidR="00D133F7" w:rsidRPr="00D133F7" w:rsidTr="00A801EE">
        <w:trPr>
          <w:trHeight w:val="162"/>
        </w:trPr>
        <w:tc>
          <w:tcPr>
            <w:tcW w:w="2111"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ИТОГО</w:t>
            </w:r>
          </w:p>
        </w:tc>
        <w:tc>
          <w:tcPr>
            <w:tcW w:w="3767"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17</w:t>
            </w:r>
          </w:p>
        </w:tc>
        <w:tc>
          <w:tcPr>
            <w:tcW w:w="4470" w:type="dxa"/>
          </w:tcPr>
          <w:p w:rsidR="00D133F7" w:rsidRPr="00D133F7" w:rsidRDefault="00D133F7" w:rsidP="00D133F7">
            <w:pPr>
              <w:widowControl/>
              <w:autoSpaceDE/>
              <w:autoSpaceDN/>
              <w:jc w:val="center"/>
              <w:rPr>
                <w:sz w:val="24"/>
                <w:szCs w:val="24"/>
                <w:lang w:eastAsia="ru-RU"/>
              </w:rPr>
            </w:pPr>
            <w:r w:rsidRPr="00D133F7">
              <w:rPr>
                <w:sz w:val="24"/>
                <w:szCs w:val="24"/>
                <w:lang w:eastAsia="ru-RU"/>
              </w:rPr>
              <w:t>100%</w:t>
            </w:r>
          </w:p>
        </w:tc>
      </w:tr>
    </w:tbl>
    <w:p w:rsidR="00D133F7" w:rsidRPr="00D133F7" w:rsidRDefault="00D133F7" w:rsidP="00D133F7">
      <w:pPr>
        <w:widowControl/>
        <w:tabs>
          <w:tab w:val="left" w:pos="2685"/>
        </w:tabs>
        <w:autoSpaceDE/>
        <w:autoSpaceDN/>
        <w:rPr>
          <w:sz w:val="24"/>
          <w:szCs w:val="24"/>
          <w:lang w:eastAsia="ru-RU"/>
        </w:rPr>
      </w:pPr>
    </w:p>
    <w:p w:rsidR="00D133F7" w:rsidRDefault="00D133F7">
      <w:pPr>
        <w:rPr>
          <w:sz w:val="26"/>
        </w:rPr>
        <w:sectPr w:rsidR="00D133F7" w:rsidSect="00D133F7">
          <w:pgSz w:w="11910" w:h="16840"/>
          <w:pgMar w:top="1038" w:right="0" w:bottom="278" w:left="0" w:header="720" w:footer="720" w:gutter="0"/>
          <w:cols w:space="720"/>
        </w:sectPr>
      </w:pPr>
    </w:p>
    <w:p w:rsidR="00A801EE" w:rsidRPr="00A801EE" w:rsidRDefault="00A801EE" w:rsidP="00A801EE">
      <w:pPr>
        <w:pStyle w:val="a3"/>
        <w:spacing w:before="67"/>
        <w:ind w:left="0"/>
        <w:jc w:val="left"/>
        <w:rPr>
          <w:sz w:val="28"/>
          <w:szCs w:val="28"/>
        </w:rPr>
      </w:pPr>
      <w:r>
        <w:rPr>
          <w:b/>
        </w:rPr>
        <w:lastRenderedPageBreak/>
        <w:t xml:space="preserve">                 </w:t>
      </w:r>
      <w:r w:rsidRPr="00A801EE">
        <w:rPr>
          <w:b/>
          <w:sz w:val="28"/>
          <w:szCs w:val="28"/>
        </w:rPr>
        <w:t>Выводы</w:t>
      </w:r>
      <w:r w:rsidRPr="00A801EE">
        <w:rPr>
          <w:b/>
          <w:spacing w:val="-7"/>
          <w:sz w:val="28"/>
          <w:szCs w:val="28"/>
        </w:rPr>
        <w:t xml:space="preserve"> </w:t>
      </w:r>
      <w:r w:rsidRPr="00A801EE">
        <w:rPr>
          <w:b/>
          <w:sz w:val="28"/>
          <w:szCs w:val="28"/>
        </w:rPr>
        <w:t>и</w:t>
      </w:r>
      <w:r w:rsidRPr="00A801EE">
        <w:rPr>
          <w:b/>
          <w:spacing w:val="-5"/>
          <w:sz w:val="28"/>
          <w:szCs w:val="28"/>
        </w:rPr>
        <w:t xml:space="preserve"> </w:t>
      </w:r>
      <w:r w:rsidRPr="00A801EE">
        <w:rPr>
          <w:b/>
          <w:spacing w:val="-2"/>
          <w:sz w:val="28"/>
          <w:szCs w:val="28"/>
        </w:rPr>
        <w:t>рекомендации:</w:t>
      </w:r>
    </w:p>
    <w:p w:rsidR="00A801EE" w:rsidRPr="00A801EE" w:rsidRDefault="00A801EE" w:rsidP="00A801EE">
      <w:pPr>
        <w:pStyle w:val="a3"/>
        <w:spacing w:before="238" w:line="276" w:lineRule="auto"/>
        <w:ind w:right="854"/>
        <w:rPr>
          <w:sz w:val="28"/>
          <w:szCs w:val="28"/>
        </w:rPr>
      </w:pPr>
      <w:r w:rsidRPr="00A801EE">
        <w:rPr>
          <w:sz w:val="28"/>
          <w:szCs w:val="28"/>
        </w:rPr>
        <w:t>Проведение обязательного утреннего фильтра, ведение тетради здоровья, позволило не допускать в дошкольное учреждение заболевших детей. Тем самым было сохранено здоровье других детей. Профилактические прививки выполнены в полном объѐме, согласно плана медработника на текущий учебный год. Необходимо проводить профилактическую работу с ослабленными и часто болеющими детьми.</w:t>
      </w:r>
    </w:p>
    <w:p w:rsidR="00A801EE" w:rsidRPr="00A801EE" w:rsidRDefault="00A801EE" w:rsidP="00A801EE">
      <w:pPr>
        <w:pStyle w:val="a3"/>
        <w:spacing w:before="199"/>
        <w:jc w:val="left"/>
        <w:rPr>
          <w:sz w:val="28"/>
          <w:szCs w:val="28"/>
        </w:rPr>
      </w:pPr>
      <w:r w:rsidRPr="00A801EE">
        <w:rPr>
          <w:sz w:val="28"/>
          <w:szCs w:val="28"/>
        </w:rPr>
        <w:t>Организация</w:t>
      </w:r>
      <w:r w:rsidRPr="00A801EE">
        <w:rPr>
          <w:spacing w:val="-16"/>
          <w:sz w:val="28"/>
          <w:szCs w:val="28"/>
        </w:rPr>
        <w:t xml:space="preserve"> </w:t>
      </w:r>
      <w:r w:rsidRPr="00A801EE">
        <w:rPr>
          <w:spacing w:val="-2"/>
          <w:sz w:val="28"/>
          <w:szCs w:val="28"/>
        </w:rPr>
        <w:t>питания</w:t>
      </w:r>
    </w:p>
    <w:p w:rsidR="00A801EE" w:rsidRPr="00A801EE" w:rsidRDefault="00A801EE" w:rsidP="00A801EE">
      <w:pPr>
        <w:pStyle w:val="a3"/>
        <w:spacing w:before="246" w:line="276" w:lineRule="auto"/>
        <w:ind w:right="848"/>
        <w:rPr>
          <w:sz w:val="28"/>
          <w:szCs w:val="28"/>
        </w:rPr>
      </w:pPr>
      <w:r w:rsidRPr="00A801EE">
        <w:rPr>
          <w:sz w:val="28"/>
          <w:szCs w:val="28"/>
        </w:rPr>
        <w:t>Питание – один из важных факторов, обеспечивающих нормальное течение процессов роста, физического и нервно-психического развития ребенка. Ухудшение качества питания приводит к снижению уровня защитно-приспособительных механизмов детского организма и возможному увеличению аллергических реакций, способствует росту болезней органов пищеварения. Поэтому именно качеству питания в нашем детском саду уделяется повышенное внимание.</w:t>
      </w:r>
    </w:p>
    <w:p w:rsidR="00A801EE" w:rsidRPr="00A801EE" w:rsidRDefault="00A801EE" w:rsidP="00A801EE">
      <w:pPr>
        <w:pStyle w:val="a3"/>
        <w:spacing w:line="276" w:lineRule="auto"/>
        <w:ind w:right="850"/>
        <w:rPr>
          <w:sz w:val="28"/>
          <w:szCs w:val="28"/>
        </w:rPr>
      </w:pPr>
      <w:r w:rsidRPr="00A801EE">
        <w:rPr>
          <w:sz w:val="28"/>
          <w:szCs w:val="28"/>
        </w:rPr>
        <w:t>Питание осуществляется в соответствии с примерным утвержденным 10-ти дневным меню.</w:t>
      </w:r>
      <w:r w:rsidRPr="00A801EE">
        <w:rPr>
          <w:spacing w:val="-4"/>
          <w:sz w:val="28"/>
          <w:szCs w:val="28"/>
        </w:rPr>
        <w:t xml:space="preserve"> </w:t>
      </w:r>
      <w:r w:rsidRPr="00A801EE">
        <w:rPr>
          <w:sz w:val="28"/>
          <w:szCs w:val="28"/>
        </w:rPr>
        <w:t>Руководитель учреждения утверждает</w:t>
      </w:r>
      <w:r w:rsidRPr="00A801EE">
        <w:rPr>
          <w:spacing w:val="-4"/>
          <w:sz w:val="28"/>
          <w:szCs w:val="28"/>
        </w:rPr>
        <w:t xml:space="preserve"> </w:t>
      </w:r>
      <w:r w:rsidRPr="00A801EE">
        <w:rPr>
          <w:sz w:val="28"/>
          <w:szCs w:val="28"/>
        </w:rPr>
        <w:t>меню –</w:t>
      </w:r>
      <w:r w:rsidRPr="00A801EE">
        <w:rPr>
          <w:spacing w:val="-1"/>
          <w:sz w:val="28"/>
          <w:szCs w:val="28"/>
        </w:rPr>
        <w:t xml:space="preserve"> </w:t>
      </w:r>
      <w:r w:rsidRPr="00A801EE">
        <w:rPr>
          <w:sz w:val="28"/>
          <w:szCs w:val="28"/>
        </w:rPr>
        <w:t>требование на</w:t>
      </w:r>
      <w:r w:rsidRPr="00A801EE">
        <w:rPr>
          <w:spacing w:val="-3"/>
          <w:sz w:val="28"/>
          <w:szCs w:val="28"/>
        </w:rPr>
        <w:t xml:space="preserve"> </w:t>
      </w:r>
      <w:r w:rsidRPr="00A801EE">
        <w:rPr>
          <w:sz w:val="28"/>
          <w:szCs w:val="28"/>
        </w:rPr>
        <w:t>каждый</w:t>
      </w:r>
      <w:r w:rsidRPr="00A801EE">
        <w:rPr>
          <w:spacing w:val="-3"/>
          <w:sz w:val="28"/>
          <w:szCs w:val="28"/>
        </w:rPr>
        <w:t xml:space="preserve"> </w:t>
      </w:r>
      <w:r w:rsidRPr="00A801EE">
        <w:rPr>
          <w:sz w:val="28"/>
          <w:szCs w:val="28"/>
        </w:rPr>
        <w:t>день.</w:t>
      </w:r>
      <w:r w:rsidRPr="00A801EE">
        <w:rPr>
          <w:spacing w:val="-1"/>
          <w:sz w:val="28"/>
          <w:szCs w:val="28"/>
        </w:rPr>
        <w:t xml:space="preserve"> </w:t>
      </w:r>
      <w:r w:rsidRPr="00A801EE">
        <w:rPr>
          <w:sz w:val="28"/>
          <w:szCs w:val="28"/>
        </w:rPr>
        <w:t>В</w:t>
      </w:r>
      <w:r w:rsidRPr="00A801EE">
        <w:rPr>
          <w:spacing w:val="-1"/>
          <w:sz w:val="28"/>
          <w:szCs w:val="28"/>
        </w:rPr>
        <w:t xml:space="preserve"> </w:t>
      </w:r>
      <w:r w:rsidRPr="00A801EE">
        <w:rPr>
          <w:sz w:val="28"/>
          <w:szCs w:val="28"/>
        </w:rPr>
        <w:t>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w:t>
      </w:r>
      <w:r w:rsidRPr="00A801EE">
        <w:rPr>
          <w:spacing w:val="74"/>
          <w:sz w:val="28"/>
          <w:szCs w:val="28"/>
        </w:rPr>
        <w:t xml:space="preserve"> </w:t>
      </w:r>
      <w:r w:rsidRPr="00A801EE">
        <w:rPr>
          <w:sz w:val="28"/>
          <w:szCs w:val="28"/>
        </w:rPr>
        <w:t>блюд,</w:t>
      </w:r>
      <w:r w:rsidRPr="00A801EE">
        <w:rPr>
          <w:spacing w:val="76"/>
          <w:sz w:val="28"/>
          <w:szCs w:val="28"/>
        </w:rPr>
        <w:t xml:space="preserve"> </w:t>
      </w:r>
      <w:r w:rsidRPr="00A801EE">
        <w:rPr>
          <w:sz w:val="28"/>
          <w:szCs w:val="28"/>
        </w:rPr>
        <w:t>витаминизация</w:t>
      </w:r>
      <w:r w:rsidRPr="00A801EE">
        <w:rPr>
          <w:spacing w:val="74"/>
          <w:sz w:val="28"/>
          <w:szCs w:val="28"/>
        </w:rPr>
        <w:t xml:space="preserve"> </w:t>
      </w:r>
      <w:r w:rsidRPr="00A801EE">
        <w:rPr>
          <w:sz w:val="28"/>
          <w:szCs w:val="28"/>
        </w:rPr>
        <w:t>блюд,</w:t>
      </w:r>
      <w:r w:rsidRPr="00A801EE">
        <w:rPr>
          <w:spacing w:val="73"/>
          <w:sz w:val="28"/>
          <w:szCs w:val="28"/>
        </w:rPr>
        <w:t xml:space="preserve"> </w:t>
      </w:r>
      <w:r w:rsidRPr="00A801EE">
        <w:rPr>
          <w:sz w:val="28"/>
          <w:szCs w:val="28"/>
        </w:rPr>
        <w:t>закладка</w:t>
      </w:r>
      <w:r w:rsidRPr="00A801EE">
        <w:rPr>
          <w:spacing w:val="73"/>
          <w:sz w:val="28"/>
          <w:szCs w:val="28"/>
        </w:rPr>
        <w:t xml:space="preserve"> </w:t>
      </w:r>
      <w:r w:rsidRPr="00A801EE">
        <w:rPr>
          <w:sz w:val="28"/>
          <w:szCs w:val="28"/>
        </w:rPr>
        <w:t>продуктов</w:t>
      </w:r>
      <w:r w:rsidRPr="00A801EE">
        <w:rPr>
          <w:spacing w:val="73"/>
          <w:sz w:val="28"/>
          <w:szCs w:val="28"/>
        </w:rPr>
        <w:t xml:space="preserve"> </w:t>
      </w:r>
      <w:r w:rsidRPr="00A801EE">
        <w:rPr>
          <w:sz w:val="28"/>
          <w:szCs w:val="28"/>
        </w:rPr>
        <w:t>питания,</w:t>
      </w:r>
      <w:r w:rsidRPr="00A801EE">
        <w:rPr>
          <w:spacing w:val="73"/>
          <w:sz w:val="28"/>
          <w:szCs w:val="28"/>
        </w:rPr>
        <w:t xml:space="preserve"> </w:t>
      </w:r>
      <w:r w:rsidRPr="00A801EE">
        <w:rPr>
          <w:sz w:val="28"/>
          <w:szCs w:val="28"/>
        </w:rPr>
        <w:t>соблюдение</w:t>
      </w:r>
    </w:p>
    <w:p w:rsidR="005D0956" w:rsidRPr="00A801EE" w:rsidRDefault="005D0956">
      <w:pPr>
        <w:spacing w:line="276" w:lineRule="auto"/>
        <w:rPr>
          <w:sz w:val="28"/>
          <w:szCs w:val="28"/>
        </w:rPr>
        <w:sectPr w:rsidR="005D0956" w:rsidRPr="00A801EE">
          <w:type w:val="continuous"/>
          <w:pgSz w:w="11910" w:h="16840"/>
          <w:pgMar w:top="1100" w:right="0" w:bottom="280" w:left="0" w:header="720" w:footer="720" w:gutter="0"/>
          <w:cols w:space="720"/>
        </w:sectPr>
      </w:pPr>
    </w:p>
    <w:p w:rsidR="00A801EE" w:rsidRPr="00A801EE" w:rsidRDefault="00A801EE" w:rsidP="00A801EE">
      <w:pPr>
        <w:pStyle w:val="a3"/>
        <w:spacing w:before="67" w:line="276" w:lineRule="auto"/>
        <w:ind w:right="849"/>
        <w:rPr>
          <w:sz w:val="28"/>
          <w:szCs w:val="28"/>
        </w:rPr>
      </w:pPr>
      <w:r w:rsidRPr="00A801EE">
        <w:rPr>
          <w:sz w:val="28"/>
          <w:szCs w:val="28"/>
        </w:rPr>
        <w:lastRenderedPageBreak/>
        <w:t xml:space="preserve">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w:t>
      </w:r>
      <w:r w:rsidRPr="00A801EE">
        <w:rPr>
          <w:spacing w:val="-2"/>
          <w:sz w:val="28"/>
          <w:szCs w:val="28"/>
        </w:rPr>
        <w:t>директора.</w:t>
      </w:r>
    </w:p>
    <w:p w:rsidR="00A801EE" w:rsidRPr="00A801EE" w:rsidRDefault="00A801EE" w:rsidP="00A801EE">
      <w:pPr>
        <w:pStyle w:val="a3"/>
        <w:spacing w:before="2" w:line="276" w:lineRule="auto"/>
        <w:ind w:right="856"/>
        <w:rPr>
          <w:sz w:val="28"/>
          <w:szCs w:val="28"/>
        </w:rPr>
      </w:pPr>
      <w:r w:rsidRPr="00A801EE">
        <w:rPr>
          <w:sz w:val="28"/>
          <w:szCs w:val="28"/>
        </w:rPr>
        <w:t xml:space="preserve">В ОУ имеется вся необходимая документация по организации детского питания. На пищеблоке имеется сборник технологических карт, бракеражный журнал, журнал </w:t>
      </w:r>
      <w:r w:rsidRPr="00A801EE">
        <w:rPr>
          <w:spacing w:val="-2"/>
          <w:sz w:val="28"/>
          <w:szCs w:val="28"/>
        </w:rPr>
        <w:t>здоровья.</w:t>
      </w:r>
    </w:p>
    <w:p w:rsidR="00A801EE" w:rsidRPr="00A801EE" w:rsidRDefault="00A801EE" w:rsidP="00A801EE">
      <w:pPr>
        <w:pStyle w:val="a3"/>
        <w:spacing w:line="297" w:lineRule="exact"/>
        <w:rPr>
          <w:sz w:val="28"/>
          <w:szCs w:val="28"/>
        </w:rPr>
      </w:pPr>
      <w:r w:rsidRPr="00A801EE">
        <w:rPr>
          <w:spacing w:val="-2"/>
          <w:sz w:val="28"/>
          <w:szCs w:val="28"/>
        </w:rPr>
        <w:t>Обеспечение</w:t>
      </w:r>
      <w:r w:rsidRPr="00A801EE">
        <w:rPr>
          <w:spacing w:val="2"/>
          <w:sz w:val="28"/>
          <w:szCs w:val="28"/>
        </w:rPr>
        <w:t xml:space="preserve"> </w:t>
      </w:r>
      <w:r w:rsidRPr="00A801EE">
        <w:rPr>
          <w:spacing w:val="-2"/>
          <w:sz w:val="28"/>
          <w:szCs w:val="28"/>
        </w:rPr>
        <w:t>безопасности.</w:t>
      </w:r>
    </w:p>
    <w:p w:rsidR="00A801EE" w:rsidRPr="00A801EE" w:rsidRDefault="00A801EE" w:rsidP="00A801EE">
      <w:pPr>
        <w:pStyle w:val="a3"/>
        <w:spacing w:before="47" w:line="276" w:lineRule="auto"/>
        <w:ind w:right="846"/>
        <w:rPr>
          <w:sz w:val="28"/>
          <w:szCs w:val="28"/>
        </w:rPr>
      </w:pPr>
      <w:r w:rsidRPr="00A801EE">
        <w:rPr>
          <w:sz w:val="28"/>
          <w:szCs w:val="28"/>
        </w:rPr>
        <w:t>Основными направлениями деятельности администрации детского сада по обеспечению безопасности в детском саду является охрана жизни детей. Разработана и внедрена система мер обеспечения безопасности жизни и деятельности ребенка в здании и на территории</w:t>
      </w:r>
      <w:r w:rsidRPr="00A801EE">
        <w:rPr>
          <w:spacing w:val="80"/>
          <w:sz w:val="28"/>
          <w:szCs w:val="28"/>
        </w:rPr>
        <w:t xml:space="preserve"> </w:t>
      </w:r>
      <w:r w:rsidRPr="00A801EE">
        <w:rPr>
          <w:sz w:val="28"/>
          <w:szCs w:val="28"/>
        </w:rPr>
        <w:t>ОУ. Здание детского сада оборудовано автоматической пожарной сигнализацией. Обеспечение условий безопасности в учреждении выполняется локальными нормативно-правовыми документами: приказами, инструкциями, положениями. В соответствии с требованиями законодательства по охране труда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 Территория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ребенку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w:t>
      </w:r>
      <w:r w:rsidRPr="00A801EE">
        <w:rPr>
          <w:spacing w:val="-2"/>
          <w:sz w:val="28"/>
          <w:szCs w:val="28"/>
        </w:rPr>
        <w:t xml:space="preserve"> </w:t>
      </w:r>
      <w:r w:rsidRPr="00A801EE">
        <w:rPr>
          <w:sz w:val="28"/>
          <w:szCs w:val="28"/>
        </w:rPr>
        <w:t>причин,</w:t>
      </w:r>
      <w:r w:rsidRPr="00A801EE">
        <w:rPr>
          <w:spacing w:val="-2"/>
          <w:sz w:val="28"/>
          <w:szCs w:val="28"/>
        </w:rPr>
        <w:t xml:space="preserve"> </w:t>
      </w:r>
      <w:r w:rsidRPr="00A801EE">
        <w:rPr>
          <w:sz w:val="28"/>
          <w:szCs w:val="28"/>
        </w:rPr>
        <w:t>несущих угрозу</w:t>
      </w:r>
      <w:r w:rsidRPr="00A801EE">
        <w:rPr>
          <w:spacing w:val="-10"/>
          <w:sz w:val="28"/>
          <w:szCs w:val="28"/>
        </w:rPr>
        <w:t xml:space="preserve"> </w:t>
      </w:r>
      <w:r w:rsidRPr="00A801EE">
        <w:rPr>
          <w:sz w:val="28"/>
          <w:szCs w:val="28"/>
        </w:rPr>
        <w:t>жизни</w:t>
      </w:r>
      <w:r w:rsidRPr="00A801EE">
        <w:rPr>
          <w:spacing w:val="-2"/>
          <w:sz w:val="28"/>
          <w:szCs w:val="28"/>
        </w:rPr>
        <w:t xml:space="preserve"> </w:t>
      </w:r>
      <w:r w:rsidRPr="00A801EE">
        <w:rPr>
          <w:sz w:val="28"/>
          <w:szCs w:val="28"/>
        </w:rPr>
        <w:t>и</w:t>
      </w:r>
      <w:r w:rsidRPr="00A801EE">
        <w:rPr>
          <w:spacing w:val="-2"/>
          <w:sz w:val="28"/>
          <w:szCs w:val="28"/>
        </w:rPr>
        <w:t xml:space="preserve"> </w:t>
      </w:r>
      <w:r w:rsidRPr="00A801EE">
        <w:rPr>
          <w:sz w:val="28"/>
          <w:szCs w:val="28"/>
        </w:rPr>
        <w:t>здоровью</w:t>
      </w:r>
      <w:r w:rsidRPr="00A801EE">
        <w:rPr>
          <w:spacing w:val="-2"/>
          <w:sz w:val="28"/>
          <w:szCs w:val="28"/>
        </w:rPr>
        <w:t xml:space="preserve"> </w:t>
      </w:r>
      <w:r w:rsidRPr="00A801EE">
        <w:rPr>
          <w:sz w:val="28"/>
          <w:szCs w:val="28"/>
        </w:rPr>
        <w:t>воспитанников</w:t>
      </w:r>
      <w:r w:rsidRPr="00A801EE">
        <w:rPr>
          <w:spacing w:val="-3"/>
          <w:sz w:val="28"/>
          <w:szCs w:val="28"/>
        </w:rPr>
        <w:t xml:space="preserve"> </w:t>
      </w:r>
      <w:r w:rsidRPr="00A801EE">
        <w:rPr>
          <w:sz w:val="28"/>
          <w:szCs w:val="28"/>
        </w:rPr>
        <w:t xml:space="preserve">и </w:t>
      </w:r>
      <w:r w:rsidRPr="00A801EE">
        <w:rPr>
          <w:spacing w:val="-2"/>
          <w:sz w:val="28"/>
          <w:szCs w:val="28"/>
        </w:rPr>
        <w:t>работников.</w:t>
      </w:r>
    </w:p>
    <w:p w:rsidR="00A801EE" w:rsidRPr="00A801EE" w:rsidRDefault="00A801EE" w:rsidP="00A801EE">
      <w:pPr>
        <w:pStyle w:val="a3"/>
        <w:spacing w:line="276" w:lineRule="auto"/>
        <w:ind w:right="847"/>
        <w:rPr>
          <w:sz w:val="28"/>
          <w:szCs w:val="28"/>
        </w:rPr>
      </w:pPr>
      <w:r w:rsidRPr="00A801EE">
        <w:rPr>
          <w:sz w:val="28"/>
          <w:szCs w:val="28"/>
        </w:rPr>
        <w:t>В учреждении соблюдаются правила по охране труда, и обеспечивается безопасность жизнедеятельности воспитанников и сотрудников. В учреждении соблюдаются требования пожарной безопасности. Территория, здание и помещения образовательного учреждения соответствуют нормам электробезопасности, требованиям охраны труда воспитанников и работников.</w:t>
      </w:r>
    </w:p>
    <w:p w:rsidR="00A801EE" w:rsidRPr="00A801EE" w:rsidRDefault="00A801EE" w:rsidP="00A801EE">
      <w:pPr>
        <w:spacing w:before="199"/>
        <w:ind w:left="1132"/>
        <w:jc w:val="both"/>
        <w:rPr>
          <w:sz w:val="28"/>
          <w:szCs w:val="28"/>
        </w:rPr>
      </w:pPr>
      <w:r w:rsidRPr="00A801EE">
        <w:rPr>
          <w:b/>
          <w:sz w:val="28"/>
          <w:szCs w:val="28"/>
        </w:rPr>
        <w:t>Выводы</w:t>
      </w:r>
      <w:r w:rsidRPr="00A801EE">
        <w:rPr>
          <w:b/>
          <w:spacing w:val="-8"/>
          <w:sz w:val="28"/>
          <w:szCs w:val="28"/>
        </w:rPr>
        <w:t xml:space="preserve"> </w:t>
      </w:r>
      <w:r w:rsidRPr="00A801EE">
        <w:rPr>
          <w:sz w:val="28"/>
          <w:szCs w:val="28"/>
        </w:rPr>
        <w:t>и</w:t>
      </w:r>
      <w:r w:rsidRPr="00A801EE">
        <w:rPr>
          <w:spacing w:val="-5"/>
          <w:sz w:val="28"/>
          <w:szCs w:val="28"/>
        </w:rPr>
        <w:t xml:space="preserve"> </w:t>
      </w:r>
      <w:r w:rsidRPr="00A801EE">
        <w:rPr>
          <w:b/>
          <w:spacing w:val="-2"/>
          <w:sz w:val="28"/>
          <w:szCs w:val="28"/>
        </w:rPr>
        <w:t>рекомендации</w:t>
      </w:r>
      <w:r w:rsidRPr="00A801EE">
        <w:rPr>
          <w:spacing w:val="-2"/>
          <w:sz w:val="28"/>
          <w:szCs w:val="28"/>
        </w:rPr>
        <w:t>:</w:t>
      </w:r>
    </w:p>
    <w:p w:rsidR="00A801EE" w:rsidRPr="00A801EE" w:rsidRDefault="00A801EE" w:rsidP="00A801EE">
      <w:pPr>
        <w:pStyle w:val="a3"/>
        <w:spacing w:before="246" w:line="276" w:lineRule="auto"/>
        <w:ind w:right="848"/>
        <w:rPr>
          <w:sz w:val="28"/>
          <w:szCs w:val="28"/>
        </w:rPr>
      </w:pPr>
      <w:r w:rsidRPr="00A801EE">
        <w:rPr>
          <w:sz w:val="28"/>
          <w:szCs w:val="28"/>
        </w:rPr>
        <w:t>В учреждении создаются условия, обеспечивающие безопасную жизнедеятельность, как воспитанников, так и всех сотрудников учреждения. Продолжать работу по</w:t>
      </w:r>
      <w:r w:rsidRPr="00A801EE">
        <w:rPr>
          <w:spacing w:val="40"/>
          <w:sz w:val="28"/>
          <w:szCs w:val="28"/>
        </w:rPr>
        <w:t xml:space="preserve"> </w:t>
      </w:r>
      <w:r w:rsidRPr="00A801EE">
        <w:rPr>
          <w:sz w:val="28"/>
          <w:szCs w:val="28"/>
        </w:rPr>
        <w:t>обеспечению безопасности жизнедеятельности воспитанников ОУ.</w:t>
      </w:r>
    </w:p>
    <w:p w:rsidR="005D0956" w:rsidRPr="00A801EE" w:rsidRDefault="005D0956">
      <w:pPr>
        <w:spacing w:line="276" w:lineRule="auto"/>
        <w:rPr>
          <w:sz w:val="28"/>
          <w:szCs w:val="28"/>
        </w:rPr>
        <w:sectPr w:rsidR="005D0956" w:rsidRPr="00A801EE">
          <w:pgSz w:w="11910" w:h="16840"/>
          <w:pgMar w:top="1040" w:right="0" w:bottom="280" w:left="0" w:header="720" w:footer="720" w:gutter="0"/>
          <w:cols w:space="720"/>
        </w:sectPr>
      </w:pPr>
    </w:p>
    <w:p w:rsidR="005D0956" w:rsidRDefault="005D0956">
      <w:pPr>
        <w:spacing w:line="276" w:lineRule="auto"/>
        <w:sectPr w:rsidR="005D0956">
          <w:pgSz w:w="11910" w:h="16840"/>
          <w:pgMar w:top="1040" w:right="0" w:bottom="280" w:left="0" w:header="720" w:footer="720" w:gutter="0"/>
          <w:cols w:space="720"/>
        </w:sectPr>
      </w:pPr>
    </w:p>
    <w:p w:rsidR="005D0956" w:rsidRDefault="005D0956" w:rsidP="00A801EE">
      <w:pPr>
        <w:pStyle w:val="a6"/>
        <w:sectPr w:rsidR="005D0956">
          <w:pgSz w:w="11910" w:h="16840"/>
          <w:pgMar w:top="1040" w:right="0" w:bottom="280" w:left="0" w:header="720" w:footer="720" w:gutter="0"/>
          <w:cols w:space="720"/>
        </w:sectPr>
      </w:pPr>
    </w:p>
    <w:p w:rsidR="005D0956" w:rsidRDefault="005D0956">
      <w:pPr>
        <w:pStyle w:val="a3"/>
        <w:ind w:left="0"/>
        <w:jc w:val="left"/>
        <w:rPr>
          <w:sz w:val="20"/>
        </w:rPr>
      </w:pPr>
    </w:p>
    <w:p w:rsidR="005D0956" w:rsidRDefault="005D0956">
      <w:pPr>
        <w:rPr>
          <w:sz w:val="20"/>
        </w:rPr>
        <w:sectPr w:rsidR="005D0956">
          <w:pgSz w:w="11910" w:h="16840"/>
          <w:pgMar w:top="40" w:right="0" w:bottom="0" w:left="0" w:header="720" w:footer="720" w:gutter="0"/>
          <w:cols w:space="720"/>
        </w:sectPr>
      </w:pPr>
    </w:p>
    <w:p w:rsidR="005D0956" w:rsidRDefault="005D0956">
      <w:pPr>
        <w:pStyle w:val="a3"/>
        <w:spacing w:before="4"/>
        <w:ind w:left="0"/>
        <w:jc w:val="left"/>
        <w:rPr>
          <w:sz w:val="17"/>
        </w:rPr>
      </w:pPr>
    </w:p>
    <w:sectPr w:rsidR="005D0956">
      <w:pgSz w:w="11910" w:h="16840"/>
      <w:pgMar w:top="192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8CE" w:rsidRDefault="00DA68CE" w:rsidP="00717FFE">
      <w:r>
        <w:separator/>
      </w:r>
    </w:p>
  </w:endnote>
  <w:endnote w:type="continuationSeparator" w:id="0">
    <w:p w:rsidR="00DA68CE" w:rsidRDefault="00DA68CE" w:rsidP="0071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8CE" w:rsidRDefault="00DA68CE" w:rsidP="00717FFE">
      <w:r>
        <w:separator/>
      </w:r>
    </w:p>
  </w:footnote>
  <w:footnote w:type="continuationSeparator" w:id="0">
    <w:p w:rsidR="00DA68CE" w:rsidRDefault="00DA68CE" w:rsidP="00717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22803B5F"/>
    <w:multiLevelType w:val="multilevel"/>
    <w:tmpl w:val="ECE466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567FC3"/>
    <w:multiLevelType w:val="hybridMultilevel"/>
    <w:tmpl w:val="3B300182"/>
    <w:lvl w:ilvl="0" w:tplc="16C87584">
      <w:numFmt w:val="bullet"/>
      <w:lvlText w:val="-"/>
      <w:lvlJc w:val="left"/>
      <w:pPr>
        <w:ind w:left="113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B1A71F8">
      <w:numFmt w:val="bullet"/>
      <w:lvlText w:val="•"/>
      <w:lvlJc w:val="left"/>
      <w:pPr>
        <w:ind w:left="2216" w:hanging="164"/>
      </w:pPr>
      <w:rPr>
        <w:rFonts w:hint="default"/>
        <w:lang w:val="ru-RU" w:eastAsia="en-US" w:bidi="ar-SA"/>
      </w:rPr>
    </w:lvl>
    <w:lvl w:ilvl="2" w:tplc="D7F6AB26">
      <w:numFmt w:val="bullet"/>
      <w:lvlText w:val="•"/>
      <w:lvlJc w:val="left"/>
      <w:pPr>
        <w:ind w:left="3293" w:hanging="164"/>
      </w:pPr>
      <w:rPr>
        <w:rFonts w:hint="default"/>
        <w:lang w:val="ru-RU" w:eastAsia="en-US" w:bidi="ar-SA"/>
      </w:rPr>
    </w:lvl>
    <w:lvl w:ilvl="3" w:tplc="5BC29E22">
      <w:numFmt w:val="bullet"/>
      <w:lvlText w:val="•"/>
      <w:lvlJc w:val="left"/>
      <w:pPr>
        <w:ind w:left="4369" w:hanging="164"/>
      </w:pPr>
      <w:rPr>
        <w:rFonts w:hint="default"/>
        <w:lang w:val="ru-RU" w:eastAsia="en-US" w:bidi="ar-SA"/>
      </w:rPr>
    </w:lvl>
    <w:lvl w:ilvl="4" w:tplc="26CCCC0E">
      <w:numFmt w:val="bullet"/>
      <w:lvlText w:val="•"/>
      <w:lvlJc w:val="left"/>
      <w:pPr>
        <w:ind w:left="5446" w:hanging="164"/>
      </w:pPr>
      <w:rPr>
        <w:rFonts w:hint="default"/>
        <w:lang w:val="ru-RU" w:eastAsia="en-US" w:bidi="ar-SA"/>
      </w:rPr>
    </w:lvl>
    <w:lvl w:ilvl="5" w:tplc="B6AEC5A8">
      <w:numFmt w:val="bullet"/>
      <w:lvlText w:val="•"/>
      <w:lvlJc w:val="left"/>
      <w:pPr>
        <w:ind w:left="6523" w:hanging="164"/>
      </w:pPr>
      <w:rPr>
        <w:rFonts w:hint="default"/>
        <w:lang w:val="ru-RU" w:eastAsia="en-US" w:bidi="ar-SA"/>
      </w:rPr>
    </w:lvl>
    <w:lvl w:ilvl="6" w:tplc="50043036">
      <w:numFmt w:val="bullet"/>
      <w:lvlText w:val="•"/>
      <w:lvlJc w:val="left"/>
      <w:pPr>
        <w:ind w:left="7599" w:hanging="164"/>
      </w:pPr>
      <w:rPr>
        <w:rFonts w:hint="default"/>
        <w:lang w:val="ru-RU" w:eastAsia="en-US" w:bidi="ar-SA"/>
      </w:rPr>
    </w:lvl>
    <w:lvl w:ilvl="7" w:tplc="1372764E">
      <w:numFmt w:val="bullet"/>
      <w:lvlText w:val="•"/>
      <w:lvlJc w:val="left"/>
      <w:pPr>
        <w:ind w:left="8676" w:hanging="164"/>
      </w:pPr>
      <w:rPr>
        <w:rFonts w:hint="default"/>
        <w:lang w:val="ru-RU" w:eastAsia="en-US" w:bidi="ar-SA"/>
      </w:rPr>
    </w:lvl>
    <w:lvl w:ilvl="8" w:tplc="23A8712A">
      <w:numFmt w:val="bullet"/>
      <w:lvlText w:val="•"/>
      <w:lvlJc w:val="left"/>
      <w:pPr>
        <w:ind w:left="9753" w:hanging="164"/>
      </w:pPr>
      <w:rPr>
        <w:rFonts w:hint="default"/>
        <w:lang w:val="ru-RU" w:eastAsia="en-US" w:bidi="ar-SA"/>
      </w:rPr>
    </w:lvl>
  </w:abstractNum>
  <w:abstractNum w:abstractNumId="3" w15:restartNumberingAfterBreak="0">
    <w:nsid w:val="32B45EEA"/>
    <w:multiLevelType w:val="multilevel"/>
    <w:tmpl w:val="E278B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8863EE"/>
    <w:multiLevelType w:val="hybridMultilevel"/>
    <w:tmpl w:val="C0E47060"/>
    <w:lvl w:ilvl="0" w:tplc="A0CA0448">
      <w:numFmt w:val="bullet"/>
      <w:lvlText w:val="-"/>
      <w:lvlJc w:val="left"/>
      <w:pPr>
        <w:ind w:left="1132"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9FD41E82">
      <w:numFmt w:val="bullet"/>
      <w:lvlText w:val="•"/>
      <w:lvlJc w:val="left"/>
      <w:pPr>
        <w:ind w:left="2216" w:hanging="152"/>
      </w:pPr>
      <w:rPr>
        <w:rFonts w:hint="default"/>
        <w:lang w:val="ru-RU" w:eastAsia="en-US" w:bidi="ar-SA"/>
      </w:rPr>
    </w:lvl>
    <w:lvl w:ilvl="2" w:tplc="D61EFFC4">
      <w:numFmt w:val="bullet"/>
      <w:lvlText w:val="•"/>
      <w:lvlJc w:val="left"/>
      <w:pPr>
        <w:ind w:left="3293" w:hanging="152"/>
      </w:pPr>
      <w:rPr>
        <w:rFonts w:hint="default"/>
        <w:lang w:val="ru-RU" w:eastAsia="en-US" w:bidi="ar-SA"/>
      </w:rPr>
    </w:lvl>
    <w:lvl w:ilvl="3" w:tplc="97F4FFEE">
      <w:numFmt w:val="bullet"/>
      <w:lvlText w:val="•"/>
      <w:lvlJc w:val="left"/>
      <w:pPr>
        <w:ind w:left="4369" w:hanging="152"/>
      </w:pPr>
      <w:rPr>
        <w:rFonts w:hint="default"/>
        <w:lang w:val="ru-RU" w:eastAsia="en-US" w:bidi="ar-SA"/>
      </w:rPr>
    </w:lvl>
    <w:lvl w:ilvl="4" w:tplc="EDB4B204">
      <w:numFmt w:val="bullet"/>
      <w:lvlText w:val="•"/>
      <w:lvlJc w:val="left"/>
      <w:pPr>
        <w:ind w:left="5446" w:hanging="152"/>
      </w:pPr>
      <w:rPr>
        <w:rFonts w:hint="default"/>
        <w:lang w:val="ru-RU" w:eastAsia="en-US" w:bidi="ar-SA"/>
      </w:rPr>
    </w:lvl>
    <w:lvl w:ilvl="5" w:tplc="D8CED5F0">
      <w:numFmt w:val="bullet"/>
      <w:lvlText w:val="•"/>
      <w:lvlJc w:val="left"/>
      <w:pPr>
        <w:ind w:left="6523" w:hanging="152"/>
      </w:pPr>
      <w:rPr>
        <w:rFonts w:hint="default"/>
        <w:lang w:val="ru-RU" w:eastAsia="en-US" w:bidi="ar-SA"/>
      </w:rPr>
    </w:lvl>
    <w:lvl w:ilvl="6" w:tplc="0BC617E8">
      <w:numFmt w:val="bullet"/>
      <w:lvlText w:val="•"/>
      <w:lvlJc w:val="left"/>
      <w:pPr>
        <w:ind w:left="7599" w:hanging="152"/>
      </w:pPr>
      <w:rPr>
        <w:rFonts w:hint="default"/>
        <w:lang w:val="ru-RU" w:eastAsia="en-US" w:bidi="ar-SA"/>
      </w:rPr>
    </w:lvl>
    <w:lvl w:ilvl="7" w:tplc="9DA2006C">
      <w:numFmt w:val="bullet"/>
      <w:lvlText w:val="•"/>
      <w:lvlJc w:val="left"/>
      <w:pPr>
        <w:ind w:left="8676" w:hanging="152"/>
      </w:pPr>
      <w:rPr>
        <w:rFonts w:hint="default"/>
        <w:lang w:val="ru-RU" w:eastAsia="en-US" w:bidi="ar-SA"/>
      </w:rPr>
    </w:lvl>
    <w:lvl w:ilvl="8" w:tplc="8A04319E">
      <w:numFmt w:val="bullet"/>
      <w:lvlText w:val="•"/>
      <w:lvlJc w:val="left"/>
      <w:pPr>
        <w:ind w:left="9753" w:hanging="152"/>
      </w:pPr>
      <w:rPr>
        <w:rFonts w:hint="default"/>
        <w:lang w:val="ru-RU" w:eastAsia="en-US" w:bidi="ar-SA"/>
      </w:rPr>
    </w:lvl>
  </w:abstractNum>
  <w:abstractNum w:abstractNumId="5" w15:restartNumberingAfterBreak="0">
    <w:nsid w:val="436B32E3"/>
    <w:multiLevelType w:val="multilevel"/>
    <w:tmpl w:val="F97A8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BE18B0"/>
    <w:multiLevelType w:val="hybridMultilevel"/>
    <w:tmpl w:val="98207FB8"/>
    <w:lvl w:ilvl="0" w:tplc="2F065876">
      <w:start w:val="1"/>
      <w:numFmt w:val="decimal"/>
      <w:lvlText w:val="%1."/>
      <w:lvlJc w:val="left"/>
      <w:pPr>
        <w:ind w:left="1132" w:hanging="32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CCE350A">
      <w:numFmt w:val="bullet"/>
      <w:lvlText w:val="•"/>
      <w:lvlJc w:val="left"/>
      <w:pPr>
        <w:ind w:left="2216" w:hanging="324"/>
      </w:pPr>
      <w:rPr>
        <w:rFonts w:hint="default"/>
        <w:lang w:val="ru-RU" w:eastAsia="en-US" w:bidi="ar-SA"/>
      </w:rPr>
    </w:lvl>
    <w:lvl w:ilvl="2" w:tplc="11F0716A">
      <w:numFmt w:val="bullet"/>
      <w:lvlText w:val="•"/>
      <w:lvlJc w:val="left"/>
      <w:pPr>
        <w:ind w:left="3293" w:hanging="324"/>
      </w:pPr>
      <w:rPr>
        <w:rFonts w:hint="default"/>
        <w:lang w:val="ru-RU" w:eastAsia="en-US" w:bidi="ar-SA"/>
      </w:rPr>
    </w:lvl>
    <w:lvl w:ilvl="3" w:tplc="9312A270">
      <w:numFmt w:val="bullet"/>
      <w:lvlText w:val="•"/>
      <w:lvlJc w:val="left"/>
      <w:pPr>
        <w:ind w:left="4369" w:hanging="324"/>
      </w:pPr>
      <w:rPr>
        <w:rFonts w:hint="default"/>
        <w:lang w:val="ru-RU" w:eastAsia="en-US" w:bidi="ar-SA"/>
      </w:rPr>
    </w:lvl>
    <w:lvl w:ilvl="4" w:tplc="18748680">
      <w:numFmt w:val="bullet"/>
      <w:lvlText w:val="•"/>
      <w:lvlJc w:val="left"/>
      <w:pPr>
        <w:ind w:left="5446" w:hanging="324"/>
      </w:pPr>
      <w:rPr>
        <w:rFonts w:hint="default"/>
        <w:lang w:val="ru-RU" w:eastAsia="en-US" w:bidi="ar-SA"/>
      </w:rPr>
    </w:lvl>
    <w:lvl w:ilvl="5" w:tplc="5FCEF508">
      <w:numFmt w:val="bullet"/>
      <w:lvlText w:val="•"/>
      <w:lvlJc w:val="left"/>
      <w:pPr>
        <w:ind w:left="6523" w:hanging="324"/>
      </w:pPr>
      <w:rPr>
        <w:rFonts w:hint="default"/>
        <w:lang w:val="ru-RU" w:eastAsia="en-US" w:bidi="ar-SA"/>
      </w:rPr>
    </w:lvl>
    <w:lvl w:ilvl="6" w:tplc="EEF02C66">
      <w:numFmt w:val="bullet"/>
      <w:lvlText w:val="•"/>
      <w:lvlJc w:val="left"/>
      <w:pPr>
        <w:ind w:left="7599" w:hanging="324"/>
      </w:pPr>
      <w:rPr>
        <w:rFonts w:hint="default"/>
        <w:lang w:val="ru-RU" w:eastAsia="en-US" w:bidi="ar-SA"/>
      </w:rPr>
    </w:lvl>
    <w:lvl w:ilvl="7" w:tplc="C5724D9A">
      <w:numFmt w:val="bullet"/>
      <w:lvlText w:val="•"/>
      <w:lvlJc w:val="left"/>
      <w:pPr>
        <w:ind w:left="8676" w:hanging="324"/>
      </w:pPr>
      <w:rPr>
        <w:rFonts w:hint="default"/>
        <w:lang w:val="ru-RU" w:eastAsia="en-US" w:bidi="ar-SA"/>
      </w:rPr>
    </w:lvl>
    <w:lvl w:ilvl="8" w:tplc="82AC9858">
      <w:numFmt w:val="bullet"/>
      <w:lvlText w:val="•"/>
      <w:lvlJc w:val="left"/>
      <w:pPr>
        <w:ind w:left="9753" w:hanging="324"/>
      </w:pPr>
      <w:rPr>
        <w:rFonts w:hint="default"/>
        <w:lang w:val="ru-RU" w:eastAsia="en-US" w:bidi="ar-SA"/>
      </w:rPr>
    </w:lvl>
  </w:abstractNum>
  <w:abstractNum w:abstractNumId="7" w15:restartNumberingAfterBreak="0">
    <w:nsid w:val="465D1646"/>
    <w:multiLevelType w:val="hybridMultilevel"/>
    <w:tmpl w:val="3EF484EC"/>
    <w:lvl w:ilvl="0" w:tplc="DEA874B8">
      <w:start w:val="1"/>
      <w:numFmt w:val="decimal"/>
      <w:lvlText w:val="%1."/>
      <w:lvlJc w:val="left"/>
      <w:pPr>
        <w:ind w:left="1392" w:hanging="2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3282BE0">
      <w:numFmt w:val="bullet"/>
      <w:lvlText w:val="•"/>
      <w:lvlJc w:val="left"/>
      <w:pPr>
        <w:ind w:left="2450" w:hanging="260"/>
      </w:pPr>
      <w:rPr>
        <w:rFonts w:hint="default"/>
        <w:lang w:val="ru-RU" w:eastAsia="en-US" w:bidi="ar-SA"/>
      </w:rPr>
    </w:lvl>
    <w:lvl w:ilvl="2" w:tplc="8BC48A66">
      <w:numFmt w:val="bullet"/>
      <w:lvlText w:val="•"/>
      <w:lvlJc w:val="left"/>
      <w:pPr>
        <w:ind w:left="3501" w:hanging="260"/>
      </w:pPr>
      <w:rPr>
        <w:rFonts w:hint="default"/>
        <w:lang w:val="ru-RU" w:eastAsia="en-US" w:bidi="ar-SA"/>
      </w:rPr>
    </w:lvl>
    <w:lvl w:ilvl="3" w:tplc="1694714C">
      <w:numFmt w:val="bullet"/>
      <w:lvlText w:val="•"/>
      <w:lvlJc w:val="left"/>
      <w:pPr>
        <w:ind w:left="4551" w:hanging="260"/>
      </w:pPr>
      <w:rPr>
        <w:rFonts w:hint="default"/>
        <w:lang w:val="ru-RU" w:eastAsia="en-US" w:bidi="ar-SA"/>
      </w:rPr>
    </w:lvl>
    <w:lvl w:ilvl="4" w:tplc="F7BA231C">
      <w:numFmt w:val="bullet"/>
      <w:lvlText w:val="•"/>
      <w:lvlJc w:val="left"/>
      <w:pPr>
        <w:ind w:left="5602" w:hanging="260"/>
      </w:pPr>
      <w:rPr>
        <w:rFonts w:hint="default"/>
        <w:lang w:val="ru-RU" w:eastAsia="en-US" w:bidi="ar-SA"/>
      </w:rPr>
    </w:lvl>
    <w:lvl w:ilvl="5" w:tplc="40CA0A9A">
      <w:numFmt w:val="bullet"/>
      <w:lvlText w:val="•"/>
      <w:lvlJc w:val="left"/>
      <w:pPr>
        <w:ind w:left="6653" w:hanging="260"/>
      </w:pPr>
      <w:rPr>
        <w:rFonts w:hint="default"/>
        <w:lang w:val="ru-RU" w:eastAsia="en-US" w:bidi="ar-SA"/>
      </w:rPr>
    </w:lvl>
    <w:lvl w:ilvl="6" w:tplc="04128648">
      <w:numFmt w:val="bullet"/>
      <w:lvlText w:val="•"/>
      <w:lvlJc w:val="left"/>
      <w:pPr>
        <w:ind w:left="7703" w:hanging="260"/>
      </w:pPr>
      <w:rPr>
        <w:rFonts w:hint="default"/>
        <w:lang w:val="ru-RU" w:eastAsia="en-US" w:bidi="ar-SA"/>
      </w:rPr>
    </w:lvl>
    <w:lvl w:ilvl="7" w:tplc="FA3C8A20">
      <w:numFmt w:val="bullet"/>
      <w:lvlText w:val="•"/>
      <w:lvlJc w:val="left"/>
      <w:pPr>
        <w:ind w:left="8754" w:hanging="260"/>
      </w:pPr>
      <w:rPr>
        <w:rFonts w:hint="default"/>
        <w:lang w:val="ru-RU" w:eastAsia="en-US" w:bidi="ar-SA"/>
      </w:rPr>
    </w:lvl>
    <w:lvl w:ilvl="8" w:tplc="6A969632">
      <w:numFmt w:val="bullet"/>
      <w:lvlText w:val="•"/>
      <w:lvlJc w:val="left"/>
      <w:pPr>
        <w:ind w:left="9805" w:hanging="260"/>
      </w:pPr>
      <w:rPr>
        <w:rFonts w:hint="default"/>
        <w:lang w:val="ru-RU" w:eastAsia="en-US" w:bidi="ar-SA"/>
      </w:rPr>
    </w:lvl>
  </w:abstractNum>
  <w:abstractNum w:abstractNumId="8" w15:restartNumberingAfterBreak="0">
    <w:nsid w:val="48AA6B76"/>
    <w:multiLevelType w:val="multilevel"/>
    <w:tmpl w:val="C19066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492907"/>
    <w:multiLevelType w:val="hybridMultilevel"/>
    <w:tmpl w:val="4EEAEC14"/>
    <w:lvl w:ilvl="0" w:tplc="7ACEACC8">
      <w:start w:val="1"/>
      <w:numFmt w:val="decimal"/>
      <w:lvlText w:val="%1."/>
      <w:lvlJc w:val="left"/>
      <w:pPr>
        <w:ind w:left="1132" w:hanging="26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0FE190A">
      <w:numFmt w:val="bullet"/>
      <w:lvlText w:val="•"/>
      <w:lvlJc w:val="left"/>
      <w:pPr>
        <w:ind w:left="2216" w:hanging="267"/>
      </w:pPr>
      <w:rPr>
        <w:rFonts w:hint="default"/>
        <w:lang w:val="ru-RU" w:eastAsia="en-US" w:bidi="ar-SA"/>
      </w:rPr>
    </w:lvl>
    <w:lvl w:ilvl="2" w:tplc="E1AAB2FA">
      <w:numFmt w:val="bullet"/>
      <w:lvlText w:val="•"/>
      <w:lvlJc w:val="left"/>
      <w:pPr>
        <w:ind w:left="3293" w:hanging="267"/>
      </w:pPr>
      <w:rPr>
        <w:rFonts w:hint="default"/>
        <w:lang w:val="ru-RU" w:eastAsia="en-US" w:bidi="ar-SA"/>
      </w:rPr>
    </w:lvl>
    <w:lvl w:ilvl="3" w:tplc="A2CE5FEC">
      <w:numFmt w:val="bullet"/>
      <w:lvlText w:val="•"/>
      <w:lvlJc w:val="left"/>
      <w:pPr>
        <w:ind w:left="4369" w:hanging="267"/>
      </w:pPr>
      <w:rPr>
        <w:rFonts w:hint="default"/>
        <w:lang w:val="ru-RU" w:eastAsia="en-US" w:bidi="ar-SA"/>
      </w:rPr>
    </w:lvl>
    <w:lvl w:ilvl="4" w:tplc="61EABA2A">
      <w:numFmt w:val="bullet"/>
      <w:lvlText w:val="•"/>
      <w:lvlJc w:val="left"/>
      <w:pPr>
        <w:ind w:left="5446" w:hanging="267"/>
      </w:pPr>
      <w:rPr>
        <w:rFonts w:hint="default"/>
        <w:lang w:val="ru-RU" w:eastAsia="en-US" w:bidi="ar-SA"/>
      </w:rPr>
    </w:lvl>
    <w:lvl w:ilvl="5" w:tplc="532C396A">
      <w:numFmt w:val="bullet"/>
      <w:lvlText w:val="•"/>
      <w:lvlJc w:val="left"/>
      <w:pPr>
        <w:ind w:left="6523" w:hanging="267"/>
      </w:pPr>
      <w:rPr>
        <w:rFonts w:hint="default"/>
        <w:lang w:val="ru-RU" w:eastAsia="en-US" w:bidi="ar-SA"/>
      </w:rPr>
    </w:lvl>
    <w:lvl w:ilvl="6" w:tplc="2586F1DE">
      <w:numFmt w:val="bullet"/>
      <w:lvlText w:val="•"/>
      <w:lvlJc w:val="left"/>
      <w:pPr>
        <w:ind w:left="7599" w:hanging="267"/>
      </w:pPr>
      <w:rPr>
        <w:rFonts w:hint="default"/>
        <w:lang w:val="ru-RU" w:eastAsia="en-US" w:bidi="ar-SA"/>
      </w:rPr>
    </w:lvl>
    <w:lvl w:ilvl="7" w:tplc="7C6A882C">
      <w:numFmt w:val="bullet"/>
      <w:lvlText w:val="•"/>
      <w:lvlJc w:val="left"/>
      <w:pPr>
        <w:ind w:left="8676" w:hanging="267"/>
      </w:pPr>
      <w:rPr>
        <w:rFonts w:hint="default"/>
        <w:lang w:val="ru-RU" w:eastAsia="en-US" w:bidi="ar-SA"/>
      </w:rPr>
    </w:lvl>
    <w:lvl w:ilvl="8" w:tplc="62FE0824">
      <w:numFmt w:val="bullet"/>
      <w:lvlText w:val="•"/>
      <w:lvlJc w:val="left"/>
      <w:pPr>
        <w:ind w:left="9753" w:hanging="267"/>
      </w:pPr>
      <w:rPr>
        <w:rFonts w:hint="default"/>
        <w:lang w:val="ru-RU" w:eastAsia="en-US" w:bidi="ar-SA"/>
      </w:rPr>
    </w:lvl>
  </w:abstractNum>
  <w:abstractNum w:abstractNumId="10" w15:restartNumberingAfterBreak="0">
    <w:nsid w:val="4DF21125"/>
    <w:multiLevelType w:val="hybridMultilevel"/>
    <w:tmpl w:val="FAC26FA4"/>
    <w:lvl w:ilvl="0" w:tplc="679891D0">
      <w:start w:val="1"/>
      <w:numFmt w:val="decimal"/>
      <w:lvlText w:val="%1."/>
      <w:lvlJc w:val="left"/>
      <w:pPr>
        <w:ind w:left="1132" w:hanging="28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0AAF8C6">
      <w:numFmt w:val="bullet"/>
      <w:lvlText w:val="•"/>
      <w:lvlJc w:val="left"/>
      <w:pPr>
        <w:ind w:left="2216" w:hanging="284"/>
      </w:pPr>
      <w:rPr>
        <w:rFonts w:hint="default"/>
        <w:lang w:val="ru-RU" w:eastAsia="en-US" w:bidi="ar-SA"/>
      </w:rPr>
    </w:lvl>
    <w:lvl w:ilvl="2" w:tplc="769E12C4">
      <w:numFmt w:val="bullet"/>
      <w:lvlText w:val="•"/>
      <w:lvlJc w:val="left"/>
      <w:pPr>
        <w:ind w:left="3293" w:hanging="284"/>
      </w:pPr>
      <w:rPr>
        <w:rFonts w:hint="default"/>
        <w:lang w:val="ru-RU" w:eastAsia="en-US" w:bidi="ar-SA"/>
      </w:rPr>
    </w:lvl>
    <w:lvl w:ilvl="3" w:tplc="4C64F842">
      <w:numFmt w:val="bullet"/>
      <w:lvlText w:val="•"/>
      <w:lvlJc w:val="left"/>
      <w:pPr>
        <w:ind w:left="4369" w:hanging="284"/>
      </w:pPr>
      <w:rPr>
        <w:rFonts w:hint="default"/>
        <w:lang w:val="ru-RU" w:eastAsia="en-US" w:bidi="ar-SA"/>
      </w:rPr>
    </w:lvl>
    <w:lvl w:ilvl="4" w:tplc="97F295A2">
      <w:numFmt w:val="bullet"/>
      <w:lvlText w:val="•"/>
      <w:lvlJc w:val="left"/>
      <w:pPr>
        <w:ind w:left="5446" w:hanging="284"/>
      </w:pPr>
      <w:rPr>
        <w:rFonts w:hint="default"/>
        <w:lang w:val="ru-RU" w:eastAsia="en-US" w:bidi="ar-SA"/>
      </w:rPr>
    </w:lvl>
    <w:lvl w:ilvl="5" w:tplc="ED1CD790">
      <w:numFmt w:val="bullet"/>
      <w:lvlText w:val="•"/>
      <w:lvlJc w:val="left"/>
      <w:pPr>
        <w:ind w:left="6523" w:hanging="284"/>
      </w:pPr>
      <w:rPr>
        <w:rFonts w:hint="default"/>
        <w:lang w:val="ru-RU" w:eastAsia="en-US" w:bidi="ar-SA"/>
      </w:rPr>
    </w:lvl>
    <w:lvl w:ilvl="6" w:tplc="596AC4B4">
      <w:numFmt w:val="bullet"/>
      <w:lvlText w:val="•"/>
      <w:lvlJc w:val="left"/>
      <w:pPr>
        <w:ind w:left="7599" w:hanging="284"/>
      </w:pPr>
      <w:rPr>
        <w:rFonts w:hint="default"/>
        <w:lang w:val="ru-RU" w:eastAsia="en-US" w:bidi="ar-SA"/>
      </w:rPr>
    </w:lvl>
    <w:lvl w:ilvl="7" w:tplc="C92A073A">
      <w:numFmt w:val="bullet"/>
      <w:lvlText w:val="•"/>
      <w:lvlJc w:val="left"/>
      <w:pPr>
        <w:ind w:left="8676" w:hanging="284"/>
      </w:pPr>
      <w:rPr>
        <w:rFonts w:hint="default"/>
        <w:lang w:val="ru-RU" w:eastAsia="en-US" w:bidi="ar-SA"/>
      </w:rPr>
    </w:lvl>
    <w:lvl w:ilvl="8" w:tplc="BDCCC70A">
      <w:numFmt w:val="bullet"/>
      <w:lvlText w:val="•"/>
      <w:lvlJc w:val="left"/>
      <w:pPr>
        <w:ind w:left="9753" w:hanging="284"/>
      </w:pPr>
      <w:rPr>
        <w:rFonts w:hint="default"/>
        <w:lang w:val="ru-RU" w:eastAsia="en-US" w:bidi="ar-SA"/>
      </w:rPr>
    </w:lvl>
  </w:abstractNum>
  <w:abstractNum w:abstractNumId="11" w15:restartNumberingAfterBreak="0">
    <w:nsid w:val="555C00EA"/>
    <w:multiLevelType w:val="hybridMultilevel"/>
    <w:tmpl w:val="90581622"/>
    <w:lvl w:ilvl="0" w:tplc="965E2C8E">
      <w:numFmt w:val="bullet"/>
      <w:lvlText w:val="-"/>
      <w:lvlJc w:val="left"/>
      <w:pPr>
        <w:ind w:left="1132" w:hanging="191"/>
      </w:pPr>
      <w:rPr>
        <w:rFonts w:ascii="Times New Roman" w:eastAsia="Times New Roman" w:hAnsi="Times New Roman" w:cs="Times New Roman" w:hint="default"/>
        <w:b w:val="0"/>
        <w:bCs w:val="0"/>
        <w:i w:val="0"/>
        <w:iCs w:val="0"/>
        <w:spacing w:val="0"/>
        <w:w w:val="99"/>
        <w:sz w:val="26"/>
        <w:szCs w:val="26"/>
        <w:lang w:val="ru-RU" w:eastAsia="en-US" w:bidi="ar-SA"/>
      </w:rPr>
    </w:lvl>
    <w:lvl w:ilvl="1" w:tplc="BD8E7DEA">
      <w:numFmt w:val="bullet"/>
      <w:lvlText w:val="•"/>
      <w:lvlJc w:val="left"/>
      <w:pPr>
        <w:ind w:left="2216" w:hanging="191"/>
      </w:pPr>
      <w:rPr>
        <w:rFonts w:hint="default"/>
        <w:lang w:val="ru-RU" w:eastAsia="en-US" w:bidi="ar-SA"/>
      </w:rPr>
    </w:lvl>
    <w:lvl w:ilvl="2" w:tplc="EDCEA006">
      <w:numFmt w:val="bullet"/>
      <w:lvlText w:val="•"/>
      <w:lvlJc w:val="left"/>
      <w:pPr>
        <w:ind w:left="3293" w:hanging="191"/>
      </w:pPr>
      <w:rPr>
        <w:rFonts w:hint="default"/>
        <w:lang w:val="ru-RU" w:eastAsia="en-US" w:bidi="ar-SA"/>
      </w:rPr>
    </w:lvl>
    <w:lvl w:ilvl="3" w:tplc="AE4E6FF0">
      <w:numFmt w:val="bullet"/>
      <w:lvlText w:val="•"/>
      <w:lvlJc w:val="left"/>
      <w:pPr>
        <w:ind w:left="4369" w:hanging="191"/>
      </w:pPr>
      <w:rPr>
        <w:rFonts w:hint="default"/>
        <w:lang w:val="ru-RU" w:eastAsia="en-US" w:bidi="ar-SA"/>
      </w:rPr>
    </w:lvl>
    <w:lvl w:ilvl="4" w:tplc="D35AB46C">
      <w:numFmt w:val="bullet"/>
      <w:lvlText w:val="•"/>
      <w:lvlJc w:val="left"/>
      <w:pPr>
        <w:ind w:left="5446" w:hanging="191"/>
      </w:pPr>
      <w:rPr>
        <w:rFonts w:hint="default"/>
        <w:lang w:val="ru-RU" w:eastAsia="en-US" w:bidi="ar-SA"/>
      </w:rPr>
    </w:lvl>
    <w:lvl w:ilvl="5" w:tplc="061815C8">
      <w:numFmt w:val="bullet"/>
      <w:lvlText w:val="•"/>
      <w:lvlJc w:val="left"/>
      <w:pPr>
        <w:ind w:left="6523" w:hanging="191"/>
      </w:pPr>
      <w:rPr>
        <w:rFonts w:hint="default"/>
        <w:lang w:val="ru-RU" w:eastAsia="en-US" w:bidi="ar-SA"/>
      </w:rPr>
    </w:lvl>
    <w:lvl w:ilvl="6" w:tplc="0834F57E">
      <w:numFmt w:val="bullet"/>
      <w:lvlText w:val="•"/>
      <w:lvlJc w:val="left"/>
      <w:pPr>
        <w:ind w:left="7599" w:hanging="191"/>
      </w:pPr>
      <w:rPr>
        <w:rFonts w:hint="default"/>
        <w:lang w:val="ru-RU" w:eastAsia="en-US" w:bidi="ar-SA"/>
      </w:rPr>
    </w:lvl>
    <w:lvl w:ilvl="7" w:tplc="9406116E">
      <w:numFmt w:val="bullet"/>
      <w:lvlText w:val="•"/>
      <w:lvlJc w:val="left"/>
      <w:pPr>
        <w:ind w:left="8676" w:hanging="191"/>
      </w:pPr>
      <w:rPr>
        <w:rFonts w:hint="default"/>
        <w:lang w:val="ru-RU" w:eastAsia="en-US" w:bidi="ar-SA"/>
      </w:rPr>
    </w:lvl>
    <w:lvl w:ilvl="8" w:tplc="0CD24B5C">
      <w:numFmt w:val="bullet"/>
      <w:lvlText w:val="•"/>
      <w:lvlJc w:val="left"/>
      <w:pPr>
        <w:ind w:left="9753" w:hanging="191"/>
      </w:pPr>
      <w:rPr>
        <w:rFonts w:hint="default"/>
        <w:lang w:val="ru-RU" w:eastAsia="en-US" w:bidi="ar-SA"/>
      </w:rPr>
    </w:lvl>
  </w:abstractNum>
  <w:abstractNum w:abstractNumId="12" w15:restartNumberingAfterBreak="0">
    <w:nsid w:val="55CE061E"/>
    <w:multiLevelType w:val="hybridMultilevel"/>
    <w:tmpl w:val="D1403174"/>
    <w:lvl w:ilvl="0" w:tplc="93DC094A">
      <w:start w:val="1"/>
      <w:numFmt w:val="decimal"/>
      <w:lvlText w:val="%1."/>
      <w:lvlJc w:val="left"/>
      <w:pPr>
        <w:ind w:left="1132" w:hanging="2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AD78693A">
      <w:numFmt w:val="bullet"/>
      <w:lvlText w:val="•"/>
      <w:lvlJc w:val="left"/>
      <w:pPr>
        <w:ind w:left="2216" w:hanging="260"/>
      </w:pPr>
      <w:rPr>
        <w:rFonts w:hint="default"/>
        <w:lang w:val="ru-RU" w:eastAsia="en-US" w:bidi="ar-SA"/>
      </w:rPr>
    </w:lvl>
    <w:lvl w:ilvl="2" w:tplc="371ECB1C">
      <w:numFmt w:val="bullet"/>
      <w:lvlText w:val="•"/>
      <w:lvlJc w:val="left"/>
      <w:pPr>
        <w:ind w:left="3293" w:hanging="260"/>
      </w:pPr>
      <w:rPr>
        <w:rFonts w:hint="default"/>
        <w:lang w:val="ru-RU" w:eastAsia="en-US" w:bidi="ar-SA"/>
      </w:rPr>
    </w:lvl>
    <w:lvl w:ilvl="3" w:tplc="7A4295AE">
      <w:numFmt w:val="bullet"/>
      <w:lvlText w:val="•"/>
      <w:lvlJc w:val="left"/>
      <w:pPr>
        <w:ind w:left="4369" w:hanging="260"/>
      </w:pPr>
      <w:rPr>
        <w:rFonts w:hint="default"/>
        <w:lang w:val="ru-RU" w:eastAsia="en-US" w:bidi="ar-SA"/>
      </w:rPr>
    </w:lvl>
    <w:lvl w:ilvl="4" w:tplc="A620A384">
      <w:numFmt w:val="bullet"/>
      <w:lvlText w:val="•"/>
      <w:lvlJc w:val="left"/>
      <w:pPr>
        <w:ind w:left="5446" w:hanging="260"/>
      </w:pPr>
      <w:rPr>
        <w:rFonts w:hint="default"/>
        <w:lang w:val="ru-RU" w:eastAsia="en-US" w:bidi="ar-SA"/>
      </w:rPr>
    </w:lvl>
    <w:lvl w:ilvl="5" w:tplc="78C6DCF6">
      <w:numFmt w:val="bullet"/>
      <w:lvlText w:val="•"/>
      <w:lvlJc w:val="left"/>
      <w:pPr>
        <w:ind w:left="6523" w:hanging="260"/>
      </w:pPr>
      <w:rPr>
        <w:rFonts w:hint="default"/>
        <w:lang w:val="ru-RU" w:eastAsia="en-US" w:bidi="ar-SA"/>
      </w:rPr>
    </w:lvl>
    <w:lvl w:ilvl="6" w:tplc="790E8550">
      <w:numFmt w:val="bullet"/>
      <w:lvlText w:val="•"/>
      <w:lvlJc w:val="left"/>
      <w:pPr>
        <w:ind w:left="7599" w:hanging="260"/>
      </w:pPr>
      <w:rPr>
        <w:rFonts w:hint="default"/>
        <w:lang w:val="ru-RU" w:eastAsia="en-US" w:bidi="ar-SA"/>
      </w:rPr>
    </w:lvl>
    <w:lvl w:ilvl="7" w:tplc="EC50587E">
      <w:numFmt w:val="bullet"/>
      <w:lvlText w:val="•"/>
      <w:lvlJc w:val="left"/>
      <w:pPr>
        <w:ind w:left="8676" w:hanging="260"/>
      </w:pPr>
      <w:rPr>
        <w:rFonts w:hint="default"/>
        <w:lang w:val="ru-RU" w:eastAsia="en-US" w:bidi="ar-SA"/>
      </w:rPr>
    </w:lvl>
    <w:lvl w:ilvl="8" w:tplc="3FD06492">
      <w:numFmt w:val="bullet"/>
      <w:lvlText w:val="•"/>
      <w:lvlJc w:val="left"/>
      <w:pPr>
        <w:ind w:left="9753" w:hanging="260"/>
      </w:pPr>
      <w:rPr>
        <w:rFonts w:hint="default"/>
        <w:lang w:val="ru-RU" w:eastAsia="en-US" w:bidi="ar-SA"/>
      </w:rPr>
    </w:lvl>
  </w:abstractNum>
  <w:abstractNum w:abstractNumId="13" w15:restartNumberingAfterBreak="0">
    <w:nsid w:val="58AE56B9"/>
    <w:multiLevelType w:val="multilevel"/>
    <w:tmpl w:val="62CCB9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B16790"/>
    <w:multiLevelType w:val="multilevel"/>
    <w:tmpl w:val="7AD239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DB2B29"/>
    <w:multiLevelType w:val="hybridMultilevel"/>
    <w:tmpl w:val="ECC61F1C"/>
    <w:lvl w:ilvl="0" w:tplc="D27EABA2">
      <w:numFmt w:val="bullet"/>
      <w:lvlText w:val="•"/>
      <w:lvlJc w:val="left"/>
      <w:pPr>
        <w:ind w:left="1132"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0BBC8F8A">
      <w:numFmt w:val="bullet"/>
      <w:lvlText w:val="•"/>
      <w:lvlJc w:val="left"/>
      <w:pPr>
        <w:ind w:left="2216" w:hanging="154"/>
      </w:pPr>
      <w:rPr>
        <w:rFonts w:hint="default"/>
        <w:lang w:val="ru-RU" w:eastAsia="en-US" w:bidi="ar-SA"/>
      </w:rPr>
    </w:lvl>
    <w:lvl w:ilvl="2" w:tplc="135E78D0">
      <w:numFmt w:val="bullet"/>
      <w:lvlText w:val="•"/>
      <w:lvlJc w:val="left"/>
      <w:pPr>
        <w:ind w:left="3293" w:hanging="154"/>
      </w:pPr>
      <w:rPr>
        <w:rFonts w:hint="default"/>
        <w:lang w:val="ru-RU" w:eastAsia="en-US" w:bidi="ar-SA"/>
      </w:rPr>
    </w:lvl>
    <w:lvl w:ilvl="3" w:tplc="24C8698A">
      <w:numFmt w:val="bullet"/>
      <w:lvlText w:val="•"/>
      <w:lvlJc w:val="left"/>
      <w:pPr>
        <w:ind w:left="4369" w:hanging="154"/>
      </w:pPr>
      <w:rPr>
        <w:rFonts w:hint="default"/>
        <w:lang w:val="ru-RU" w:eastAsia="en-US" w:bidi="ar-SA"/>
      </w:rPr>
    </w:lvl>
    <w:lvl w:ilvl="4" w:tplc="6700CA5A">
      <w:numFmt w:val="bullet"/>
      <w:lvlText w:val="•"/>
      <w:lvlJc w:val="left"/>
      <w:pPr>
        <w:ind w:left="5446" w:hanging="154"/>
      </w:pPr>
      <w:rPr>
        <w:rFonts w:hint="default"/>
        <w:lang w:val="ru-RU" w:eastAsia="en-US" w:bidi="ar-SA"/>
      </w:rPr>
    </w:lvl>
    <w:lvl w:ilvl="5" w:tplc="77B00B30">
      <w:numFmt w:val="bullet"/>
      <w:lvlText w:val="•"/>
      <w:lvlJc w:val="left"/>
      <w:pPr>
        <w:ind w:left="6523" w:hanging="154"/>
      </w:pPr>
      <w:rPr>
        <w:rFonts w:hint="default"/>
        <w:lang w:val="ru-RU" w:eastAsia="en-US" w:bidi="ar-SA"/>
      </w:rPr>
    </w:lvl>
    <w:lvl w:ilvl="6" w:tplc="85B01D0C">
      <w:numFmt w:val="bullet"/>
      <w:lvlText w:val="•"/>
      <w:lvlJc w:val="left"/>
      <w:pPr>
        <w:ind w:left="7599" w:hanging="154"/>
      </w:pPr>
      <w:rPr>
        <w:rFonts w:hint="default"/>
        <w:lang w:val="ru-RU" w:eastAsia="en-US" w:bidi="ar-SA"/>
      </w:rPr>
    </w:lvl>
    <w:lvl w:ilvl="7" w:tplc="A6A8166E">
      <w:numFmt w:val="bullet"/>
      <w:lvlText w:val="•"/>
      <w:lvlJc w:val="left"/>
      <w:pPr>
        <w:ind w:left="8676" w:hanging="154"/>
      </w:pPr>
      <w:rPr>
        <w:rFonts w:hint="default"/>
        <w:lang w:val="ru-RU" w:eastAsia="en-US" w:bidi="ar-SA"/>
      </w:rPr>
    </w:lvl>
    <w:lvl w:ilvl="8" w:tplc="CE50803A">
      <w:numFmt w:val="bullet"/>
      <w:lvlText w:val="•"/>
      <w:lvlJc w:val="left"/>
      <w:pPr>
        <w:ind w:left="9753" w:hanging="154"/>
      </w:pPr>
      <w:rPr>
        <w:rFonts w:hint="default"/>
        <w:lang w:val="ru-RU" w:eastAsia="en-US" w:bidi="ar-SA"/>
      </w:rPr>
    </w:lvl>
  </w:abstractNum>
  <w:abstractNum w:abstractNumId="16" w15:restartNumberingAfterBreak="0">
    <w:nsid w:val="78757CEE"/>
    <w:multiLevelType w:val="hybridMultilevel"/>
    <w:tmpl w:val="1EF64B5C"/>
    <w:lvl w:ilvl="0" w:tplc="6B1CA564">
      <w:start w:val="1"/>
      <w:numFmt w:val="decimal"/>
      <w:lvlText w:val="%1."/>
      <w:lvlJc w:val="left"/>
      <w:pPr>
        <w:ind w:left="1132" w:hanging="2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C2ACBEA">
      <w:numFmt w:val="bullet"/>
      <w:lvlText w:val="•"/>
      <w:lvlJc w:val="left"/>
      <w:pPr>
        <w:ind w:left="2216" w:hanging="260"/>
      </w:pPr>
      <w:rPr>
        <w:rFonts w:hint="default"/>
        <w:lang w:val="ru-RU" w:eastAsia="en-US" w:bidi="ar-SA"/>
      </w:rPr>
    </w:lvl>
    <w:lvl w:ilvl="2" w:tplc="6A6C2470">
      <w:numFmt w:val="bullet"/>
      <w:lvlText w:val="•"/>
      <w:lvlJc w:val="left"/>
      <w:pPr>
        <w:ind w:left="3293" w:hanging="260"/>
      </w:pPr>
      <w:rPr>
        <w:rFonts w:hint="default"/>
        <w:lang w:val="ru-RU" w:eastAsia="en-US" w:bidi="ar-SA"/>
      </w:rPr>
    </w:lvl>
    <w:lvl w:ilvl="3" w:tplc="65E8D07C">
      <w:numFmt w:val="bullet"/>
      <w:lvlText w:val="•"/>
      <w:lvlJc w:val="left"/>
      <w:pPr>
        <w:ind w:left="4369" w:hanging="260"/>
      </w:pPr>
      <w:rPr>
        <w:rFonts w:hint="default"/>
        <w:lang w:val="ru-RU" w:eastAsia="en-US" w:bidi="ar-SA"/>
      </w:rPr>
    </w:lvl>
    <w:lvl w:ilvl="4" w:tplc="BE08C634">
      <w:numFmt w:val="bullet"/>
      <w:lvlText w:val="•"/>
      <w:lvlJc w:val="left"/>
      <w:pPr>
        <w:ind w:left="5446" w:hanging="260"/>
      </w:pPr>
      <w:rPr>
        <w:rFonts w:hint="default"/>
        <w:lang w:val="ru-RU" w:eastAsia="en-US" w:bidi="ar-SA"/>
      </w:rPr>
    </w:lvl>
    <w:lvl w:ilvl="5" w:tplc="307A1914">
      <w:numFmt w:val="bullet"/>
      <w:lvlText w:val="•"/>
      <w:lvlJc w:val="left"/>
      <w:pPr>
        <w:ind w:left="6523" w:hanging="260"/>
      </w:pPr>
      <w:rPr>
        <w:rFonts w:hint="default"/>
        <w:lang w:val="ru-RU" w:eastAsia="en-US" w:bidi="ar-SA"/>
      </w:rPr>
    </w:lvl>
    <w:lvl w:ilvl="6" w:tplc="5C6E7FA6">
      <w:numFmt w:val="bullet"/>
      <w:lvlText w:val="•"/>
      <w:lvlJc w:val="left"/>
      <w:pPr>
        <w:ind w:left="7599" w:hanging="260"/>
      </w:pPr>
      <w:rPr>
        <w:rFonts w:hint="default"/>
        <w:lang w:val="ru-RU" w:eastAsia="en-US" w:bidi="ar-SA"/>
      </w:rPr>
    </w:lvl>
    <w:lvl w:ilvl="7" w:tplc="62F0159E">
      <w:numFmt w:val="bullet"/>
      <w:lvlText w:val="•"/>
      <w:lvlJc w:val="left"/>
      <w:pPr>
        <w:ind w:left="8676" w:hanging="260"/>
      </w:pPr>
      <w:rPr>
        <w:rFonts w:hint="default"/>
        <w:lang w:val="ru-RU" w:eastAsia="en-US" w:bidi="ar-SA"/>
      </w:rPr>
    </w:lvl>
    <w:lvl w:ilvl="8" w:tplc="C4880C34">
      <w:numFmt w:val="bullet"/>
      <w:lvlText w:val="•"/>
      <w:lvlJc w:val="left"/>
      <w:pPr>
        <w:ind w:left="9753" w:hanging="260"/>
      </w:pPr>
      <w:rPr>
        <w:rFonts w:hint="default"/>
        <w:lang w:val="ru-RU" w:eastAsia="en-US" w:bidi="ar-SA"/>
      </w:rPr>
    </w:lvl>
  </w:abstractNum>
  <w:abstractNum w:abstractNumId="17" w15:restartNumberingAfterBreak="0">
    <w:nsid w:val="7E8E59E3"/>
    <w:multiLevelType w:val="hybridMultilevel"/>
    <w:tmpl w:val="555899BC"/>
    <w:lvl w:ilvl="0" w:tplc="5B72A5C0">
      <w:numFmt w:val="bullet"/>
      <w:lvlText w:val="-"/>
      <w:lvlJc w:val="left"/>
      <w:pPr>
        <w:ind w:left="1132"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52726B3E">
      <w:numFmt w:val="bullet"/>
      <w:lvlText w:val="•"/>
      <w:lvlJc w:val="left"/>
      <w:pPr>
        <w:ind w:left="2216" w:hanging="152"/>
      </w:pPr>
      <w:rPr>
        <w:rFonts w:hint="default"/>
        <w:lang w:val="ru-RU" w:eastAsia="en-US" w:bidi="ar-SA"/>
      </w:rPr>
    </w:lvl>
    <w:lvl w:ilvl="2" w:tplc="B35680DA">
      <w:numFmt w:val="bullet"/>
      <w:lvlText w:val="•"/>
      <w:lvlJc w:val="left"/>
      <w:pPr>
        <w:ind w:left="3293" w:hanging="152"/>
      </w:pPr>
      <w:rPr>
        <w:rFonts w:hint="default"/>
        <w:lang w:val="ru-RU" w:eastAsia="en-US" w:bidi="ar-SA"/>
      </w:rPr>
    </w:lvl>
    <w:lvl w:ilvl="3" w:tplc="CCD82B30">
      <w:numFmt w:val="bullet"/>
      <w:lvlText w:val="•"/>
      <w:lvlJc w:val="left"/>
      <w:pPr>
        <w:ind w:left="4369" w:hanging="152"/>
      </w:pPr>
      <w:rPr>
        <w:rFonts w:hint="default"/>
        <w:lang w:val="ru-RU" w:eastAsia="en-US" w:bidi="ar-SA"/>
      </w:rPr>
    </w:lvl>
    <w:lvl w:ilvl="4" w:tplc="30F6ACAA">
      <w:numFmt w:val="bullet"/>
      <w:lvlText w:val="•"/>
      <w:lvlJc w:val="left"/>
      <w:pPr>
        <w:ind w:left="5446" w:hanging="152"/>
      </w:pPr>
      <w:rPr>
        <w:rFonts w:hint="default"/>
        <w:lang w:val="ru-RU" w:eastAsia="en-US" w:bidi="ar-SA"/>
      </w:rPr>
    </w:lvl>
    <w:lvl w:ilvl="5" w:tplc="7AFED48C">
      <w:numFmt w:val="bullet"/>
      <w:lvlText w:val="•"/>
      <w:lvlJc w:val="left"/>
      <w:pPr>
        <w:ind w:left="6523" w:hanging="152"/>
      </w:pPr>
      <w:rPr>
        <w:rFonts w:hint="default"/>
        <w:lang w:val="ru-RU" w:eastAsia="en-US" w:bidi="ar-SA"/>
      </w:rPr>
    </w:lvl>
    <w:lvl w:ilvl="6" w:tplc="7A34B7D0">
      <w:numFmt w:val="bullet"/>
      <w:lvlText w:val="•"/>
      <w:lvlJc w:val="left"/>
      <w:pPr>
        <w:ind w:left="7599" w:hanging="152"/>
      </w:pPr>
      <w:rPr>
        <w:rFonts w:hint="default"/>
        <w:lang w:val="ru-RU" w:eastAsia="en-US" w:bidi="ar-SA"/>
      </w:rPr>
    </w:lvl>
    <w:lvl w:ilvl="7" w:tplc="1DBE75D2">
      <w:numFmt w:val="bullet"/>
      <w:lvlText w:val="•"/>
      <w:lvlJc w:val="left"/>
      <w:pPr>
        <w:ind w:left="8676" w:hanging="152"/>
      </w:pPr>
      <w:rPr>
        <w:rFonts w:hint="default"/>
        <w:lang w:val="ru-RU" w:eastAsia="en-US" w:bidi="ar-SA"/>
      </w:rPr>
    </w:lvl>
    <w:lvl w:ilvl="8" w:tplc="9D64A154">
      <w:numFmt w:val="bullet"/>
      <w:lvlText w:val="•"/>
      <w:lvlJc w:val="left"/>
      <w:pPr>
        <w:ind w:left="9753" w:hanging="152"/>
      </w:pPr>
      <w:rPr>
        <w:rFonts w:hint="default"/>
        <w:lang w:val="ru-RU" w:eastAsia="en-US" w:bidi="ar-SA"/>
      </w:rPr>
    </w:lvl>
  </w:abstractNum>
  <w:num w:numId="1">
    <w:abstractNumId w:val="16"/>
  </w:num>
  <w:num w:numId="2">
    <w:abstractNumId w:val="12"/>
  </w:num>
  <w:num w:numId="3">
    <w:abstractNumId w:val="7"/>
  </w:num>
  <w:num w:numId="4">
    <w:abstractNumId w:val="4"/>
  </w:num>
  <w:num w:numId="5">
    <w:abstractNumId w:val="17"/>
  </w:num>
  <w:num w:numId="6">
    <w:abstractNumId w:val="6"/>
  </w:num>
  <w:num w:numId="7">
    <w:abstractNumId w:val="15"/>
  </w:num>
  <w:num w:numId="8">
    <w:abstractNumId w:val="11"/>
  </w:num>
  <w:num w:numId="9">
    <w:abstractNumId w:val="9"/>
  </w:num>
  <w:num w:numId="10">
    <w:abstractNumId w:val="10"/>
  </w:num>
  <w:num w:numId="11">
    <w:abstractNumId w:val="2"/>
  </w:num>
  <w:num w:numId="12">
    <w:abstractNumId w:val="3"/>
  </w:num>
  <w:num w:numId="13">
    <w:abstractNumId w:val="13"/>
  </w:num>
  <w:num w:numId="14">
    <w:abstractNumId w:val="14"/>
  </w:num>
  <w:num w:numId="15">
    <w:abstractNumId w:val="1"/>
  </w:num>
  <w:num w:numId="16">
    <w:abstractNumId w:val="8"/>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D0956"/>
    <w:rsid w:val="00015AC1"/>
    <w:rsid w:val="000F775C"/>
    <w:rsid w:val="00106D75"/>
    <w:rsid w:val="00164E1E"/>
    <w:rsid w:val="0034654E"/>
    <w:rsid w:val="00363C2D"/>
    <w:rsid w:val="00383BA4"/>
    <w:rsid w:val="00395951"/>
    <w:rsid w:val="005D0956"/>
    <w:rsid w:val="005F1F53"/>
    <w:rsid w:val="005F307D"/>
    <w:rsid w:val="00674737"/>
    <w:rsid w:val="00701CE2"/>
    <w:rsid w:val="00717FFE"/>
    <w:rsid w:val="007B0FB5"/>
    <w:rsid w:val="00802BFA"/>
    <w:rsid w:val="00845342"/>
    <w:rsid w:val="009231F2"/>
    <w:rsid w:val="00A801EE"/>
    <w:rsid w:val="00AF0FBD"/>
    <w:rsid w:val="00C56633"/>
    <w:rsid w:val="00CA5E30"/>
    <w:rsid w:val="00CC2E4C"/>
    <w:rsid w:val="00CF3672"/>
    <w:rsid w:val="00D133F7"/>
    <w:rsid w:val="00D16790"/>
    <w:rsid w:val="00D6525F"/>
    <w:rsid w:val="00DA68CE"/>
    <w:rsid w:val="00DC560F"/>
    <w:rsid w:val="00E70816"/>
    <w:rsid w:val="00E913E4"/>
    <w:rsid w:val="00EA3ED4"/>
    <w:rsid w:val="00EC34A2"/>
    <w:rsid w:val="00F66CE2"/>
    <w:rsid w:val="00FC2668"/>
    <w:rsid w:val="00FD0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C8DB"/>
  <w15:docId w15:val="{45074676-046F-4D34-996B-DECAA066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2"/>
      <w:jc w:val="both"/>
    </w:pPr>
    <w:rPr>
      <w:sz w:val="26"/>
      <w:szCs w:val="26"/>
    </w:rPr>
  </w:style>
  <w:style w:type="paragraph" w:styleId="a4">
    <w:name w:val="Title"/>
    <w:basedOn w:val="a"/>
    <w:uiPriority w:val="1"/>
    <w:qFormat/>
    <w:pPr>
      <w:ind w:left="1449" w:right="1169"/>
      <w:jc w:val="center"/>
    </w:pPr>
    <w:rPr>
      <w:sz w:val="44"/>
      <w:szCs w:val="44"/>
    </w:rPr>
  </w:style>
  <w:style w:type="paragraph" w:styleId="a5">
    <w:name w:val="List Paragraph"/>
    <w:basedOn w:val="a"/>
    <w:uiPriority w:val="1"/>
    <w:qFormat/>
    <w:pPr>
      <w:ind w:left="1132"/>
    </w:pPr>
  </w:style>
  <w:style w:type="paragraph" w:customStyle="1" w:styleId="TableParagraph">
    <w:name w:val="Table Paragraph"/>
    <w:basedOn w:val="a"/>
    <w:uiPriority w:val="1"/>
    <w:qFormat/>
    <w:pPr>
      <w:ind w:left="40"/>
    </w:pPr>
  </w:style>
  <w:style w:type="paragraph" w:styleId="a6">
    <w:name w:val="No Spacing"/>
    <w:uiPriority w:val="1"/>
    <w:qFormat/>
    <w:rsid w:val="00A801EE"/>
    <w:rPr>
      <w:rFonts w:ascii="Times New Roman" w:eastAsia="Times New Roman" w:hAnsi="Times New Roman" w:cs="Times New Roman"/>
      <w:lang w:val="ru-RU"/>
    </w:rPr>
  </w:style>
  <w:style w:type="paragraph" w:styleId="a7">
    <w:name w:val="header"/>
    <w:basedOn w:val="a"/>
    <w:link w:val="a8"/>
    <w:uiPriority w:val="99"/>
    <w:unhideWhenUsed/>
    <w:rsid w:val="00717FFE"/>
    <w:pPr>
      <w:tabs>
        <w:tab w:val="center" w:pos="4677"/>
        <w:tab w:val="right" w:pos="9355"/>
      </w:tabs>
    </w:pPr>
  </w:style>
  <w:style w:type="character" w:customStyle="1" w:styleId="a8">
    <w:name w:val="Верхний колонтитул Знак"/>
    <w:basedOn w:val="a0"/>
    <w:link w:val="a7"/>
    <w:uiPriority w:val="99"/>
    <w:rsid w:val="00717FFE"/>
    <w:rPr>
      <w:rFonts w:ascii="Times New Roman" w:eastAsia="Times New Roman" w:hAnsi="Times New Roman" w:cs="Times New Roman"/>
      <w:lang w:val="ru-RU"/>
    </w:rPr>
  </w:style>
  <w:style w:type="paragraph" w:styleId="a9">
    <w:name w:val="footer"/>
    <w:basedOn w:val="a"/>
    <w:link w:val="aa"/>
    <w:uiPriority w:val="99"/>
    <w:unhideWhenUsed/>
    <w:rsid w:val="00717FFE"/>
    <w:pPr>
      <w:tabs>
        <w:tab w:val="center" w:pos="4677"/>
        <w:tab w:val="right" w:pos="9355"/>
      </w:tabs>
    </w:pPr>
  </w:style>
  <w:style w:type="character" w:customStyle="1" w:styleId="aa">
    <w:name w:val="Нижний колонтитул Знак"/>
    <w:basedOn w:val="a0"/>
    <w:link w:val="a9"/>
    <w:uiPriority w:val="99"/>
    <w:rsid w:val="00717FFE"/>
    <w:rPr>
      <w:rFonts w:ascii="Times New Roman" w:eastAsia="Times New Roman" w:hAnsi="Times New Roman" w:cs="Times New Roman"/>
      <w:lang w:val="ru-RU"/>
    </w:rPr>
  </w:style>
  <w:style w:type="character" w:styleId="ab">
    <w:name w:val="Hyperlink"/>
    <w:basedOn w:val="a0"/>
    <w:uiPriority w:val="99"/>
    <w:unhideWhenUsed/>
    <w:rsid w:val="003465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6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bdrashitovaelementaryschoolkindergarten.02edu.ru/docs/23443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5613</Words>
  <Characters>31996</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DS19-A1</dc:creator>
  <cp:lastModifiedBy>Admin</cp:lastModifiedBy>
  <cp:revision>19</cp:revision>
  <dcterms:created xsi:type="dcterms:W3CDTF">2024-03-10T07:10:00Z</dcterms:created>
  <dcterms:modified xsi:type="dcterms:W3CDTF">2024-06-05T05:44:00Z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2023-06-29T00:00:00Z</vt:filetime>
  </property>
  <property fmtid="{D5CDD505-2E9C-101B-9397-08002B2CF9AE}" pid="3" name="Creator">
    <vt:lpwstr>Microsoft® Word 2010</vt:lpwstr>
  </property>
  <property fmtid="{D5CDD505-2E9C-101B-9397-08002B2CF9AE}" pid="4" name="LastSaved">
    <vt:filetime>2024-03-10T00:00:00Z</vt:filetime>
  </property>
  <property fmtid="{D5CDD505-2E9C-101B-9397-08002B2CF9AE}" pid="5" name="Producer">
    <vt:lpwstr>Microsoft® Word 2010</vt:lpwstr>
  </property>
</Properties>
</file>